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BB80" w14:textId="4BACAD0E" w:rsidR="00E32A88" w:rsidRPr="0040055C" w:rsidRDefault="00D433FE" w:rsidP="00E32A88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</w:rPr>
        <w:t>花蓮縣_</w:t>
      </w:r>
      <w:r w:rsidR="009501A5">
        <w:rPr>
          <w:rFonts w:ascii="標楷體" w:eastAsia="標楷體" w:hAnsi="標楷體" w:cs="標楷體" w:hint="eastAsia"/>
          <w:b/>
          <w:sz w:val="28"/>
          <w:szCs w:val="28"/>
        </w:rPr>
        <w:t>明義</w:t>
      </w:r>
      <w:r>
        <w:rPr>
          <w:rFonts w:ascii="標楷體" w:eastAsia="標楷體" w:hAnsi="標楷體" w:cs="標楷體"/>
          <w:b/>
          <w:sz w:val="28"/>
          <w:szCs w:val="28"/>
        </w:rPr>
        <w:t>_國民小學11</w:t>
      </w:r>
      <w:r w:rsidR="004877BE">
        <w:rPr>
          <w:rFonts w:ascii="標楷體" w:eastAsia="標楷體" w:hAnsi="標楷體" w:cs="標楷體" w:hint="eastAsia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sz w:val="28"/>
          <w:szCs w:val="28"/>
        </w:rPr>
        <w:t>學年度</w:t>
      </w:r>
      <w:r w:rsidR="00D53FF3">
        <w:rPr>
          <w:rFonts w:ascii="標楷體" w:eastAsia="標楷體" w:hAnsi="標楷體" w:cs="標楷體" w:hint="eastAsia"/>
          <w:b/>
          <w:sz w:val="28"/>
          <w:szCs w:val="28"/>
        </w:rPr>
        <w:t>三</w:t>
      </w:r>
      <w:r>
        <w:rPr>
          <w:rFonts w:ascii="標楷體" w:eastAsia="標楷體" w:hAnsi="標楷體" w:cs="標楷體"/>
          <w:b/>
          <w:sz w:val="28"/>
          <w:szCs w:val="28"/>
        </w:rPr>
        <w:t>年級第一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學期部定課程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計畫  設計者：__</w:t>
      </w:r>
      <w:r w:rsidR="009501A5">
        <w:rPr>
          <w:rFonts w:ascii="標楷體" w:eastAsia="標楷體" w:hAnsi="標楷體" w:cs="標楷體" w:hint="eastAsia"/>
          <w:b/>
          <w:sz w:val="28"/>
          <w:szCs w:val="28"/>
        </w:rPr>
        <w:t>徐堃明</w:t>
      </w:r>
      <w:r>
        <w:rPr>
          <w:rFonts w:ascii="標楷體" w:eastAsia="標楷體" w:hAnsi="標楷體" w:cs="標楷體"/>
          <w:b/>
          <w:sz w:val="28"/>
          <w:szCs w:val="28"/>
        </w:rPr>
        <w:t>__</w:t>
      </w:r>
    </w:p>
    <w:p w14:paraId="507CFC95" w14:textId="77777777" w:rsidR="00E32A88" w:rsidRPr="006135C0" w:rsidRDefault="00D433FE" w:rsidP="00E32A88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</w:t>
      </w:r>
      <w:r w:rsidRPr="006135C0">
        <w:rPr>
          <w:rFonts w:ascii="標楷體" w:eastAsia="標楷體" w:hAnsi="標楷體" w:cs="標楷體"/>
          <w:b/>
          <w:color w:val="000000"/>
        </w:rPr>
        <w:t>課程類別：</w:t>
      </w:r>
      <w:r w:rsidRPr="009476AD">
        <w:rPr>
          <w:rFonts w:ascii="標楷體" w:eastAsia="標楷體" w:hAnsi="標楷體" w:cs="標楷體"/>
          <w:color w:val="FF0000"/>
        </w:rPr>
        <w:t>(請勾選</w:t>
      </w:r>
      <w:r>
        <w:rPr>
          <w:rFonts w:ascii="標楷體" w:eastAsia="標楷體" w:hAnsi="標楷體" w:cs="標楷體"/>
          <w:color w:val="FF0000"/>
        </w:rPr>
        <w:t>，</w:t>
      </w:r>
      <w:r w:rsidRPr="003E11DC">
        <w:rPr>
          <w:rFonts w:ascii="標楷體" w:eastAsia="標楷體" w:hAnsi="標楷體" w:cs="標楷體"/>
          <w:color w:val="FF0000"/>
        </w:rPr>
        <w:t>原住民族</w:t>
      </w:r>
      <w:r w:rsidRPr="00FF527C">
        <w:rPr>
          <w:rFonts w:ascii="標楷體" w:eastAsia="標楷體" w:hAnsi="標楷體" w:cs="標楷體"/>
          <w:color w:val="FF0000"/>
        </w:rPr>
        <w:t>語文及新住民語文請</w:t>
      </w:r>
      <w:r>
        <w:rPr>
          <w:rFonts w:ascii="標楷體" w:eastAsia="標楷體" w:hAnsi="標楷體" w:cs="標楷體"/>
          <w:color w:val="FF0000"/>
        </w:rPr>
        <w:t>分別</w:t>
      </w:r>
      <w:r w:rsidRPr="00FF527C">
        <w:rPr>
          <w:rFonts w:ascii="標楷體" w:eastAsia="標楷體" w:hAnsi="標楷體" w:cs="標楷體"/>
          <w:color w:val="FF0000"/>
        </w:rPr>
        <w:t>填寫</w:t>
      </w:r>
      <w:r>
        <w:rPr>
          <w:rFonts w:ascii="標楷體" w:eastAsia="標楷體" w:hAnsi="標楷體" w:cs="標楷體"/>
          <w:color w:val="FF0000"/>
        </w:rPr>
        <w:t>族別及</w:t>
      </w:r>
      <w:r w:rsidRPr="00FF527C">
        <w:rPr>
          <w:rFonts w:ascii="標楷體" w:eastAsia="標楷體" w:hAnsi="標楷體" w:cs="標楷體"/>
          <w:color w:val="FF0000"/>
        </w:rPr>
        <w:t>語文名稱</w:t>
      </w:r>
      <w:r w:rsidRPr="009476AD">
        <w:rPr>
          <w:rFonts w:ascii="標楷體" w:eastAsia="標楷體" w:hAnsi="標楷體" w:cs="標楷體"/>
          <w:color w:val="FF0000"/>
        </w:rPr>
        <w:t>)</w:t>
      </w:r>
    </w:p>
    <w:p w14:paraId="65F2CD39" w14:textId="77777777" w:rsidR="00E32A88" w:rsidRPr="006135C0" w:rsidRDefault="00D433FE" w:rsidP="00E32A88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□國語文     ■閩南語文       □客家語文      □原住民族語文：    族          □新住民語文：    語      □英語文</w:t>
      </w:r>
    </w:p>
    <w:p w14:paraId="2EB7EF88" w14:textId="77777777" w:rsidR="00E32A88" w:rsidRPr="006135C0" w:rsidRDefault="00D433FE" w:rsidP="00E32A88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□數學       □健康與體育     □生活課程      □社會             □自然       □藝術                    □綜合</w:t>
      </w:r>
    </w:p>
    <w:p w14:paraId="616CF67E" w14:textId="77777777" w:rsidR="00E32A88" w:rsidRPr="006135C0" w:rsidRDefault="00D433FE" w:rsidP="00E32A88">
      <w:pPr>
        <w:pStyle w:val="a3"/>
        <w:spacing w:afterLines="100" w:after="36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二、學習節數：每週（1）節，實施（21）</w:t>
      </w:r>
      <w:proofErr w:type="gramStart"/>
      <w:r>
        <w:rPr>
          <w:rFonts w:ascii="標楷體" w:eastAsia="標楷體" w:hAnsi="標楷體" w:cs="標楷體"/>
          <w:b/>
          <w:color w:val="000000"/>
        </w:rPr>
        <w:t>週</w:t>
      </w:r>
      <w:proofErr w:type="gramEnd"/>
      <w:r>
        <w:rPr>
          <w:rFonts w:ascii="標楷體" w:eastAsia="標楷體" w:hAnsi="標楷體" w:cs="標楷體"/>
          <w:b/>
          <w:color w:val="000000"/>
        </w:rPr>
        <w:t>，共（21）節</w:t>
      </w:r>
    </w:p>
    <w:p w14:paraId="2C39218E" w14:textId="77777777" w:rsidR="00E32A88" w:rsidRDefault="00D433FE" w:rsidP="00E32A88">
      <w:pPr>
        <w:pStyle w:val="a3"/>
        <w:spacing w:afterLines="100" w:after="360" w:line="400" w:lineRule="exact"/>
        <w:ind w:leftChars="0" w:left="0"/>
        <w:jc w:val="both"/>
        <w:rPr>
          <w:rFonts w:eastAsia="標楷體"/>
          <w:b/>
        </w:rPr>
      </w:pPr>
      <w:r>
        <w:rPr>
          <w:rFonts w:ascii="標楷體" w:eastAsia="標楷體" w:hAnsi="標楷體" w:cs="標楷體"/>
          <w:b/>
        </w:rPr>
        <w:t>三、</w:t>
      </w:r>
      <w:r w:rsidRPr="006135C0">
        <w:rPr>
          <w:rFonts w:ascii="標楷體" w:eastAsia="標楷體" w:hAnsi="標楷體" w:cs="標楷體"/>
          <w:b/>
        </w:rPr>
        <w:t>素養</w:t>
      </w:r>
      <w:r>
        <w:rPr>
          <w:rFonts w:ascii="標楷體" w:eastAsia="標楷體" w:hAnsi="標楷體" w:cs="標楷體"/>
          <w:b/>
        </w:rPr>
        <w:t>導向</w:t>
      </w:r>
      <w:r w:rsidRPr="006135C0">
        <w:rPr>
          <w:rFonts w:ascii="標楷體" w:eastAsia="標楷體" w:hAnsi="標楷體" w:cs="標楷體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215"/>
        <w:gridCol w:w="1468"/>
        <w:gridCol w:w="1468"/>
        <w:gridCol w:w="3816"/>
        <w:gridCol w:w="550"/>
        <w:gridCol w:w="1068"/>
        <w:gridCol w:w="1239"/>
        <w:gridCol w:w="1308"/>
        <w:gridCol w:w="1691"/>
      </w:tblGrid>
      <w:tr w:rsidR="00E32A88" w:rsidRPr="0091308C" w14:paraId="7B8578ED" w14:textId="77777777" w:rsidTr="00615871">
        <w:trPr>
          <w:trHeight w:val="558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26C92000" w14:textId="77777777" w:rsidR="00E32A88" w:rsidRPr="00E171CB" w:rsidRDefault="00D433FE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教學期程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14:paraId="0CDD6A8F" w14:textId="77777777" w:rsidR="00E32A88" w:rsidRPr="00E171CB" w:rsidRDefault="00D433FE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核心素養</w:t>
            </w:r>
          </w:p>
        </w:tc>
        <w:tc>
          <w:tcPr>
            <w:tcW w:w="2936" w:type="dxa"/>
            <w:gridSpan w:val="2"/>
            <w:shd w:val="clear" w:color="auto" w:fill="auto"/>
            <w:vAlign w:val="center"/>
          </w:tcPr>
          <w:p w14:paraId="254D9929" w14:textId="77777777" w:rsidR="00E32A88" w:rsidRPr="00E171CB" w:rsidRDefault="00D433FE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3816" w:type="dxa"/>
            <w:vMerge w:val="restart"/>
            <w:shd w:val="clear" w:color="auto" w:fill="auto"/>
            <w:vAlign w:val="center"/>
          </w:tcPr>
          <w:p w14:paraId="2CF98FFD" w14:textId="77777777" w:rsidR="00E32A88" w:rsidRPr="00E171CB" w:rsidRDefault="00D433FE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71CB">
              <w:rPr>
                <w:rFonts w:ascii="標楷體" w:eastAsia="標楷體" w:hAnsi="標楷體" w:cs="標楷體"/>
              </w:rPr>
              <w:t>單元/主題名稱</w:t>
            </w:r>
          </w:p>
          <w:p w14:paraId="7D15AB6E" w14:textId="77777777" w:rsidR="00E32A88" w:rsidRPr="00E171CB" w:rsidRDefault="00D433FE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</w:rPr>
              <w:t>與活動內容</w:t>
            </w:r>
          </w:p>
        </w:tc>
        <w:tc>
          <w:tcPr>
            <w:tcW w:w="550" w:type="dxa"/>
            <w:vMerge w:val="restart"/>
            <w:shd w:val="clear" w:color="auto" w:fill="auto"/>
            <w:vAlign w:val="center"/>
          </w:tcPr>
          <w:p w14:paraId="435EA8F3" w14:textId="77777777" w:rsidR="00E32A88" w:rsidRPr="00C50925" w:rsidRDefault="00D433FE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14:paraId="21845436" w14:textId="77777777" w:rsidR="00E32A88" w:rsidRPr="00E171CB" w:rsidRDefault="00D433FE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</w:t>
            </w:r>
          </w:p>
          <w:p w14:paraId="6C9F5E9A" w14:textId="77777777" w:rsidR="00E32A88" w:rsidRPr="00E171CB" w:rsidRDefault="00D433FE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資源</w:t>
            </w: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14:paraId="38FD229F" w14:textId="77777777" w:rsidR="00E32A88" w:rsidRPr="00E171CB" w:rsidRDefault="00D433FE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14:paraId="6225FE28" w14:textId="77777777" w:rsidR="00E32A88" w:rsidRPr="00E171CB" w:rsidRDefault="00D433FE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融入議題</w:t>
            </w:r>
          </w:p>
          <w:p w14:paraId="669440E9" w14:textId="77777777" w:rsidR="00E32A88" w:rsidRPr="00E171CB" w:rsidRDefault="00D433FE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實質內涵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</w:tcPr>
          <w:p w14:paraId="608B1890" w14:textId="77777777" w:rsidR="00E32A88" w:rsidRPr="00E171CB" w:rsidRDefault="00D433FE" w:rsidP="00E32A88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備註</w:t>
            </w:r>
          </w:p>
          <w:p w14:paraId="533A380F" w14:textId="77777777" w:rsidR="00E32A88" w:rsidRPr="00E171CB" w:rsidRDefault="00D433FE" w:rsidP="00E32A88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kern w:val="0"/>
              </w:rPr>
              <w:t>(如協同方式/申請經費)</w:t>
            </w:r>
          </w:p>
        </w:tc>
      </w:tr>
      <w:tr w:rsidR="00E32A88" w:rsidRPr="0091308C" w14:paraId="2BD3F769" w14:textId="77777777" w:rsidTr="00615871">
        <w:tc>
          <w:tcPr>
            <w:tcW w:w="816" w:type="dxa"/>
            <w:vMerge/>
            <w:shd w:val="clear" w:color="auto" w:fill="auto"/>
            <w:vAlign w:val="center"/>
          </w:tcPr>
          <w:p w14:paraId="4A7D285D" w14:textId="77777777" w:rsidR="00E32A88" w:rsidRPr="00E171CB" w:rsidRDefault="00E32A88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14:paraId="3E8252D3" w14:textId="77777777" w:rsidR="00E32A88" w:rsidRPr="00E171CB" w:rsidRDefault="00E32A88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8B036BB" w14:textId="77777777" w:rsidR="00E32A88" w:rsidRPr="00E171CB" w:rsidRDefault="00D433FE" w:rsidP="00E32A88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B3061C1" w14:textId="77777777" w:rsidR="00E32A88" w:rsidRPr="00E171CB" w:rsidRDefault="00D433FE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3816" w:type="dxa"/>
            <w:vMerge/>
            <w:shd w:val="clear" w:color="auto" w:fill="auto"/>
            <w:vAlign w:val="center"/>
          </w:tcPr>
          <w:p w14:paraId="5A22D6F8" w14:textId="77777777" w:rsidR="00E32A88" w:rsidRPr="00E171CB" w:rsidRDefault="00E32A88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50" w:type="dxa"/>
            <w:vMerge/>
            <w:shd w:val="clear" w:color="auto" w:fill="auto"/>
            <w:vAlign w:val="center"/>
          </w:tcPr>
          <w:p w14:paraId="059DC83B" w14:textId="77777777" w:rsidR="00E32A88" w:rsidRPr="00C50925" w:rsidRDefault="00E32A88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111734A3" w14:textId="77777777" w:rsidR="00E32A88" w:rsidRPr="00E171CB" w:rsidRDefault="00E32A88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14:paraId="424B0358" w14:textId="77777777" w:rsidR="00E32A88" w:rsidRPr="00E171CB" w:rsidRDefault="00E32A88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08" w:type="dxa"/>
            <w:vMerge/>
            <w:shd w:val="clear" w:color="auto" w:fill="auto"/>
            <w:vAlign w:val="center"/>
          </w:tcPr>
          <w:p w14:paraId="52CC0E4D" w14:textId="77777777" w:rsidR="00E32A88" w:rsidRPr="00E171CB" w:rsidRDefault="00E32A88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14:paraId="794D76D0" w14:textId="77777777" w:rsidR="00E32A88" w:rsidRPr="00E171CB" w:rsidRDefault="00E32A88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4877BE" w:rsidRPr="00B32678" w14:paraId="7FBAB3E7" w14:textId="77777777" w:rsidTr="00615871">
        <w:trPr>
          <w:trHeight w:val="761"/>
        </w:trPr>
        <w:tc>
          <w:tcPr>
            <w:tcW w:w="816" w:type="dxa"/>
            <w:vAlign w:val="center"/>
          </w:tcPr>
          <w:p w14:paraId="54EC7A09" w14:textId="77777777" w:rsidR="004877BE" w:rsidRDefault="004877BE" w:rsidP="004877BE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21F18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E21F18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E21F18">
              <w:rPr>
                <w:rFonts w:ascii="Times New Roman" w:eastAsia="新細明體" w:hAnsi="Times New Roman" w:cs="Times New Roman"/>
                <w:kern w:val="0"/>
                <w:szCs w:val="24"/>
              </w:rPr>
              <w:t>9/01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|</w:t>
            </w:r>
          </w:p>
          <w:p w14:paraId="0F127E12" w14:textId="77777777" w:rsidR="004877BE" w:rsidRPr="00E21F18" w:rsidRDefault="004877BE" w:rsidP="004877B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21F18">
              <w:rPr>
                <w:rFonts w:ascii="Times New Roman" w:eastAsia="新細明體" w:hAnsi="Times New Roman" w:cs="Times New Roman"/>
                <w:kern w:val="0"/>
                <w:szCs w:val="24"/>
              </w:rPr>
              <w:t>9/05</w:t>
            </w:r>
          </w:p>
          <w:p w14:paraId="7DC735B5" w14:textId="4C59B4D7" w:rsidR="004877BE" w:rsidRPr="00176F06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5" w:type="dxa"/>
          </w:tcPr>
          <w:p w14:paraId="48F1A91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閩-E-B1</w:t>
            </w:r>
          </w:p>
          <w:p w14:paraId="618E6674" w14:textId="79F0587A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468" w:type="dxa"/>
          </w:tcPr>
          <w:p w14:paraId="6F45D8BC" w14:textId="77777777" w:rsidR="004877BE" w:rsidRPr="006B02DA" w:rsidRDefault="004877BE" w:rsidP="004877BE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1-Ⅱ-1能應用閩南語標音符號、羅馬字及漢字，協助聆聽理解。</w:t>
            </w:r>
          </w:p>
          <w:p w14:paraId="6598913E" w14:textId="77777777" w:rsidR="004877BE" w:rsidRPr="006B02DA" w:rsidRDefault="004877BE" w:rsidP="004877BE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1-Ⅱ-3 能聆聽並理解對方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所說的閩南語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。</w:t>
            </w:r>
          </w:p>
          <w:p w14:paraId="2908D58F" w14:textId="77777777" w:rsidR="004877BE" w:rsidRPr="006B02DA" w:rsidRDefault="004877BE" w:rsidP="004877BE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2-Ⅱ-1 能運用閩南語的標音符號、羅馬字及漢字，協助口語表達。</w:t>
            </w:r>
          </w:p>
          <w:p w14:paraId="52F5A737" w14:textId="77777777" w:rsidR="004877BE" w:rsidRPr="006B02DA" w:rsidRDefault="004877BE" w:rsidP="004877BE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3-Ⅱ-2 能運</w:t>
            </w:r>
            <w:r w:rsidRPr="006B02DA">
              <w:rPr>
                <w:rFonts w:ascii="標楷體" w:eastAsia="標楷體" w:hAnsi="標楷體" w:hint="eastAsia"/>
              </w:rPr>
              <w:lastRenderedPageBreak/>
              <w:t>用標音符號、羅馬字及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漢字認讀日常生活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中常見、簡單的閩南語文。</w:t>
            </w:r>
          </w:p>
          <w:p w14:paraId="5DCA3BE1" w14:textId="147F35F6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8" w:type="dxa"/>
          </w:tcPr>
          <w:p w14:paraId="2B4285C6" w14:textId="77777777" w:rsidR="004877BE" w:rsidRPr="006B02DA" w:rsidRDefault="004877BE" w:rsidP="004877BE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6B02DA">
              <w:rPr>
                <w:rFonts w:ascii="標楷體" w:eastAsia="標楷體" w:hAnsi="標楷體" w:hint="eastAsia"/>
              </w:rPr>
              <w:t>Aa-Ⅱ-1羅馬拼音。</w:t>
            </w:r>
          </w:p>
          <w:p w14:paraId="36AAAF1F" w14:textId="3212C34A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6B02DA">
              <w:rPr>
                <w:rFonts w:ascii="標楷體" w:eastAsia="標楷體" w:hAnsi="標楷體" w:hint="eastAsia"/>
              </w:rPr>
              <w:t>Bg</w:t>
            </w:r>
            <w:proofErr w:type="spellEnd"/>
            <w:r w:rsidRPr="006B02DA">
              <w:rPr>
                <w:rFonts w:ascii="標楷體" w:eastAsia="標楷體" w:hAnsi="標楷體" w:hint="eastAsia"/>
              </w:rPr>
              <w:t>-Ⅱ-2口語表達。</w:t>
            </w:r>
          </w:p>
        </w:tc>
        <w:tc>
          <w:tcPr>
            <w:tcW w:w="3816" w:type="dxa"/>
          </w:tcPr>
          <w:p w14:paraId="25A612F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一、食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食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1.食晝</w:t>
            </w:r>
          </w:p>
          <w:p w14:paraId="6F32E0B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DE42C98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一、引起動機</w:t>
            </w:r>
          </w:p>
          <w:p w14:paraId="058F81C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老師詢問學生是否喜歡學校的營養午餐，藉此引導學生進入課文教學。</w:t>
            </w:r>
          </w:p>
          <w:p w14:paraId="6D72C93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79D6073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二、發展活動</w:t>
            </w:r>
          </w:p>
          <w:p w14:paraId="1B89FB2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一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：咱來讀課文</w:t>
            </w:r>
          </w:p>
          <w:p w14:paraId="1775368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播放MP3</w:t>
            </w:r>
            <w:r w:rsidRPr="006B02DA">
              <w:rPr>
                <w:rFonts w:ascii="MS Gothic" w:eastAsia="MS Gothic" w:hAnsi="MS Gothic" w:cs="MS Gothic" w:hint="eastAsia"/>
              </w:rPr>
              <w:t>❶</w:t>
            </w:r>
            <w:r w:rsidRPr="006B02DA">
              <w:rPr>
                <w:rFonts w:ascii="標楷體" w:eastAsia="標楷體" w:hAnsi="標楷體" w:hint="eastAsia"/>
              </w:rPr>
              <w:t>或教學電子書，讓學生聆聽課文內容，老師再帶領學生朗讀。</w:t>
            </w:r>
          </w:p>
          <w:p w14:paraId="06B8A7D7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50BA6B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（二）活動二：課文講解</w:t>
            </w:r>
          </w:p>
          <w:p w14:paraId="5B06A7F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1.講解課文內容及語詞解釋。</w:t>
            </w:r>
          </w:p>
          <w:p w14:paraId="2967B76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2.指導學生閩南語詞的正確發音。</w:t>
            </w:r>
          </w:p>
          <w:p w14:paraId="0AF4CFF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CDB7B9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（三）活動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三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：問答理解</w:t>
            </w:r>
          </w:p>
          <w:p w14:paraId="3B204A0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根據課文內容提問，協助學生理解文本。</w:t>
            </w:r>
          </w:p>
          <w:p w14:paraId="60C5058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171BFB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三、統整活動</w:t>
            </w:r>
          </w:p>
          <w:p w14:paraId="22875DCE" w14:textId="03D5C29B" w:rsidR="004877BE" w:rsidRPr="001B34F7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請全班於課程最後一起朗讀課文，確認學生是否能流暢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唸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完本課。</w:t>
            </w:r>
          </w:p>
        </w:tc>
        <w:tc>
          <w:tcPr>
            <w:tcW w:w="550" w:type="dxa"/>
          </w:tcPr>
          <w:p w14:paraId="3E265BB0" w14:textId="5B89DD4D" w:rsidR="004877BE" w:rsidRPr="00176F06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68" w:type="dxa"/>
          </w:tcPr>
          <w:p w14:paraId="60983D16" w14:textId="1F3DB56A" w:rsidR="004877BE" w:rsidRPr="00176F06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6B02D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MP3</w:t>
            </w:r>
            <w:r w:rsidRPr="006B02DA">
              <w:rPr>
                <w:rFonts w:ascii="MS Gothic" w:eastAsia="MS Gothic" w:hAnsi="MS Gothic" w:cs="MS Gothic" w:hint="eastAsia"/>
              </w:rPr>
              <w:t>❶</w:t>
            </w:r>
            <w:r w:rsidRPr="006B02DA">
              <w:rPr>
                <w:rFonts w:ascii="標楷體" w:eastAsia="標楷體" w:hAnsi="標楷體" w:hint="eastAsia"/>
              </w:rPr>
              <w:t>、教學電子書</w:t>
            </w:r>
          </w:p>
        </w:tc>
        <w:tc>
          <w:tcPr>
            <w:tcW w:w="1239" w:type="dxa"/>
          </w:tcPr>
          <w:p w14:paraId="551CE3D4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/>
              </w:rPr>
              <w:t>說話評量</w:t>
            </w:r>
          </w:p>
          <w:p w14:paraId="505D1DB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閱讀評量</w:t>
            </w:r>
          </w:p>
          <w:p w14:paraId="17B1152E" w14:textId="1D655FE7" w:rsidR="004877BE" w:rsidRPr="00176F06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08" w:type="dxa"/>
          </w:tcPr>
          <w:p w14:paraId="7F863FDA" w14:textId="7853D357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/>
              </w:rPr>
              <w:t>品德教育</w:t>
            </w:r>
          </w:p>
        </w:tc>
        <w:tc>
          <w:tcPr>
            <w:tcW w:w="1691" w:type="dxa"/>
          </w:tcPr>
          <w:p w14:paraId="5C4C8C99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649423E5" w14:textId="77777777" w:rsidTr="00615871">
        <w:trPr>
          <w:trHeight w:val="761"/>
        </w:trPr>
        <w:tc>
          <w:tcPr>
            <w:tcW w:w="816" w:type="dxa"/>
            <w:vAlign w:val="center"/>
          </w:tcPr>
          <w:p w14:paraId="3920526F" w14:textId="77777777" w:rsidR="004877BE" w:rsidRPr="00A97A63" w:rsidRDefault="004877BE" w:rsidP="004877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t>二</w:t>
            </w:r>
            <w:r w:rsidRPr="00A97A63">
              <w:rPr>
                <w:rFonts w:ascii="標楷體" w:eastAsia="標楷體" w:hAnsi="標楷體" w:hint="eastAsia"/>
                <w:color w:val="000000"/>
              </w:rPr>
              <w:br/>
              <w:t>09/0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  <w:p w14:paraId="28073E86" w14:textId="77777777" w:rsidR="004877BE" w:rsidRPr="00A97A63" w:rsidRDefault="004877BE" w:rsidP="004877B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A97A63"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38949B75" w14:textId="38F6581F" w:rsidR="004877BE" w:rsidRPr="00176F06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t>09/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215" w:type="dxa"/>
          </w:tcPr>
          <w:p w14:paraId="18F6995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閩-E-B1</w:t>
            </w:r>
          </w:p>
          <w:p w14:paraId="51BA16D4" w14:textId="476455CC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468" w:type="dxa"/>
          </w:tcPr>
          <w:p w14:paraId="788BCA7F" w14:textId="77777777" w:rsidR="004877BE" w:rsidRPr="006B02DA" w:rsidRDefault="004877BE" w:rsidP="004877BE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1-Ⅱ-1能應用閩南語標音符號、羅馬字及漢字，協助聆聽理解。</w:t>
            </w:r>
          </w:p>
          <w:p w14:paraId="25E46373" w14:textId="77777777" w:rsidR="004877BE" w:rsidRPr="006B02DA" w:rsidRDefault="004877BE" w:rsidP="004877BE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1-Ⅱ-3 能聆聽並理解對方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所說的閩南語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。</w:t>
            </w:r>
          </w:p>
          <w:p w14:paraId="45C7E940" w14:textId="77777777" w:rsidR="004877BE" w:rsidRPr="006B02DA" w:rsidRDefault="004877BE" w:rsidP="004877BE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2-Ⅱ-1 能運用閩南語的標音符號、羅馬字及漢字，協助口語表達。</w:t>
            </w:r>
          </w:p>
          <w:p w14:paraId="214C181D" w14:textId="77777777" w:rsidR="004877BE" w:rsidRPr="006B02DA" w:rsidRDefault="004877BE" w:rsidP="004877BE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3-Ⅱ-2 能運用標音符號、羅馬字及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漢字認讀日常生活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中常見、簡單</w:t>
            </w:r>
            <w:r w:rsidRPr="006B02DA">
              <w:rPr>
                <w:rFonts w:ascii="標楷體" w:eastAsia="標楷體" w:hAnsi="標楷體" w:hint="eastAsia"/>
              </w:rPr>
              <w:lastRenderedPageBreak/>
              <w:t>的閩南語文。</w:t>
            </w:r>
          </w:p>
          <w:p w14:paraId="06DC870D" w14:textId="6F3C54BD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8" w:type="dxa"/>
          </w:tcPr>
          <w:p w14:paraId="36770AFB" w14:textId="77777777" w:rsidR="004877BE" w:rsidRPr="006B02DA" w:rsidRDefault="004877BE" w:rsidP="004877BE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6B02DA">
              <w:rPr>
                <w:rFonts w:ascii="標楷體" w:eastAsia="標楷體" w:hAnsi="標楷體" w:hint="eastAsia"/>
              </w:rPr>
              <w:t>Aa-Ⅱ-1羅馬拼音。</w:t>
            </w:r>
          </w:p>
          <w:p w14:paraId="0FED1787" w14:textId="77777777" w:rsidR="004877BE" w:rsidRPr="006B02DA" w:rsidRDefault="004877BE" w:rsidP="004877BE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Aa-Ⅱ-2漢字書寫。</w:t>
            </w:r>
          </w:p>
          <w:p w14:paraId="5038718E" w14:textId="15AC4F71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6B02DA">
              <w:rPr>
                <w:rFonts w:ascii="標楷體" w:eastAsia="標楷體" w:hAnsi="標楷體" w:hint="eastAsia"/>
              </w:rPr>
              <w:t>Bg</w:t>
            </w:r>
            <w:proofErr w:type="spellEnd"/>
            <w:r w:rsidRPr="006B02DA">
              <w:rPr>
                <w:rFonts w:ascii="標楷體" w:eastAsia="標楷體" w:hAnsi="標楷體" w:hint="eastAsia"/>
              </w:rPr>
              <w:t>-Ⅱ-2口語表達。</w:t>
            </w:r>
          </w:p>
        </w:tc>
        <w:tc>
          <w:tcPr>
            <w:tcW w:w="3816" w:type="dxa"/>
          </w:tcPr>
          <w:p w14:paraId="075724A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一、食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食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1.食晝</w:t>
            </w:r>
          </w:p>
          <w:p w14:paraId="35265338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A534D6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一、引起動機</w:t>
            </w:r>
          </w:p>
          <w:p w14:paraId="08CE56B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播放MP3</w:t>
            </w:r>
            <w:r w:rsidRPr="006B02DA">
              <w:rPr>
                <w:rFonts w:ascii="MS Gothic" w:eastAsia="MS Gothic" w:hAnsi="MS Gothic" w:cs="MS Gothic" w:hint="eastAsia"/>
              </w:rPr>
              <w:t>❶</w:t>
            </w:r>
            <w:r w:rsidRPr="006B02DA">
              <w:rPr>
                <w:rFonts w:ascii="標楷體" w:eastAsia="標楷體" w:hAnsi="標楷體" w:hint="eastAsia"/>
              </w:rPr>
              <w:t>或教學電子書，引導學生唱跳本課歌曲。</w:t>
            </w:r>
          </w:p>
          <w:p w14:paraId="6EE2926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5189D3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二、發展活動</w:t>
            </w:r>
          </w:p>
          <w:p w14:paraId="1C55232D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（四）活動四：教學補給站</w:t>
            </w:r>
          </w:p>
          <w:p w14:paraId="09332C0D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1.參考「真平博士博」補充相關的語文知識。</w:t>
            </w:r>
          </w:p>
          <w:p w14:paraId="0B2D92C4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2.可以請同學們試著分享還能如何舉例。</w:t>
            </w:r>
          </w:p>
          <w:p w14:paraId="6E642AD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3CC587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（五）活動五：拍噗仔</w:t>
            </w:r>
          </w:p>
          <w:p w14:paraId="2169B4E7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參考「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唸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課文真心適」進行教學遊戲。</w:t>
            </w:r>
          </w:p>
          <w:p w14:paraId="6F4DD13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75F2563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（六）活動六：來寫字</w:t>
            </w:r>
          </w:p>
          <w:p w14:paraId="3829FFB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1.參考「來寫字」，引導學生進行書寫。</w:t>
            </w:r>
          </w:p>
          <w:p w14:paraId="3E42C9AC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3.除了「來寫字」的字，老師也可以從課文中挑選常見字讓學生練</w:t>
            </w:r>
            <w:r w:rsidRPr="006B02DA">
              <w:rPr>
                <w:rFonts w:ascii="標楷體" w:eastAsia="標楷體" w:hAnsi="標楷體" w:hint="eastAsia"/>
              </w:rPr>
              <w:lastRenderedPageBreak/>
              <w:t>習。</w:t>
            </w:r>
          </w:p>
          <w:p w14:paraId="233F90F2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8A8560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三、統整活動</w:t>
            </w:r>
          </w:p>
          <w:p w14:paraId="7907741C" w14:textId="4CF81FC8" w:rsidR="004877BE" w:rsidRPr="001B34F7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將同學分組，每次每組派選一位上台寫老師指定的字，輪流數次，得分最高者，老師可給予該組獎勵。</w:t>
            </w:r>
          </w:p>
        </w:tc>
        <w:tc>
          <w:tcPr>
            <w:tcW w:w="550" w:type="dxa"/>
          </w:tcPr>
          <w:p w14:paraId="2DFE52DB" w14:textId="20A32EB0" w:rsidR="004877BE" w:rsidRPr="00176F06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8" w:type="dxa"/>
          </w:tcPr>
          <w:p w14:paraId="10BD58A1" w14:textId="13C9D819" w:rsidR="004877BE" w:rsidRPr="00176F06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6B02D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MP3</w:t>
            </w:r>
            <w:r w:rsidRPr="006B02DA">
              <w:rPr>
                <w:rFonts w:ascii="MS Gothic" w:eastAsia="MS Gothic" w:hAnsi="MS Gothic" w:cs="MS Gothic" w:hint="eastAsia"/>
              </w:rPr>
              <w:t>❶</w:t>
            </w:r>
            <w:r w:rsidRPr="006B02DA">
              <w:rPr>
                <w:rFonts w:ascii="標楷體" w:eastAsia="標楷體" w:hAnsi="標楷體" w:hint="eastAsia"/>
              </w:rPr>
              <w:t>、教學電子書、小白板、白板筆</w:t>
            </w:r>
          </w:p>
        </w:tc>
        <w:tc>
          <w:tcPr>
            <w:tcW w:w="1239" w:type="dxa"/>
          </w:tcPr>
          <w:p w14:paraId="15707357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/>
              </w:rPr>
              <w:t>說話評量</w:t>
            </w:r>
          </w:p>
          <w:p w14:paraId="16059F22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閱讀評量</w:t>
            </w:r>
          </w:p>
          <w:p w14:paraId="4631E8BB" w14:textId="70B69C9D" w:rsidR="004877BE" w:rsidRPr="00176F06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1308" w:type="dxa"/>
          </w:tcPr>
          <w:p w14:paraId="03BA2348" w14:textId="1365515D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/>
              </w:rPr>
              <w:t>品德教育</w:t>
            </w:r>
          </w:p>
        </w:tc>
        <w:tc>
          <w:tcPr>
            <w:tcW w:w="1691" w:type="dxa"/>
          </w:tcPr>
          <w:p w14:paraId="16E8305D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24D53E50" w14:textId="77777777" w:rsidTr="00615871">
        <w:trPr>
          <w:trHeight w:val="761"/>
        </w:trPr>
        <w:tc>
          <w:tcPr>
            <w:tcW w:w="816" w:type="dxa"/>
            <w:vAlign w:val="center"/>
          </w:tcPr>
          <w:p w14:paraId="495875BD" w14:textId="77777777" w:rsidR="004877BE" w:rsidRPr="00A97A63" w:rsidRDefault="004877BE" w:rsidP="004877B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t>三</w:t>
            </w:r>
            <w:r w:rsidRPr="00A97A63">
              <w:rPr>
                <w:rFonts w:ascii="標楷體" w:eastAsia="標楷體" w:hAnsi="標楷體" w:hint="eastAsia"/>
                <w:color w:val="000000"/>
              </w:rPr>
              <w:br/>
              <w:t>09/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  <w:p w14:paraId="61A9AD59" w14:textId="77777777" w:rsidR="004877BE" w:rsidRPr="00A97A63" w:rsidRDefault="004877BE" w:rsidP="004877B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A97A63"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2231E64E" w14:textId="456C196E" w:rsidR="004877BE" w:rsidRPr="00176F06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t>09/</w:t>
            </w: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1215" w:type="dxa"/>
          </w:tcPr>
          <w:p w14:paraId="5D7DD573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閩-E-A2</w:t>
            </w:r>
          </w:p>
          <w:p w14:paraId="6252C176" w14:textId="3F729676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</w:tc>
        <w:tc>
          <w:tcPr>
            <w:tcW w:w="1468" w:type="dxa"/>
          </w:tcPr>
          <w:p w14:paraId="510E2076" w14:textId="77777777" w:rsidR="004877BE" w:rsidRPr="006B02DA" w:rsidRDefault="004877BE" w:rsidP="004877BE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1-Ⅱ-1能應用閩南語標音符號、羅馬字及漢字，協助聆聽理解。</w:t>
            </w:r>
          </w:p>
          <w:p w14:paraId="260022DD" w14:textId="77777777" w:rsidR="004877BE" w:rsidRPr="006B02DA" w:rsidRDefault="004877BE" w:rsidP="004877BE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1-Ⅱ-3 能聆聽並理解對方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所說的閩南語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。</w:t>
            </w:r>
          </w:p>
          <w:p w14:paraId="6E464383" w14:textId="77777777" w:rsidR="004877BE" w:rsidRPr="006B02DA" w:rsidRDefault="004877BE" w:rsidP="004877BE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2-Ⅱ-1 能運用閩南語的標音符號、羅馬字及漢字，協助口語表達。</w:t>
            </w:r>
          </w:p>
          <w:p w14:paraId="1C875F6B" w14:textId="1898E085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3-Ⅱ-2 能運用標音符號、羅馬字及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漢字認讀日常生活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中常見、簡單的閩南語文。</w:t>
            </w:r>
          </w:p>
        </w:tc>
        <w:tc>
          <w:tcPr>
            <w:tcW w:w="1468" w:type="dxa"/>
          </w:tcPr>
          <w:p w14:paraId="1AF79E8F" w14:textId="77777777" w:rsidR="004877BE" w:rsidRPr="006B02DA" w:rsidRDefault="004877BE" w:rsidP="004877BE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Aa-Ⅱ-1羅馬拼音。</w:t>
            </w:r>
          </w:p>
          <w:p w14:paraId="288A97C3" w14:textId="77777777" w:rsidR="004877BE" w:rsidRPr="006B02DA" w:rsidRDefault="004877BE" w:rsidP="004877BE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Ab-Ⅱ-1語詞運用。</w:t>
            </w:r>
          </w:p>
          <w:p w14:paraId="37A6A004" w14:textId="67ECD613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6B02DA">
              <w:rPr>
                <w:rFonts w:ascii="標楷體" w:eastAsia="標楷體" w:hAnsi="標楷體" w:hint="eastAsia"/>
              </w:rPr>
              <w:t>Bg</w:t>
            </w:r>
            <w:proofErr w:type="spellEnd"/>
            <w:r w:rsidRPr="006B02DA">
              <w:rPr>
                <w:rFonts w:ascii="標楷體" w:eastAsia="標楷體" w:hAnsi="標楷體" w:hint="eastAsia"/>
              </w:rPr>
              <w:t>-Ⅱ-2口語表達。</w:t>
            </w:r>
          </w:p>
        </w:tc>
        <w:tc>
          <w:tcPr>
            <w:tcW w:w="3816" w:type="dxa"/>
          </w:tcPr>
          <w:p w14:paraId="648254E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一、食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食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1.食晝</w:t>
            </w:r>
          </w:p>
          <w:p w14:paraId="7701202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13A5A8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一、引起動機</w:t>
            </w:r>
          </w:p>
          <w:p w14:paraId="36AF739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老師揭示本堂課要學的語詞主題：三頓、食的物件，請學生翻至課文，將這兩種語詞圈起來，並藉此進入語詞教學。</w:t>
            </w:r>
          </w:p>
          <w:p w14:paraId="03F12D97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66EA35D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二、發展活動</w:t>
            </w:r>
          </w:p>
          <w:p w14:paraId="6D7E18C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（二）活動二：輕鬆學語詞</w:t>
            </w:r>
          </w:p>
          <w:p w14:paraId="19886228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</w:t>
            </w:r>
            <w:r w:rsidRPr="006B02DA">
              <w:rPr>
                <w:rFonts w:ascii="MS Gothic" w:eastAsia="MS Gothic" w:hAnsi="MS Gothic" w:cs="MS Gothic" w:hint="eastAsia"/>
              </w:rPr>
              <w:t>❶</w:t>
            </w:r>
            <w:r w:rsidRPr="006B02DA">
              <w:rPr>
                <w:rFonts w:ascii="標楷體" w:eastAsia="標楷體" w:hAnsi="標楷體" w:hint="eastAsia"/>
              </w:rPr>
              <w:t>或教學電子書，讓學生聆聽「輕鬆學語詞」內容，老師再帶領學生複誦，講解語詞並指導學生正確發音。</w:t>
            </w:r>
          </w:p>
          <w:p w14:paraId="202A5B4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2.參考「語詞偵探」進行教學遊戲，使學生理解「語詞造句」之應用，藉以加深學習印象。</w:t>
            </w:r>
          </w:p>
          <w:p w14:paraId="13FD200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0C21623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三、統整活動</w:t>
            </w:r>
          </w:p>
          <w:p w14:paraId="6622C728" w14:textId="60D83100" w:rsidR="004877BE" w:rsidRPr="001B34F7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550" w:type="dxa"/>
          </w:tcPr>
          <w:p w14:paraId="5F3F4250" w14:textId="112F1BC6" w:rsidR="004877BE" w:rsidRPr="00176F06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68" w:type="dxa"/>
          </w:tcPr>
          <w:p w14:paraId="18DFEFC6" w14:textId="2E5AD3E2" w:rsidR="004877BE" w:rsidRPr="00176F06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6B02D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MP3</w:t>
            </w:r>
            <w:r w:rsidRPr="006B02DA">
              <w:rPr>
                <w:rFonts w:ascii="MS Gothic" w:eastAsia="MS Gothic" w:hAnsi="MS Gothic" w:cs="MS Gothic" w:hint="eastAsia"/>
              </w:rPr>
              <w:t>❶</w:t>
            </w:r>
            <w:r w:rsidRPr="006B02DA">
              <w:rPr>
                <w:rFonts w:ascii="標楷體" w:eastAsia="標楷體" w:hAnsi="標楷體" w:hint="eastAsia"/>
              </w:rPr>
              <w:t>、教學電子書、簡報、書後圖卡、小白板、白板筆</w:t>
            </w:r>
          </w:p>
        </w:tc>
        <w:tc>
          <w:tcPr>
            <w:tcW w:w="1239" w:type="dxa"/>
          </w:tcPr>
          <w:p w14:paraId="4AA392A3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實</w:t>
            </w:r>
            <w:r w:rsidRPr="006B02DA">
              <w:rPr>
                <w:rFonts w:ascii="標楷體" w:eastAsia="標楷體" w:hAnsi="標楷體"/>
              </w:rPr>
              <w:t>作評量</w:t>
            </w:r>
          </w:p>
          <w:p w14:paraId="003D4B1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說話評量</w:t>
            </w:r>
          </w:p>
          <w:p w14:paraId="7EF6DBA6" w14:textId="6D7F6070" w:rsidR="004877BE" w:rsidRPr="00176F06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08" w:type="dxa"/>
          </w:tcPr>
          <w:p w14:paraId="5F556850" w14:textId="14416F9E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/>
              </w:rPr>
              <w:t>品德教育</w:t>
            </w:r>
          </w:p>
        </w:tc>
        <w:tc>
          <w:tcPr>
            <w:tcW w:w="1691" w:type="dxa"/>
          </w:tcPr>
          <w:p w14:paraId="6A8FAC63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7E16DDD6" w14:textId="77777777" w:rsidTr="00615871">
        <w:trPr>
          <w:trHeight w:val="761"/>
        </w:trPr>
        <w:tc>
          <w:tcPr>
            <w:tcW w:w="816" w:type="dxa"/>
            <w:vAlign w:val="center"/>
          </w:tcPr>
          <w:p w14:paraId="47F0FEB2" w14:textId="77777777" w:rsidR="004877BE" w:rsidRPr="00A97A63" w:rsidRDefault="004877BE" w:rsidP="004877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lastRenderedPageBreak/>
              <w:t>四</w:t>
            </w:r>
            <w:r w:rsidRPr="00A97A63">
              <w:rPr>
                <w:rFonts w:ascii="標楷體" w:eastAsia="標楷體" w:hAnsi="標楷體" w:hint="eastAsia"/>
                <w:color w:val="000000"/>
              </w:rPr>
              <w:br/>
              <w:t>09/</w:t>
            </w: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  <w:p w14:paraId="0367C577" w14:textId="77777777" w:rsidR="004877BE" w:rsidRPr="00A97A63" w:rsidRDefault="004877BE" w:rsidP="004877B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A97A63"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23C44F91" w14:textId="3F0F0EB1" w:rsidR="004877BE" w:rsidRPr="00176F06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t>09/2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215" w:type="dxa"/>
          </w:tcPr>
          <w:p w14:paraId="66A4B6C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閩-E-A2</w:t>
            </w:r>
          </w:p>
          <w:p w14:paraId="5804C97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4AB16D3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閩-E-B1</w:t>
            </w:r>
          </w:p>
          <w:p w14:paraId="13B6A28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6086EC7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閩-E-C1</w:t>
            </w:r>
          </w:p>
          <w:p w14:paraId="09FB68B6" w14:textId="33297023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具備透過閩南語文的學習，增進與人友善相處</w:t>
            </w:r>
            <w:r w:rsidRPr="006B02DA">
              <w:rPr>
                <w:rFonts w:ascii="標楷體" w:eastAsia="標楷體" w:hAnsi="標楷體" w:hint="eastAsia"/>
              </w:rPr>
              <w:lastRenderedPageBreak/>
              <w:t>的能力，並能參與家庭、學校、社區的各類活動，培養責任感，落實生活美德與公民意識。</w:t>
            </w:r>
          </w:p>
        </w:tc>
        <w:tc>
          <w:tcPr>
            <w:tcW w:w="1468" w:type="dxa"/>
          </w:tcPr>
          <w:p w14:paraId="7075A42C" w14:textId="77777777" w:rsidR="004877BE" w:rsidRPr="006B02DA" w:rsidRDefault="004877BE" w:rsidP="004877BE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1-Ⅱ-1能應用閩南語標音符號、羅馬字及漢字，協助聆聽理解。</w:t>
            </w:r>
          </w:p>
          <w:p w14:paraId="6C282BE2" w14:textId="77777777" w:rsidR="004877BE" w:rsidRPr="006B02DA" w:rsidRDefault="004877BE" w:rsidP="004877BE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1-Ⅱ-3 能聆聽並理解對方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所說的閩南語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。</w:t>
            </w:r>
          </w:p>
          <w:p w14:paraId="5C287FB3" w14:textId="77777777" w:rsidR="004877BE" w:rsidRPr="006B02DA" w:rsidRDefault="004877BE" w:rsidP="004877BE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2-Ⅱ-1 能運用閩南語的標音符號、羅馬字及漢字，協助口語表達。</w:t>
            </w:r>
          </w:p>
          <w:p w14:paraId="18B7E6F2" w14:textId="77777777" w:rsidR="004877BE" w:rsidRPr="006B02DA" w:rsidRDefault="004877BE" w:rsidP="004877BE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3-Ⅱ-2 能運用標音符號、羅馬字及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漢字認讀日常生活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中常見、簡單的閩南語文。</w:t>
            </w:r>
          </w:p>
          <w:p w14:paraId="79112F4F" w14:textId="6223A17C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4-Ⅱ-1 能運用閩南語文簡單寫出自己的感受與需求。</w:t>
            </w:r>
          </w:p>
        </w:tc>
        <w:tc>
          <w:tcPr>
            <w:tcW w:w="1468" w:type="dxa"/>
          </w:tcPr>
          <w:p w14:paraId="1FF43964" w14:textId="77777777" w:rsidR="004877BE" w:rsidRPr="006B02DA" w:rsidRDefault="004877BE" w:rsidP="004877BE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Aa-Ⅱ-1羅馬拼音。</w:t>
            </w:r>
          </w:p>
          <w:p w14:paraId="774A7296" w14:textId="77777777" w:rsidR="004877BE" w:rsidRPr="006B02DA" w:rsidRDefault="004877BE" w:rsidP="004877BE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Aa-Ⅱ-2漢字書寫。</w:t>
            </w:r>
          </w:p>
          <w:p w14:paraId="7E1AECB5" w14:textId="77777777" w:rsidR="004877BE" w:rsidRPr="006B02DA" w:rsidRDefault="004877BE" w:rsidP="004877BE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Ab-Ⅱ-1語詞運用。</w:t>
            </w:r>
          </w:p>
          <w:p w14:paraId="69F7E4A5" w14:textId="77777777" w:rsidR="004877BE" w:rsidRPr="006B02DA" w:rsidRDefault="004877BE" w:rsidP="004877BE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Ab-Ⅱ-2句型運用。</w:t>
            </w:r>
          </w:p>
          <w:p w14:paraId="660B88BF" w14:textId="77777777" w:rsidR="004877BE" w:rsidRPr="006B02DA" w:rsidRDefault="004877BE" w:rsidP="004877BE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6B02DA">
              <w:rPr>
                <w:rFonts w:ascii="標楷體" w:eastAsia="標楷體" w:hAnsi="標楷體" w:hint="eastAsia"/>
              </w:rPr>
              <w:t>Bg</w:t>
            </w:r>
            <w:proofErr w:type="spellEnd"/>
            <w:r w:rsidRPr="006B02DA">
              <w:rPr>
                <w:rFonts w:ascii="標楷體" w:eastAsia="標楷體" w:hAnsi="標楷體" w:hint="eastAsia"/>
              </w:rPr>
              <w:t>-Ⅱ-1生活應對。</w:t>
            </w:r>
          </w:p>
          <w:p w14:paraId="34E5D9B4" w14:textId="6389FC6C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6B02DA">
              <w:rPr>
                <w:rFonts w:ascii="標楷體" w:eastAsia="標楷體" w:hAnsi="標楷體" w:hint="eastAsia"/>
              </w:rPr>
              <w:t>Bg</w:t>
            </w:r>
            <w:proofErr w:type="spellEnd"/>
            <w:r w:rsidRPr="006B02DA">
              <w:rPr>
                <w:rFonts w:ascii="標楷體" w:eastAsia="標楷體" w:hAnsi="標楷體" w:hint="eastAsia"/>
              </w:rPr>
              <w:t>-Ⅱ-2口語表達。</w:t>
            </w:r>
          </w:p>
        </w:tc>
        <w:tc>
          <w:tcPr>
            <w:tcW w:w="3816" w:type="dxa"/>
          </w:tcPr>
          <w:p w14:paraId="527C5BB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一、食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食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1.食晝</w:t>
            </w:r>
          </w:p>
          <w:p w14:paraId="07D7AB57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7D4E7F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一、引起動機</w:t>
            </w:r>
          </w:p>
          <w:p w14:paraId="3DD4EEBD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老師發下學習單，進行教學活動。</w:t>
            </w:r>
          </w:p>
          <w:p w14:paraId="2CD79F0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6FDA01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二、發展活動</w:t>
            </w:r>
          </w:p>
          <w:p w14:paraId="2AF49C68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三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：做伙來造句</w:t>
            </w:r>
          </w:p>
          <w:p w14:paraId="0520FEC7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</w:t>
            </w:r>
            <w:r w:rsidRPr="006B02DA">
              <w:rPr>
                <w:rFonts w:ascii="MS Gothic" w:eastAsia="MS Gothic" w:hAnsi="MS Gothic" w:cs="MS Gothic" w:hint="eastAsia"/>
              </w:rPr>
              <w:t>❶</w:t>
            </w:r>
            <w:r w:rsidRPr="006B02DA">
              <w:rPr>
                <w:rFonts w:ascii="標楷體" w:eastAsia="標楷體" w:hAnsi="標楷體" w:hint="eastAsia"/>
              </w:rPr>
              <w:t>或教學電子書，讓學生聆聽「做伙來造句」內容，老師再帶領學生複誦。</w:t>
            </w:r>
          </w:p>
          <w:p w14:paraId="5DDAC63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2.參考「語詞替換造句」進行教學活動。</w:t>
            </w:r>
          </w:p>
          <w:p w14:paraId="2CF35FC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3.視教學情況，可補充教學補給站的「俗語」。</w:t>
            </w:r>
          </w:p>
          <w:p w14:paraId="0FAF5FA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5F4EF7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（四）活動四：咱來試看覓</w:t>
            </w:r>
          </w:p>
          <w:p w14:paraId="3092AC3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</w:t>
            </w:r>
            <w:r w:rsidRPr="006B02DA">
              <w:rPr>
                <w:rFonts w:ascii="MS Gothic" w:eastAsia="MS Gothic" w:hAnsi="MS Gothic" w:cs="MS Gothic" w:hint="eastAsia"/>
              </w:rPr>
              <w:t>❶</w:t>
            </w:r>
            <w:r w:rsidRPr="006B02DA">
              <w:rPr>
                <w:rFonts w:ascii="標楷體" w:eastAsia="標楷體" w:hAnsi="標楷體" w:hint="eastAsia"/>
              </w:rPr>
              <w:t>或教學電子書，讓學生聆聽「咱來試看覓」內容並講解。</w:t>
            </w:r>
          </w:p>
          <w:p w14:paraId="05E5EF5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/>
              </w:rPr>
              <w:t>2.</w:t>
            </w:r>
            <w:r w:rsidRPr="006B02DA">
              <w:rPr>
                <w:rFonts w:ascii="標楷體" w:eastAsia="標楷體" w:hAnsi="標楷體" w:hint="eastAsia"/>
              </w:rPr>
              <w:t>請學生用貼紙作答，並提示學生以「我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今仔日中晝食</w:t>
            </w:r>
            <w:proofErr w:type="gramEnd"/>
            <w:r w:rsidRPr="006B02DA">
              <w:rPr>
                <w:rFonts w:ascii="MS Gothic" w:eastAsia="MS Gothic" w:hAnsi="MS Gothic" w:cs="MS Gothic" w:hint="eastAsia"/>
              </w:rPr>
              <w:t>⋯⋯</w:t>
            </w:r>
            <w:r w:rsidRPr="006B02DA">
              <w:rPr>
                <w:rFonts w:ascii="標楷體" w:eastAsia="標楷體" w:hAnsi="標楷體" w:hint="eastAsia"/>
              </w:rPr>
              <w:t>」的句型發表。</w:t>
            </w:r>
          </w:p>
          <w:p w14:paraId="611A730D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3.視教學情況，可補充教學補給站的「情境對話」。</w:t>
            </w:r>
          </w:p>
          <w:p w14:paraId="4EBCB34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835B648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（五）活動五：聽看覓</w:t>
            </w:r>
          </w:p>
          <w:p w14:paraId="7F9EB0A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</w:t>
            </w:r>
            <w:r w:rsidRPr="006B02DA">
              <w:rPr>
                <w:rFonts w:ascii="MS Gothic" w:eastAsia="MS Gothic" w:hAnsi="MS Gothic" w:cs="MS Gothic" w:hint="eastAsia"/>
              </w:rPr>
              <w:t>❶</w:t>
            </w:r>
            <w:r w:rsidRPr="006B02DA">
              <w:rPr>
                <w:rFonts w:ascii="標楷體" w:eastAsia="標楷體" w:hAnsi="標楷體" w:hint="eastAsia"/>
              </w:rPr>
              <w:t>或教學電子書，讓學生聆聽「聽看覓」內容並作答。</w:t>
            </w:r>
          </w:p>
          <w:p w14:paraId="05ED233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2.師生可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採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互動方式對答，請學生念出完整句子，並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以各題句型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另外</w:t>
            </w:r>
            <w:r w:rsidRPr="006B02DA">
              <w:rPr>
                <w:rFonts w:ascii="標楷體" w:eastAsia="標楷體" w:hAnsi="標楷體" w:hint="eastAsia"/>
              </w:rPr>
              <w:lastRenderedPageBreak/>
              <w:t>造句。</w:t>
            </w:r>
          </w:p>
          <w:p w14:paraId="756B946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3.視教學情況，可補充教學補給站的「孽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譎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仔話」。</w:t>
            </w:r>
          </w:p>
          <w:p w14:paraId="3B29BE9D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B825CA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三、統整活動</w:t>
            </w:r>
          </w:p>
          <w:p w14:paraId="7492859E" w14:textId="632A82A2" w:rsidR="004877BE" w:rsidRPr="00F93C37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550" w:type="dxa"/>
          </w:tcPr>
          <w:p w14:paraId="341CEB7F" w14:textId="3A2DA266" w:rsidR="004877BE" w:rsidRPr="00176F06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68" w:type="dxa"/>
          </w:tcPr>
          <w:p w14:paraId="54832C98" w14:textId="5E8E271A" w:rsidR="004877BE" w:rsidRPr="00176F06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6B02D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MP3</w:t>
            </w:r>
            <w:r w:rsidRPr="006B02DA">
              <w:rPr>
                <w:rFonts w:ascii="MS Gothic" w:eastAsia="MS Gothic" w:hAnsi="MS Gothic" w:cs="MS Gothic" w:hint="eastAsia"/>
              </w:rPr>
              <w:t>❶</w:t>
            </w:r>
            <w:r w:rsidRPr="006B02DA">
              <w:rPr>
                <w:rFonts w:ascii="標楷體" w:eastAsia="標楷體" w:hAnsi="標楷體" w:hint="eastAsia"/>
              </w:rPr>
              <w:t>、教學電子書、學習單、小白板、白板筆</w:t>
            </w:r>
          </w:p>
        </w:tc>
        <w:tc>
          <w:tcPr>
            <w:tcW w:w="1239" w:type="dxa"/>
          </w:tcPr>
          <w:p w14:paraId="390DE03D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實作評量</w:t>
            </w:r>
          </w:p>
          <w:p w14:paraId="646062C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/>
              </w:rPr>
              <w:t>說話評量</w:t>
            </w:r>
          </w:p>
          <w:p w14:paraId="4990A0E7" w14:textId="60BAEF65" w:rsidR="004877BE" w:rsidRPr="00176F06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1308" w:type="dxa"/>
          </w:tcPr>
          <w:p w14:paraId="101FAC93" w14:textId="62931E93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/>
              </w:rPr>
              <w:t>品德教育</w:t>
            </w:r>
          </w:p>
        </w:tc>
        <w:tc>
          <w:tcPr>
            <w:tcW w:w="1691" w:type="dxa"/>
          </w:tcPr>
          <w:p w14:paraId="2A2C3C6D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18F07165" w14:textId="77777777" w:rsidTr="00615871">
        <w:trPr>
          <w:trHeight w:val="761"/>
        </w:trPr>
        <w:tc>
          <w:tcPr>
            <w:tcW w:w="816" w:type="dxa"/>
            <w:vAlign w:val="center"/>
          </w:tcPr>
          <w:p w14:paraId="63468F0F" w14:textId="77777777" w:rsidR="004877BE" w:rsidRPr="00A97A63" w:rsidRDefault="004877BE" w:rsidP="004877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t>五</w:t>
            </w:r>
            <w:r w:rsidRPr="00A97A63">
              <w:rPr>
                <w:rFonts w:ascii="標楷體" w:eastAsia="標楷體" w:hAnsi="標楷體" w:hint="eastAsia"/>
                <w:color w:val="000000"/>
              </w:rPr>
              <w:br/>
              <w:t>09/2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  <w:p w14:paraId="24EB1655" w14:textId="77777777" w:rsidR="004877BE" w:rsidRPr="00A97A63" w:rsidRDefault="004877BE" w:rsidP="004877B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A97A63"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4E495C71" w14:textId="69C47339" w:rsidR="004877BE" w:rsidRPr="00176F06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A97A63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03</w:t>
            </w:r>
          </w:p>
        </w:tc>
        <w:tc>
          <w:tcPr>
            <w:tcW w:w="1215" w:type="dxa"/>
          </w:tcPr>
          <w:p w14:paraId="0D2BB50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閩-E-C1</w:t>
            </w:r>
          </w:p>
          <w:p w14:paraId="27A2C491" w14:textId="60CC4021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468" w:type="dxa"/>
          </w:tcPr>
          <w:p w14:paraId="232F557D" w14:textId="77777777" w:rsidR="004877BE" w:rsidRPr="006B02DA" w:rsidRDefault="004877BE" w:rsidP="004877BE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1-Ⅱ-1能應用閩南語標音符號、羅馬字及漢字，協助聆聽理解。</w:t>
            </w:r>
          </w:p>
          <w:p w14:paraId="69EF591A" w14:textId="77777777" w:rsidR="004877BE" w:rsidRPr="006B02DA" w:rsidRDefault="004877BE" w:rsidP="004877BE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1-Ⅱ-3 能聆聽並理解對方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所說的閩南語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。</w:t>
            </w:r>
          </w:p>
          <w:p w14:paraId="1E3A193B" w14:textId="77777777" w:rsidR="004877BE" w:rsidRPr="006B02DA" w:rsidRDefault="004877BE" w:rsidP="004877BE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2-Ⅱ-1 能運用閩南語的標音符號、羅馬字及漢字，協助口語表達。</w:t>
            </w:r>
          </w:p>
          <w:p w14:paraId="6F397047" w14:textId="35E6BDA8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3-Ⅱ-2 能運用標音符號、羅馬字及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漢字認讀</w:t>
            </w:r>
            <w:r w:rsidRPr="006B02DA">
              <w:rPr>
                <w:rFonts w:ascii="標楷體" w:eastAsia="標楷體" w:hAnsi="標楷體" w:hint="eastAsia"/>
              </w:rPr>
              <w:lastRenderedPageBreak/>
              <w:t>日常生活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中常見、簡單的閩南語文。</w:t>
            </w:r>
          </w:p>
        </w:tc>
        <w:tc>
          <w:tcPr>
            <w:tcW w:w="1468" w:type="dxa"/>
          </w:tcPr>
          <w:p w14:paraId="4B005668" w14:textId="77777777" w:rsidR="004877BE" w:rsidRPr="006B02DA" w:rsidRDefault="004877BE" w:rsidP="004877BE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/>
              </w:rPr>
            </w:pPr>
            <w:r w:rsidRPr="006B02DA">
              <w:rPr>
                <w:rFonts w:ascii="標楷體" w:eastAsia="標楷體" w:hAnsi="標楷體" w:hint="eastAsia"/>
                <w:color w:val="000000"/>
                <w:vertAlign w:val="superscript"/>
              </w:rPr>
              <w:lastRenderedPageBreak/>
              <w:t>◎</w:t>
            </w:r>
            <w:r w:rsidRPr="006B02DA">
              <w:rPr>
                <w:rFonts w:ascii="標楷體" w:eastAsia="標楷體" w:hAnsi="標楷體" w:hint="eastAsia"/>
                <w:color w:val="000000"/>
              </w:rPr>
              <w:t>Aa-Ⅱ-1羅馬拼音。</w:t>
            </w:r>
          </w:p>
          <w:p w14:paraId="037EAC31" w14:textId="66FFC3CC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  <w:color w:val="000000"/>
                <w:vertAlign w:val="superscript"/>
              </w:rPr>
              <w:t>◎</w:t>
            </w:r>
            <w:proofErr w:type="spellStart"/>
            <w:r w:rsidRPr="006B02DA">
              <w:rPr>
                <w:rFonts w:ascii="標楷體" w:eastAsia="標楷體" w:hAnsi="標楷體" w:hint="eastAsia"/>
                <w:color w:val="000000"/>
              </w:rPr>
              <w:t>Bg</w:t>
            </w:r>
            <w:proofErr w:type="spellEnd"/>
            <w:r w:rsidRPr="006B02DA">
              <w:rPr>
                <w:rFonts w:ascii="標楷體" w:eastAsia="標楷體" w:hAnsi="標楷體" w:hint="eastAsia"/>
                <w:color w:val="000000"/>
              </w:rPr>
              <w:t>-Ⅱ-2口語表達。</w:t>
            </w:r>
          </w:p>
        </w:tc>
        <w:tc>
          <w:tcPr>
            <w:tcW w:w="3816" w:type="dxa"/>
          </w:tcPr>
          <w:p w14:paraId="1DCDB15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一、食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食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1.食晝</w:t>
            </w:r>
          </w:p>
          <w:p w14:paraId="771993CC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B47EB9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一、引起動機</w:t>
            </w:r>
          </w:p>
          <w:p w14:paraId="01263B68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老師揭示本堂課要學的拼音主題，藉此進入「輕鬆學拼音」教學。</w:t>
            </w:r>
          </w:p>
          <w:p w14:paraId="32C1AAB2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ABE450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二、發展活動</w:t>
            </w:r>
          </w:p>
          <w:p w14:paraId="006C1FFD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（六）活動六：輕鬆學拼音</w:t>
            </w:r>
          </w:p>
          <w:p w14:paraId="4F13EC4D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</w:t>
            </w:r>
            <w:r w:rsidRPr="006B02DA">
              <w:rPr>
                <w:rFonts w:ascii="MS Gothic" w:eastAsia="MS Gothic" w:hAnsi="MS Gothic" w:cs="MS Gothic" w:hint="eastAsia"/>
              </w:rPr>
              <w:t>❶</w:t>
            </w:r>
            <w:r w:rsidRPr="006B02DA">
              <w:rPr>
                <w:rFonts w:ascii="標楷體" w:eastAsia="標楷體" w:hAnsi="標楷體" w:hint="eastAsia"/>
              </w:rPr>
              <w:t>或教學電子書，讓學生聆聽「輕鬆學拼音」內容，老師再帶領學生拼讀本課所學拼音，並指導其發音。</w:t>
            </w:r>
          </w:p>
          <w:p w14:paraId="4A5D1313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2.視教學情況，可補充教學補給站的「音標舉例」</w:t>
            </w:r>
          </w:p>
          <w:p w14:paraId="6FB1A1A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C9491FD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（七）活動七：拼音練習</w:t>
            </w:r>
          </w:p>
          <w:p w14:paraId="3AB16177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</w:t>
            </w:r>
            <w:r w:rsidRPr="006B02DA">
              <w:rPr>
                <w:rFonts w:ascii="MS Gothic" w:eastAsia="MS Gothic" w:hAnsi="MS Gothic" w:cs="MS Gothic" w:hint="eastAsia"/>
              </w:rPr>
              <w:t>❶</w:t>
            </w:r>
            <w:r w:rsidRPr="006B02DA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41F4E1C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2.師生可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採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互動方式對答，請學生回答問題時，一併念出該題拼音。</w:t>
            </w:r>
          </w:p>
          <w:p w14:paraId="6A8771ED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6B02DA">
              <w:rPr>
                <w:rFonts w:ascii="標楷體" w:eastAsia="標楷體" w:hAnsi="標楷體" w:hint="eastAsia"/>
              </w:rPr>
              <w:lastRenderedPageBreak/>
              <w:t>打叉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的題目，老師可指定或請自願的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學生拼讀該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題目音標的正確念法並視情況給予指導或鼓勵。</w:t>
            </w:r>
          </w:p>
          <w:p w14:paraId="692A85FC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3.視教學情況，參考「音標警察」進行教學活動。</w:t>
            </w:r>
          </w:p>
          <w:p w14:paraId="1F62FC2D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37105D8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三、統整活動</w:t>
            </w:r>
          </w:p>
          <w:p w14:paraId="1F273B20" w14:textId="11F9EB7D" w:rsidR="004877BE" w:rsidRPr="001B34F7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550" w:type="dxa"/>
          </w:tcPr>
          <w:p w14:paraId="3F140FF8" w14:textId="177D8E6C" w:rsidR="004877BE" w:rsidRPr="00176F06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68" w:type="dxa"/>
          </w:tcPr>
          <w:p w14:paraId="7FB572A9" w14:textId="5285DC55" w:rsidR="004877BE" w:rsidRPr="00176F06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6B02D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MP3</w:t>
            </w:r>
            <w:r w:rsidRPr="006B02DA">
              <w:rPr>
                <w:rFonts w:ascii="MS Gothic" w:eastAsia="MS Gothic" w:hAnsi="MS Gothic" w:cs="MS Gothic" w:hint="eastAsia"/>
              </w:rPr>
              <w:t>❶</w:t>
            </w:r>
            <w:r w:rsidRPr="006B02DA">
              <w:rPr>
                <w:rFonts w:ascii="標楷體" w:eastAsia="標楷體" w:hAnsi="標楷體" w:hint="eastAsia"/>
              </w:rPr>
              <w:t>、教學電子書、書後圖卡、小白板、白板筆</w:t>
            </w:r>
          </w:p>
        </w:tc>
        <w:tc>
          <w:tcPr>
            <w:tcW w:w="1239" w:type="dxa"/>
          </w:tcPr>
          <w:p w14:paraId="0496637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/>
              </w:rPr>
              <w:t>說話評量</w:t>
            </w:r>
          </w:p>
          <w:p w14:paraId="18A54AA9" w14:textId="18737A92" w:rsidR="004877BE" w:rsidRPr="00176F06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1308" w:type="dxa"/>
          </w:tcPr>
          <w:p w14:paraId="0307E8B1" w14:textId="11EF4CEE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/>
              </w:rPr>
              <w:t>品德教育</w:t>
            </w:r>
          </w:p>
        </w:tc>
        <w:tc>
          <w:tcPr>
            <w:tcW w:w="1691" w:type="dxa"/>
          </w:tcPr>
          <w:p w14:paraId="61767842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74400CED" w14:textId="77777777" w:rsidTr="00615871">
        <w:trPr>
          <w:trHeight w:val="761"/>
        </w:trPr>
        <w:tc>
          <w:tcPr>
            <w:tcW w:w="816" w:type="dxa"/>
            <w:vAlign w:val="center"/>
          </w:tcPr>
          <w:p w14:paraId="034E4438" w14:textId="77777777" w:rsidR="004877BE" w:rsidRPr="00A97A63" w:rsidRDefault="004877BE" w:rsidP="004877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t>六</w:t>
            </w:r>
            <w:r w:rsidRPr="00A97A63">
              <w:rPr>
                <w:rFonts w:ascii="標楷體" w:eastAsia="標楷體" w:hAnsi="標楷體" w:hint="eastAsia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A97A63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06</w:t>
            </w:r>
          </w:p>
          <w:p w14:paraId="6C9BD88E" w14:textId="77777777" w:rsidR="004877BE" w:rsidRPr="00A97A63" w:rsidRDefault="004877BE" w:rsidP="004877B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A97A63"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5B3AEC02" w14:textId="31CFB2FB" w:rsidR="004877BE" w:rsidRPr="00176F06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t>10/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215" w:type="dxa"/>
          </w:tcPr>
          <w:p w14:paraId="1FD103D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閩-E-A2</w:t>
            </w:r>
          </w:p>
          <w:p w14:paraId="308E1E5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572E960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閩-E-B1</w:t>
            </w:r>
          </w:p>
          <w:p w14:paraId="195177BD" w14:textId="313F04CE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</w:t>
            </w:r>
            <w:r w:rsidRPr="006B02DA">
              <w:rPr>
                <w:rFonts w:ascii="標楷體" w:eastAsia="標楷體" w:hAnsi="標楷體" w:hint="eastAsia"/>
              </w:rPr>
              <w:lastRenderedPageBreak/>
              <w:t>校、社區生活之中。</w:t>
            </w:r>
          </w:p>
        </w:tc>
        <w:tc>
          <w:tcPr>
            <w:tcW w:w="1468" w:type="dxa"/>
          </w:tcPr>
          <w:p w14:paraId="21EF4FB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1-Ⅱ-1能應用閩南語標音符號、羅馬字及漢字，協助聆聽理解。</w:t>
            </w:r>
          </w:p>
          <w:p w14:paraId="74D283A2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1-Ⅱ-3能聆聽並理解對方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所說的閩南語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。</w:t>
            </w:r>
          </w:p>
          <w:p w14:paraId="4B10E1B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2-Ⅱ-1能運用閩南語的標音符號、羅馬字及漢字，協助口語表達。</w:t>
            </w:r>
          </w:p>
          <w:p w14:paraId="61B06A6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3-Ⅱ-2能運用標音符號、羅馬字及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漢字認讀</w:t>
            </w:r>
            <w:r w:rsidRPr="006B02DA">
              <w:rPr>
                <w:rFonts w:ascii="標楷體" w:eastAsia="標楷體" w:hAnsi="標楷體" w:hint="eastAsia"/>
              </w:rPr>
              <w:lastRenderedPageBreak/>
              <w:t>日常生活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中常見、簡單的閩南語文。</w:t>
            </w:r>
          </w:p>
          <w:p w14:paraId="755A09DF" w14:textId="59A82063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8" w:type="dxa"/>
          </w:tcPr>
          <w:p w14:paraId="4A21DBC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6B02DA">
              <w:rPr>
                <w:rFonts w:ascii="標楷體" w:eastAsia="標楷體" w:hAnsi="標楷體" w:hint="eastAsia"/>
              </w:rPr>
              <w:t>Aa-Ⅱ-1  羅馬拼音。</w:t>
            </w:r>
          </w:p>
          <w:p w14:paraId="0FFA733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Aa-Ⅱ-2  漢字書寫。</w:t>
            </w:r>
          </w:p>
          <w:p w14:paraId="16229E62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Ab-Ⅱ-1 語詞運用。</w:t>
            </w:r>
          </w:p>
          <w:p w14:paraId="0F624274" w14:textId="4922DF2E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6B02DA">
              <w:rPr>
                <w:rFonts w:ascii="標楷體" w:eastAsia="標楷體" w:hAnsi="標楷體" w:hint="eastAsia"/>
              </w:rPr>
              <w:t>Bg</w:t>
            </w:r>
            <w:proofErr w:type="spellEnd"/>
            <w:r w:rsidRPr="006B02DA">
              <w:rPr>
                <w:rFonts w:ascii="標楷體" w:eastAsia="標楷體" w:hAnsi="標楷體" w:hint="eastAsia"/>
              </w:rPr>
              <w:t>-Ⅱ-2  口語表達。</w:t>
            </w:r>
          </w:p>
        </w:tc>
        <w:tc>
          <w:tcPr>
            <w:tcW w:w="3816" w:type="dxa"/>
          </w:tcPr>
          <w:p w14:paraId="6DA83752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一、食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食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2.下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晡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的點心</w:t>
            </w:r>
          </w:p>
          <w:p w14:paraId="695F34C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479B1F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一、引起動機</w:t>
            </w:r>
          </w:p>
          <w:p w14:paraId="4BACC5C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老師播放一段趣味的叫賣，說明這是臺灣早期街道常見的叫賣聲，現在僅能在鄉間、傳統市場或夜市聽見，詢問學生是否曾在生活中聽過叫賣聲，藉此引導學生進入課文教學。</w:t>
            </w:r>
          </w:p>
          <w:p w14:paraId="3E2CC2A8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6346C9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二、發展活動</w:t>
            </w:r>
          </w:p>
          <w:p w14:paraId="3435BFB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一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：咱來讀課文</w:t>
            </w:r>
          </w:p>
          <w:p w14:paraId="0D09469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 1或教學電子書，讓學生聆聽課文內容，老師再帶領學生朗讀，講解課文內容、語詞，並指導學生正確發音。</w:t>
            </w:r>
          </w:p>
          <w:p w14:paraId="37E61102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2.根據課文內容提問，協助學生理解文本。</w:t>
            </w:r>
          </w:p>
          <w:p w14:paraId="102740C3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3.參考「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唸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課文真心適」進行教學遊戲。</w:t>
            </w:r>
          </w:p>
          <w:p w14:paraId="4CEC33C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4.參考「來寫字」，引導學生進行</w:t>
            </w:r>
            <w:r w:rsidRPr="006B02DA">
              <w:rPr>
                <w:rFonts w:ascii="標楷體" w:eastAsia="標楷體" w:hAnsi="標楷體" w:hint="eastAsia"/>
              </w:rPr>
              <w:lastRenderedPageBreak/>
              <w:t>書寫。</w:t>
            </w:r>
          </w:p>
          <w:p w14:paraId="1C8C642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5.播放MP3 1或教學電子書，引導學生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唱跳本課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歌曲。</w:t>
            </w:r>
          </w:p>
          <w:p w14:paraId="50EB828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5FBB57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（二）活動二：輕鬆學語詞</w:t>
            </w:r>
          </w:p>
          <w:p w14:paraId="546D34B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 1或教學電子書，讓學生聆聽「輕鬆學語詞」內容，老師再帶領學生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複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誦，講解語詞並指導學生正確發音。</w:t>
            </w:r>
          </w:p>
          <w:p w14:paraId="7C8C9AB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2.視教學情況，可補充「語詞造句」，讓學生理解語詞之應用。</w:t>
            </w:r>
          </w:p>
          <w:p w14:paraId="39181B7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3.視教學情況，可補充教學補給站的「真平博士博」。</w:t>
            </w:r>
          </w:p>
          <w:p w14:paraId="6CE2C56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2BBCF18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三、統整活動</w:t>
            </w:r>
          </w:p>
          <w:p w14:paraId="2ED4E6B2" w14:textId="0A049B12" w:rsidR="004877BE" w:rsidRPr="001B34F7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550" w:type="dxa"/>
          </w:tcPr>
          <w:p w14:paraId="38A2F662" w14:textId="23E43476" w:rsidR="004877BE" w:rsidRPr="00176F06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68" w:type="dxa"/>
          </w:tcPr>
          <w:p w14:paraId="5ED2DE86" w14:textId="6E2919A7" w:rsidR="004877BE" w:rsidRPr="00176F06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6B02D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 xml:space="preserve">MP3 </w:t>
            </w:r>
            <w:r w:rsidRPr="006B02DA">
              <w:rPr>
                <w:rFonts w:ascii="標楷體" w:eastAsia="標楷體" w:hAnsi="標楷體"/>
              </w:rPr>
              <w:t xml:space="preserve"> </w:t>
            </w:r>
            <w:r w:rsidRPr="006B02DA">
              <w:rPr>
                <w:rFonts w:ascii="標楷體" w:eastAsia="標楷體" w:hAnsi="標楷體" w:hint="eastAsia"/>
              </w:rPr>
              <w:t>1、教學電子書、書後圖卡、小白板、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白板筆</w:t>
            </w:r>
            <w:proofErr w:type="gramEnd"/>
          </w:p>
        </w:tc>
        <w:tc>
          <w:tcPr>
            <w:tcW w:w="1239" w:type="dxa"/>
          </w:tcPr>
          <w:p w14:paraId="18099DD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/>
              </w:rPr>
              <w:t>說話評量</w:t>
            </w:r>
          </w:p>
          <w:p w14:paraId="43FA0924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閱讀評量</w:t>
            </w:r>
          </w:p>
          <w:p w14:paraId="0F7D9C0B" w14:textId="6A3D8C75" w:rsidR="004877BE" w:rsidRPr="00176F06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1308" w:type="dxa"/>
          </w:tcPr>
          <w:p w14:paraId="38F36247" w14:textId="4935C6EC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1691" w:type="dxa"/>
          </w:tcPr>
          <w:p w14:paraId="6C0E1B73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02A6782C" w14:textId="77777777" w:rsidTr="00615871">
        <w:trPr>
          <w:trHeight w:val="761"/>
        </w:trPr>
        <w:tc>
          <w:tcPr>
            <w:tcW w:w="816" w:type="dxa"/>
            <w:vAlign w:val="center"/>
          </w:tcPr>
          <w:p w14:paraId="36ACE157" w14:textId="77777777" w:rsidR="004877BE" w:rsidRPr="00A97A63" w:rsidRDefault="004877BE" w:rsidP="004877B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t>七</w:t>
            </w:r>
            <w:r w:rsidRPr="00A97A63">
              <w:rPr>
                <w:rFonts w:ascii="標楷體" w:eastAsia="標楷體" w:hAnsi="標楷體" w:hint="eastAsia"/>
                <w:color w:val="000000"/>
              </w:rPr>
              <w:br/>
              <w:t>10/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  <w:p w14:paraId="214D9E33" w14:textId="77777777" w:rsidR="004877BE" w:rsidRPr="00A97A63" w:rsidRDefault="004877BE" w:rsidP="004877B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A97A63"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583CCD91" w14:textId="39BACAF7" w:rsidR="004877BE" w:rsidRPr="00176F06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t>10/1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215" w:type="dxa"/>
          </w:tcPr>
          <w:p w14:paraId="0B20769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閩-E-A2</w:t>
            </w:r>
          </w:p>
          <w:p w14:paraId="777374E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23586BC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閩-E-B1</w:t>
            </w:r>
          </w:p>
          <w:p w14:paraId="122C85F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具備理解與使用閩</w:t>
            </w:r>
            <w:r w:rsidRPr="006B02DA">
              <w:rPr>
                <w:rFonts w:ascii="標楷體" w:eastAsia="標楷體" w:hAnsi="標楷體" w:hint="eastAsia"/>
              </w:rPr>
              <w:lastRenderedPageBreak/>
              <w:t>南語文的基本能力，並能從事表達、溝通，以運用於家庭、學校、社區生活之中。</w:t>
            </w:r>
          </w:p>
          <w:p w14:paraId="511D380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閩-E-C2</w:t>
            </w:r>
          </w:p>
          <w:p w14:paraId="38EBF989" w14:textId="68FBBE82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具備友善的人際情懷及與他人建立良好的互動關係，並發展與人溝通協調、包容異己、社會參與及服務等團隊合作的素養。</w:t>
            </w:r>
          </w:p>
        </w:tc>
        <w:tc>
          <w:tcPr>
            <w:tcW w:w="1468" w:type="dxa"/>
          </w:tcPr>
          <w:p w14:paraId="4F9C32D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1-Ⅱ-1能應用閩南語標音符號、羅馬字及漢字，協助聆聽理解。</w:t>
            </w:r>
          </w:p>
          <w:p w14:paraId="3657BE3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1-Ⅱ-3能聆聽並理解對方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所說的閩南語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。</w:t>
            </w:r>
          </w:p>
          <w:p w14:paraId="5F2A43B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2-Ⅱ-1能運用閩南語的標音符</w:t>
            </w:r>
            <w:r w:rsidRPr="006B02DA">
              <w:rPr>
                <w:rFonts w:ascii="標楷體" w:eastAsia="標楷體" w:hAnsi="標楷體" w:hint="eastAsia"/>
              </w:rPr>
              <w:lastRenderedPageBreak/>
              <w:t>號、羅馬字及漢字，協助口語表達。</w:t>
            </w:r>
          </w:p>
          <w:p w14:paraId="737397B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3-Ⅱ-2能運用標音符號、羅馬字及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漢字認讀日常生活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中常見、簡單的閩南語文。</w:t>
            </w:r>
          </w:p>
          <w:p w14:paraId="1689A90D" w14:textId="349147F0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4-Ⅱ-1能運用閩南語文簡單寫出自己的感受與需求。</w:t>
            </w:r>
          </w:p>
        </w:tc>
        <w:tc>
          <w:tcPr>
            <w:tcW w:w="1468" w:type="dxa"/>
          </w:tcPr>
          <w:p w14:paraId="3B4B8A37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6B02DA">
              <w:rPr>
                <w:rFonts w:ascii="標楷體" w:eastAsia="標楷體" w:hAnsi="標楷體" w:hint="eastAsia"/>
              </w:rPr>
              <w:t>Aa-Ⅱ-1 羅馬拼音。</w:t>
            </w:r>
          </w:p>
          <w:p w14:paraId="5C02395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Aa-Ⅱ-2 漢字書寫。</w:t>
            </w:r>
          </w:p>
          <w:p w14:paraId="5C5FBFBC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Ab-Ⅱ-1 語詞運用。</w:t>
            </w:r>
          </w:p>
          <w:p w14:paraId="604B816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Ab-Ⅱ-2 句型運用。</w:t>
            </w:r>
          </w:p>
          <w:p w14:paraId="4BB08B7C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6B02DA">
              <w:rPr>
                <w:rFonts w:ascii="標楷體" w:eastAsia="標楷體" w:hAnsi="標楷體" w:hint="eastAsia"/>
              </w:rPr>
              <w:t>Bg</w:t>
            </w:r>
            <w:proofErr w:type="spellEnd"/>
            <w:r w:rsidRPr="006B02DA">
              <w:rPr>
                <w:rFonts w:ascii="標楷體" w:eastAsia="標楷體" w:hAnsi="標楷體" w:hint="eastAsia"/>
              </w:rPr>
              <w:t>-Ⅱ-1 生活應對。</w:t>
            </w:r>
          </w:p>
          <w:p w14:paraId="17B11052" w14:textId="4EE3F4EE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6B02DA">
              <w:rPr>
                <w:rFonts w:ascii="標楷體" w:eastAsia="標楷體" w:hAnsi="標楷體" w:hint="eastAsia"/>
              </w:rPr>
              <w:t>Bg</w:t>
            </w:r>
            <w:proofErr w:type="spellEnd"/>
            <w:r w:rsidRPr="006B02DA">
              <w:rPr>
                <w:rFonts w:ascii="標楷體" w:eastAsia="標楷體" w:hAnsi="標楷體" w:hint="eastAsia"/>
              </w:rPr>
              <w:t>-Ⅱ-2 口語表達。</w:t>
            </w:r>
          </w:p>
        </w:tc>
        <w:tc>
          <w:tcPr>
            <w:tcW w:w="3816" w:type="dxa"/>
          </w:tcPr>
          <w:p w14:paraId="76A2CCD3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一、食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食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2.下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晡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的點心</w:t>
            </w:r>
          </w:p>
          <w:p w14:paraId="5E98AC18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20EEEDC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一、引起動機</w:t>
            </w:r>
          </w:p>
          <w:p w14:paraId="31EE351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老師發下本課學習單，請學生完成指定任務。</w:t>
            </w:r>
          </w:p>
          <w:p w14:paraId="1A7815B7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BE5DD3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二、發展活動</w:t>
            </w:r>
          </w:p>
          <w:p w14:paraId="0C63F7EC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三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：做伙來造句</w:t>
            </w:r>
          </w:p>
          <w:p w14:paraId="722ADF04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播放MP3 1或教學電子書，讓學生聆聽「做伙來造句」內容，老師再帶領學生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複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誦，並解說句型結構。</w:t>
            </w:r>
          </w:p>
          <w:p w14:paraId="71BA84D3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B8693E8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（四）活動四：咱來試看覓</w:t>
            </w:r>
          </w:p>
          <w:p w14:paraId="14E4EB7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1.播放MP3 1或教學電子書，讓學生聆聽「咱來試看覓」內容，老師再帶領學生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複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誦，並講解內容。</w:t>
            </w:r>
          </w:p>
          <w:p w14:paraId="2D2B342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2.師生可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採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互動式對答，請學生以指定句型回答。</w:t>
            </w:r>
          </w:p>
          <w:p w14:paraId="6D7CFE9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F4067D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（五）活動五：聽看覓</w:t>
            </w:r>
          </w:p>
          <w:p w14:paraId="14DD3DF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 1或教學電子書，讓學生聆聽「聽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看覓」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內容並作答。</w:t>
            </w:r>
          </w:p>
          <w:p w14:paraId="069ED48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2.老師請學生根據課程句型發表答案。</w:t>
            </w:r>
          </w:p>
          <w:p w14:paraId="164BB71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3.視教學情況，可補充教學補給站的「其他的點心」。</w:t>
            </w:r>
          </w:p>
          <w:p w14:paraId="71BC308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B9F250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三、統整活動</w:t>
            </w:r>
          </w:p>
          <w:p w14:paraId="6D258D5C" w14:textId="035B6F68" w:rsidR="004877BE" w:rsidRPr="001B34F7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550" w:type="dxa"/>
          </w:tcPr>
          <w:p w14:paraId="54ACEE51" w14:textId="1E65E554" w:rsidR="004877BE" w:rsidRPr="00176F06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68" w:type="dxa"/>
          </w:tcPr>
          <w:p w14:paraId="093F88D9" w14:textId="29F3754C" w:rsidR="004877BE" w:rsidRPr="00176F06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6B02D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 xml:space="preserve">MP3 </w:t>
            </w:r>
            <w:r w:rsidRPr="006B02DA">
              <w:rPr>
                <w:rFonts w:ascii="標楷體" w:eastAsia="標楷體" w:hAnsi="標楷體"/>
              </w:rPr>
              <w:t xml:space="preserve"> </w:t>
            </w:r>
            <w:r w:rsidRPr="006B02DA">
              <w:rPr>
                <w:rFonts w:ascii="標楷體" w:eastAsia="標楷體" w:hAnsi="標楷體" w:hint="eastAsia"/>
              </w:rPr>
              <w:t>1、教學電子書、學習單、小白板、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白板筆</w:t>
            </w:r>
            <w:proofErr w:type="gramEnd"/>
          </w:p>
        </w:tc>
        <w:tc>
          <w:tcPr>
            <w:tcW w:w="1239" w:type="dxa"/>
          </w:tcPr>
          <w:p w14:paraId="7BE7AC63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實作評量</w:t>
            </w:r>
          </w:p>
          <w:p w14:paraId="01CD529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/>
              </w:rPr>
              <w:t>說話評量</w:t>
            </w:r>
          </w:p>
          <w:p w14:paraId="3CE74C98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閱讀評量</w:t>
            </w:r>
          </w:p>
          <w:p w14:paraId="13F40F7D" w14:textId="10722ADB" w:rsidR="004877BE" w:rsidRPr="00176F06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1308" w:type="dxa"/>
          </w:tcPr>
          <w:p w14:paraId="2A5B963E" w14:textId="46678584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1691" w:type="dxa"/>
          </w:tcPr>
          <w:p w14:paraId="169F91BB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402E6645" w14:textId="77777777" w:rsidTr="00615871">
        <w:trPr>
          <w:trHeight w:val="761"/>
        </w:trPr>
        <w:tc>
          <w:tcPr>
            <w:tcW w:w="816" w:type="dxa"/>
            <w:vAlign w:val="center"/>
          </w:tcPr>
          <w:p w14:paraId="550F07BE" w14:textId="77777777" w:rsidR="004877BE" w:rsidRPr="00A97A63" w:rsidRDefault="004877BE" w:rsidP="004877B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t>八</w:t>
            </w:r>
            <w:r w:rsidRPr="00A97A63">
              <w:rPr>
                <w:rFonts w:ascii="標楷體" w:eastAsia="標楷體" w:hAnsi="標楷體" w:hint="eastAsia"/>
                <w:color w:val="000000"/>
              </w:rPr>
              <w:br/>
              <w:t>10/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  <w:p w14:paraId="3CA8ECB3" w14:textId="77777777" w:rsidR="004877BE" w:rsidRPr="00A97A63" w:rsidRDefault="004877BE" w:rsidP="004877B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A97A63"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475CDD2B" w14:textId="378D5F5A" w:rsidR="004877BE" w:rsidRPr="00176F06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t>10/</w:t>
            </w: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1215" w:type="dxa"/>
          </w:tcPr>
          <w:p w14:paraId="3F60F087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閩-E-C2</w:t>
            </w:r>
          </w:p>
          <w:p w14:paraId="3D5C042B" w14:textId="04F843E9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具備友善的人際情懷及與他</w:t>
            </w:r>
            <w:r w:rsidRPr="006B02DA">
              <w:rPr>
                <w:rFonts w:ascii="標楷體" w:eastAsia="標楷體" w:hAnsi="標楷體" w:hint="eastAsia"/>
              </w:rPr>
              <w:lastRenderedPageBreak/>
              <w:t>人建立良好的互動關係，並發展與人溝通協調、包容異己、社會參與及服務等團隊合作的素養。</w:t>
            </w:r>
          </w:p>
        </w:tc>
        <w:tc>
          <w:tcPr>
            <w:tcW w:w="1468" w:type="dxa"/>
          </w:tcPr>
          <w:p w14:paraId="3CA81BB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1-Ⅱ-1能應用閩南語標音符號、羅馬字及漢</w:t>
            </w:r>
            <w:r w:rsidRPr="006B02DA">
              <w:rPr>
                <w:rFonts w:ascii="標楷體" w:eastAsia="標楷體" w:hAnsi="標楷體" w:hint="eastAsia"/>
              </w:rPr>
              <w:lastRenderedPageBreak/>
              <w:t>字，協助聆聽理解。</w:t>
            </w:r>
          </w:p>
          <w:p w14:paraId="183D1162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1-Ⅱ-3能聆聽並理解對方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所說的閩南語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。</w:t>
            </w:r>
          </w:p>
          <w:p w14:paraId="79D08968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2-Ⅱ-1能運用閩南語的標音符號、羅馬字及漢字，協助口語表達。</w:t>
            </w:r>
          </w:p>
          <w:p w14:paraId="313DBED3" w14:textId="50344C72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3-Ⅱ-2能運用標音符號、羅馬字及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漢字認讀日常生活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中常見、簡單的閩南語文。</w:t>
            </w:r>
          </w:p>
        </w:tc>
        <w:tc>
          <w:tcPr>
            <w:tcW w:w="1468" w:type="dxa"/>
          </w:tcPr>
          <w:p w14:paraId="32C6A9D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6B02DA">
              <w:rPr>
                <w:rFonts w:ascii="標楷體" w:eastAsia="標楷體" w:hAnsi="標楷體" w:hint="eastAsia"/>
              </w:rPr>
              <w:t>Aa-Ⅱ-1 羅馬拼音。</w:t>
            </w:r>
          </w:p>
          <w:p w14:paraId="4D3207BC" w14:textId="0A6D8515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6B02DA">
              <w:rPr>
                <w:rFonts w:ascii="標楷體" w:eastAsia="標楷體" w:hAnsi="標楷體" w:hint="eastAsia"/>
              </w:rPr>
              <w:t>Bg</w:t>
            </w:r>
            <w:proofErr w:type="spellEnd"/>
            <w:r w:rsidRPr="006B02DA">
              <w:rPr>
                <w:rFonts w:ascii="標楷體" w:eastAsia="標楷體" w:hAnsi="標楷體" w:hint="eastAsia"/>
              </w:rPr>
              <w:t>-Ⅱ-2 口語表達。</w:t>
            </w:r>
          </w:p>
        </w:tc>
        <w:tc>
          <w:tcPr>
            <w:tcW w:w="3816" w:type="dxa"/>
          </w:tcPr>
          <w:p w14:paraId="0EC89FF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一、食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食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2.下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晡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的點心</w:t>
            </w:r>
          </w:p>
          <w:p w14:paraId="41ADCE04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3C5344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一、引起動機</w:t>
            </w:r>
          </w:p>
          <w:p w14:paraId="7F73483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老師揭示本堂課要學的拼音主題，</w:t>
            </w:r>
            <w:r w:rsidRPr="006B02DA">
              <w:rPr>
                <w:rFonts w:ascii="標楷體" w:eastAsia="標楷體" w:hAnsi="標楷體" w:hint="eastAsia"/>
              </w:rPr>
              <w:lastRenderedPageBreak/>
              <w:t>藉此進入「輕鬆學拼音」教學。</w:t>
            </w:r>
          </w:p>
          <w:p w14:paraId="04A6E15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120963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二、發展活動</w:t>
            </w:r>
          </w:p>
          <w:p w14:paraId="2A2F5EE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（六）活動六：輕鬆學拼音</w:t>
            </w:r>
          </w:p>
          <w:p w14:paraId="765869C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 1或教學電子書，讓學生聆聽「輕鬆學拼音」內容，老師再帶領學生拼讀本課所學拼音，並指導其發音。</w:t>
            </w:r>
          </w:p>
          <w:p w14:paraId="38DE06E7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2.視教學情況，可補充教學補給站的「音標舉例」。</w:t>
            </w:r>
          </w:p>
          <w:p w14:paraId="38BB9413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F2C73AC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（七）活動七：拼音練習</w:t>
            </w:r>
          </w:p>
          <w:p w14:paraId="375E4E0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 1或教學電子書，讓學生聆聽「拼音練習」內容並作答。</w:t>
            </w:r>
          </w:p>
          <w:p w14:paraId="37E3188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2.師生可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採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互動方式對答，請學生依序念出拼音。</w:t>
            </w:r>
          </w:p>
          <w:p w14:paraId="1E31250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3.視教學狀況，參考「你手寫我口」進行教學遊戲。</w:t>
            </w:r>
          </w:p>
          <w:p w14:paraId="5E6533A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B7CB3BD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三、統整活動</w:t>
            </w:r>
          </w:p>
          <w:p w14:paraId="51E7A970" w14:textId="2A083A78" w:rsidR="004877BE" w:rsidRPr="001B34F7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550" w:type="dxa"/>
          </w:tcPr>
          <w:p w14:paraId="3F5C00DC" w14:textId="605EF434" w:rsidR="004877BE" w:rsidRPr="00176F06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68" w:type="dxa"/>
          </w:tcPr>
          <w:p w14:paraId="4799C33A" w14:textId="562D1783" w:rsidR="004877BE" w:rsidRPr="00176F06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6B02D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 xml:space="preserve">MP3 </w:t>
            </w:r>
            <w:r w:rsidRPr="006B02DA">
              <w:rPr>
                <w:rFonts w:ascii="標楷體" w:eastAsia="標楷體" w:hAnsi="標楷體"/>
              </w:rPr>
              <w:t xml:space="preserve"> </w:t>
            </w:r>
            <w:r w:rsidRPr="006B02DA">
              <w:rPr>
                <w:rFonts w:ascii="標楷體" w:eastAsia="標楷體" w:hAnsi="標楷體" w:hint="eastAsia"/>
              </w:rPr>
              <w:t>1、教學電子</w:t>
            </w:r>
            <w:r w:rsidRPr="006B02DA">
              <w:rPr>
                <w:rFonts w:ascii="標楷體" w:eastAsia="標楷體" w:hAnsi="標楷體" w:hint="eastAsia"/>
              </w:rPr>
              <w:lastRenderedPageBreak/>
              <w:t>書、學習單、書後圖卡、小白板、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白板筆</w:t>
            </w:r>
            <w:proofErr w:type="gramEnd"/>
          </w:p>
        </w:tc>
        <w:tc>
          <w:tcPr>
            <w:tcW w:w="1239" w:type="dxa"/>
          </w:tcPr>
          <w:p w14:paraId="6881DE1C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/>
              </w:rPr>
              <w:lastRenderedPageBreak/>
              <w:t>說話評量</w:t>
            </w:r>
          </w:p>
          <w:p w14:paraId="5932B8C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聽力評量</w:t>
            </w:r>
          </w:p>
          <w:p w14:paraId="5B97F730" w14:textId="09E6A320" w:rsidR="004877BE" w:rsidRPr="00176F06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1308" w:type="dxa"/>
          </w:tcPr>
          <w:p w14:paraId="544DAE2F" w14:textId="348A3FE9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1691" w:type="dxa"/>
          </w:tcPr>
          <w:p w14:paraId="432010B9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75910F95" w14:textId="77777777" w:rsidTr="00615871">
        <w:trPr>
          <w:trHeight w:val="761"/>
        </w:trPr>
        <w:tc>
          <w:tcPr>
            <w:tcW w:w="816" w:type="dxa"/>
            <w:vAlign w:val="center"/>
          </w:tcPr>
          <w:p w14:paraId="38FB4111" w14:textId="77777777" w:rsidR="004877BE" w:rsidRPr="00A97A63" w:rsidRDefault="004877BE" w:rsidP="004877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t>九</w:t>
            </w:r>
            <w:r w:rsidRPr="00A97A63">
              <w:rPr>
                <w:rFonts w:ascii="標楷體" w:eastAsia="標楷體" w:hAnsi="標楷體" w:hint="eastAsia"/>
                <w:color w:val="000000"/>
              </w:rPr>
              <w:br/>
              <w:t>10/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  <w:p w14:paraId="19FBEE30" w14:textId="77777777" w:rsidR="004877BE" w:rsidRPr="00A97A63" w:rsidRDefault="004877BE" w:rsidP="004877B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A97A63"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4F162F78" w14:textId="70ED6613" w:rsidR="004877BE" w:rsidRPr="00176F06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t>10/</w:t>
            </w: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1215" w:type="dxa"/>
          </w:tcPr>
          <w:p w14:paraId="61083B1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閩-E-A2</w:t>
            </w:r>
          </w:p>
          <w:p w14:paraId="13D03C3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具備使用閩南語文進行思考的能力，並用之於日常生活中，以有</w:t>
            </w:r>
            <w:r w:rsidRPr="006B02DA">
              <w:rPr>
                <w:rFonts w:ascii="標楷體" w:eastAsia="標楷體" w:hAnsi="標楷體" w:hint="eastAsia"/>
              </w:rPr>
              <w:lastRenderedPageBreak/>
              <w:t>效處理相關問題。</w:t>
            </w:r>
          </w:p>
          <w:p w14:paraId="36A32023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閩-E-B1</w:t>
            </w:r>
          </w:p>
          <w:p w14:paraId="2B14B8D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550470BD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閩-E-C2</w:t>
            </w:r>
          </w:p>
          <w:p w14:paraId="54912C5C" w14:textId="2665F1EE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具備友善的人際情懷及與他人建立良好的互動關係，並發展與人溝通協調、包容異己、社會參與及服務等團隊合作的</w:t>
            </w:r>
            <w:r w:rsidRPr="006B02DA">
              <w:rPr>
                <w:rFonts w:ascii="標楷體" w:eastAsia="標楷體" w:hAnsi="標楷體" w:hint="eastAsia"/>
              </w:rPr>
              <w:lastRenderedPageBreak/>
              <w:t>素養。</w:t>
            </w:r>
          </w:p>
        </w:tc>
        <w:tc>
          <w:tcPr>
            <w:tcW w:w="1468" w:type="dxa"/>
          </w:tcPr>
          <w:p w14:paraId="65C37A1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1-Ⅱ-1能應用閩南語標音符號、羅馬字及漢字，協助聆聽理解。</w:t>
            </w:r>
          </w:p>
          <w:p w14:paraId="17302418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1-Ⅱ-3能聆聽並理解</w:t>
            </w:r>
            <w:r w:rsidRPr="006B02DA">
              <w:rPr>
                <w:rFonts w:ascii="標楷體" w:eastAsia="標楷體" w:hAnsi="標楷體" w:hint="eastAsia"/>
              </w:rPr>
              <w:lastRenderedPageBreak/>
              <w:t>對方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所說的閩南語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。</w:t>
            </w:r>
          </w:p>
          <w:p w14:paraId="2CE56EB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2-Ⅱ-1能運用閩南語的標音符號、羅馬字及漢字，協助口語表達。</w:t>
            </w:r>
          </w:p>
          <w:p w14:paraId="78D5D6B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3-Ⅱ-2能運用標音符號、羅馬字及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漢字認讀日常生活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中常見、簡單的閩南語文。</w:t>
            </w:r>
          </w:p>
          <w:p w14:paraId="698FC847" w14:textId="3E9C3CEC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4-Ⅱ-1能運用閩南語文簡單寫出自己的感受與需求。</w:t>
            </w:r>
          </w:p>
        </w:tc>
        <w:tc>
          <w:tcPr>
            <w:tcW w:w="1468" w:type="dxa"/>
          </w:tcPr>
          <w:p w14:paraId="66720AF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6B02DA">
              <w:rPr>
                <w:rFonts w:ascii="標楷體" w:eastAsia="標楷體" w:hAnsi="標楷體" w:hint="eastAsia"/>
              </w:rPr>
              <w:t>Aa-Ⅱ-1 羅馬拼音。</w:t>
            </w:r>
          </w:p>
          <w:p w14:paraId="401BD90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Aa-Ⅱ-2 漢字書寫。</w:t>
            </w:r>
          </w:p>
          <w:p w14:paraId="0761FB4D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Ab-Ⅱ-1 語詞運用。</w:t>
            </w:r>
          </w:p>
          <w:p w14:paraId="54F261F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Ab-Ⅱ-2 句型運用。</w:t>
            </w:r>
          </w:p>
          <w:p w14:paraId="71A4DB8D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proofErr w:type="spellStart"/>
            <w:r w:rsidRPr="006B02DA">
              <w:rPr>
                <w:rFonts w:ascii="標楷體" w:eastAsia="標楷體" w:hAnsi="標楷體" w:hint="eastAsia"/>
              </w:rPr>
              <w:t>Bg</w:t>
            </w:r>
            <w:proofErr w:type="spellEnd"/>
            <w:r w:rsidRPr="006B02DA">
              <w:rPr>
                <w:rFonts w:ascii="標楷體" w:eastAsia="標楷體" w:hAnsi="標楷體" w:hint="eastAsia"/>
              </w:rPr>
              <w:t>-Ⅱ-1 生活應對。</w:t>
            </w:r>
          </w:p>
          <w:p w14:paraId="697BC914" w14:textId="5C87B179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6B02DA">
              <w:rPr>
                <w:rFonts w:ascii="標楷體" w:eastAsia="標楷體" w:hAnsi="標楷體" w:hint="eastAsia"/>
              </w:rPr>
              <w:t>Bg</w:t>
            </w:r>
            <w:proofErr w:type="spellEnd"/>
            <w:r w:rsidRPr="006B02DA">
              <w:rPr>
                <w:rFonts w:ascii="標楷體" w:eastAsia="標楷體" w:hAnsi="標楷體" w:hint="eastAsia"/>
              </w:rPr>
              <w:t>-Ⅱ-2 口語表達。</w:t>
            </w:r>
          </w:p>
        </w:tc>
        <w:tc>
          <w:tcPr>
            <w:tcW w:w="3816" w:type="dxa"/>
          </w:tcPr>
          <w:p w14:paraId="73CE35C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一、食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食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2.下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晡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的點心</w:t>
            </w:r>
          </w:p>
          <w:p w14:paraId="48F2A27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F4F4A22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一、引起動機</w:t>
            </w:r>
          </w:p>
          <w:p w14:paraId="3FDBB5D8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老師問學生第一、二課的學習心得，藉此進入「複習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一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」教學。</w:t>
            </w:r>
          </w:p>
          <w:p w14:paraId="6ADC01D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53FCEA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二、發展活動</w:t>
            </w:r>
          </w:p>
          <w:p w14:paraId="4BE6C67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（八）活動八：複習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14:paraId="6F578942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1.播放MP3 1或教學電子書，讓學生聆聽「複習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一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」內容，老師再引導學生作答。</w:t>
            </w:r>
          </w:p>
          <w:p w14:paraId="0C398943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2.師生可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採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互動式進行對答，老師亦可針對非答案之選項向學生提問，以達充分複習之效。</w:t>
            </w:r>
          </w:p>
          <w:p w14:paraId="1653928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3.視教學情況，可參考「我是金頭腦」進行教學遊戲。</w:t>
            </w:r>
          </w:p>
          <w:p w14:paraId="1F2A027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9AC6D03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（九）活動九：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看圖講故事</w:t>
            </w:r>
            <w:proofErr w:type="gramEnd"/>
          </w:p>
          <w:p w14:paraId="56DEDC43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1.老師協助學生分組，參考「故事山」進行教學活動。</w:t>
            </w:r>
          </w:p>
          <w:p w14:paraId="3EB4DDD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2.老師在黑板上畫出故事山結構，並請每組學生拿出四個小白板，標上故事山的編號。</w:t>
            </w:r>
          </w:p>
          <w:p w14:paraId="3BAE6ED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3.老師播放MP3 1或教學電子書，讓學生聆聽「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看圖講故事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」內容，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聽完請各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組根據故事山的結構，在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各分圖旁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標示「</w:t>
            </w:r>
            <w:r w:rsidRPr="006B02DA">
              <w:rPr>
                <w:rFonts w:ascii="新細明體" w:hAnsi="新細明體" w:cs="新細明體" w:hint="eastAsia"/>
              </w:rPr>
              <w:t>⑴</w:t>
            </w:r>
            <w:r w:rsidRPr="006B02DA">
              <w:rPr>
                <w:rFonts w:ascii="標楷體" w:eastAsia="標楷體" w:hAnsi="標楷體" w:cs="標楷體" w:hint="eastAsia"/>
              </w:rPr>
              <w:t>開始、</w:t>
            </w:r>
            <w:r w:rsidRPr="006B02DA">
              <w:rPr>
                <w:rFonts w:ascii="新細明體" w:hAnsi="新細明體" w:cs="新細明體" w:hint="eastAsia"/>
              </w:rPr>
              <w:t>⑵</w:t>
            </w:r>
            <w:r w:rsidRPr="006B02DA">
              <w:rPr>
                <w:rFonts w:ascii="標楷體" w:eastAsia="標楷體" w:hAnsi="標楷體" w:hint="eastAsia"/>
              </w:rPr>
              <w:t>發展／高潮、</w:t>
            </w:r>
            <w:r w:rsidRPr="006B02DA">
              <w:rPr>
                <w:rFonts w:ascii="新細明體" w:hAnsi="新細明體" w:cs="新細明體" w:hint="eastAsia"/>
              </w:rPr>
              <w:t>⑶</w:t>
            </w:r>
            <w:r w:rsidRPr="006B02DA">
              <w:rPr>
                <w:rFonts w:ascii="標楷體" w:eastAsia="標楷體" w:hAnsi="標楷體" w:cs="標楷體" w:hint="eastAsia"/>
              </w:rPr>
              <w:t>結局」之編號。</w:t>
            </w:r>
          </w:p>
          <w:p w14:paraId="2DDF3F18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4.老師根據故事山結構依序提問，請學生將答案寫在對應的小白板上，並排成故事山結構。</w:t>
            </w:r>
          </w:p>
          <w:p w14:paraId="6884416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5.各組派代表上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臺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發表成果，老師視情況給予指導或鼓勵。</w:t>
            </w:r>
          </w:p>
          <w:p w14:paraId="34CDE36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6.打開教學電子書，播放「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看圖講故事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」動畫，老師可視學生程度切換動畫字幕模式（國語／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臺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語／無）。</w:t>
            </w:r>
          </w:p>
          <w:p w14:paraId="599A089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54758D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三、統整活動</w:t>
            </w:r>
          </w:p>
          <w:p w14:paraId="7431AFCF" w14:textId="1D286330" w:rsidR="004877BE" w:rsidRPr="001B34F7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550" w:type="dxa"/>
          </w:tcPr>
          <w:p w14:paraId="31328320" w14:textId="78C0A9A9" w:rsidR="004877BE" w:rsidRPr="00176F06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68" w:type="dxa"/>
          </w:tcPr>
          <w:p w14:paraId="79DD1DE4" w14:textId="478EC3D1" w:rsidR="004877BE" w:rsidRPr="00176F06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6B02D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 xml:space="preserve">MP3 </w:t>
            </w:r>
            <w:r w:rsidRPr="006B02DA">
              <w:rPr>
                <w:rFonts w:ascii="標楷體" w:eastAsia="標楷體" w:hAnsi="標楷體"/>
              </w:rPr>
              <w:t xml:space="preserve"> </w:t>
            </w:r>
            <w:r w:rsidRPr="006B02DA">
              <w:rPr>
                <w:rFonts w:ascii="標楷體" w:eastAsia="標楷體" w:hAnsi="標楷體" w:hint="eastAsia"/>
              </w:rPr>
              <w:t>1、教學電子書、小白板、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白板筆</w:t>
            </w:r>
            <w:proofErr w:type="gramEnd"/>
          </w:p>
        </w:tc>
        <w:tc>
          <w:tcPr>
            <w:tcW w:w="1239" w:type="dxa"/>
          </w:tcPr>
          <w:p w14:paraId="1B5B02B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/>
              </w:rPr>
              <w:t>聽力評量</w:t>
            </w:r>
          </w:p>
          <w:p w14:paraId="0D847BE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說話評量</w:t>
            </w:r>
          </w:p>
          <w:p w14:paraId="2E912634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閱讀評量</w:t>
            </w:r>
          </w:p>
          <w:p w14:paraId="09BD1E12" w14:textId="11736CF7" w:rsidR="004877BE" w:rsidRPr="00176F06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1308" w:type="dxa"/>
          </w:tcPr>
          <w:p w14:paraId="5FDC2214" w14:textId="5A84D71E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1691" w:type="dxa"/>
          </w:tcPr>
          <w:p w14:paraId="1B1451C1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06462B62" w14:textId="77777777" w:rsidTr="00615871">
        <w:trPr>
          <w:trHeight w:val="761"/>
        </w:trPr>
        <w:tc>
          <w:tcPr>
            <w:tcW w:w="816" w:type="dxa"/>
            <w:vAlign w:val="center"/>
          </w:tcPr>
          <w:p w14:paraId="51E15262" w14:textId="77777777" w:rsidR="004877BE" w:rsidRPr="00A97A63" w:rsidRDefault="004877BE" w:rsidP="004877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lastRenderedPageBreak/>
              <w:t>十</w:t>
            </w:r>
            <w:r w:rsidRPr="00A97A63">
              <w:rPr>
                <w:rFonts w:ascii="標楷體" w:eastAsia="標楷體" w:hAnsi="標楷體" w:hint="eastAsia"/>
                <w:color w:val="000000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A97A63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03</w:t>
            </w:r>
          </w:p>
          <w:p w14:paraId="4C226041" w14:textId="77777777" w:rsidR="004877BE" w:rsidRPr="00A97A63" w:rsidRDefault="004877BE" w:rsidP="004877B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A97A63"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590FC95A" w14:textId="5DD3719B" w:rsidR="004877BE" w:rsidRPr="00176F06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t>11/0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215" w:type="dxa"/>
          </w:tcPr>
          <w:p w14:paraId="113D6EF5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閩-E-B1</w:t>
            </w:r>
          </w:p>
          <w:p w14:paraId="63DED184" w14:textId="7CD66054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468" w:type="dxa"/>
          </w:tcPr>
          <w:p w14:paraId="259948A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1-Ⅱ-1能應用閩南語標音符號、羅馬字及漢字，協助聆聽理解。</w:t>
            </w:r>
          </w:p>
          <w:p w14:paraId="0485959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1-Ⅱ-3能聆聽並理解對方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所說的閩南語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。</w:t>
            </w:r>
          </w:p>
          <w:p w14:paraId="13C8E16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2-Ⅱ-1能運用閩南語的標音符號、羅馬字及漢字，協助口語表達。</w:t>
            </w:r>
          </w:p>
          <w:p w14:paraId="325BCFD1" w14:textId="1C7B1511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3-Ⅱ-2能運用標音符號、羅馬字及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漢字認讀日常生活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中常見、簡單的閩南語文。</w:t>
            </w:r>
          </w:p>
        </w:tc>
        <w:tc>
          <w:tcPr>
            <w:tcW w:w="1468" w:type="dxa"/>
          </w:tcPr>
          <w:p w14:paraId="19ACB2A7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Aa-Ⅱ-1 羅馬拼音。</w:t>
            </w:r>
          </w:p>
          <w:p w14:paraId="114E6E3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Aa-Ⅱ-2 漢字書寫。</w:t>
            </w:r>
          </w:p>
          <w:p w14:paraId="3024B1FC" w14:textId="08E5DFCA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6B02DA">
              <w:rPr>
                <w:rFonts w:ascii="標楷體" w:eastAsia="標楷體" w:hAnsi="標楷體" w:hint="eastAsia"/>
              </w:rPr>
              <w:t>Bg</w:t>
            </w:r>
            <w:proofErr w:type="spellEnd"/>
            <w:r w:rsidRPr="006B02DA">
              <w:rPr>
                <w:rFonts w:ascii="標楷體" w:eastAsia="標楷體" w:hAnsi="標楷體" w:hint="eastAsia"/>
              </w:rPr>
              <w:t>-Ⅱ-2 口語表達。</w:t>
            </w:r>
          </w:p>
        </w:tc>
        <w:tc>
          <w:tcPr>
            <w:tcW w:w="3816" w:type="dxa"/>
          </w:tcPr>
          <w:p w14:paraId="6B63137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二、行行出狀元3.擔仔位</w:t>
            </w:r>
          </w:p>
          <w:p w14:paraId="52EFAF8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02C9C8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一、引起動機</w:t>
            </w:r>
          </w:p>
          <w:p w14:paraId="5A7E283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老師詢問學生是否去過菜市場？有看過哪些攤販？藉此引導學生進入課文教學。</w:t>
            </w:r>
          </w:p>
          <w:p w14:paraId="34D95D6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1E23F8C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二、發展活動</w:t>
            </w:r>
          </w:p>
          <w:p w14:paraId="2FAC97A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一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：咱來讀課文</w:t>
            </w:r>
          </w:p>
          <w:p w14:paraId="0B41D70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 1或教學電子書，讓學生聆聽課文內容，老師再帶領學生朗讀，講解課文內容、語詞，並指導學生正確發音。</w:t>
            </w:r>
          </w:p>
          <w:p w14:paraId="77E3E63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2.根據課文內容提問，協助學生理解文本。</w:t>
            </w:r>
          </w:p>
          <w:p w14:paraId="7D03934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3.參考「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唸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課文真心適」進行教學遊戲。</w:t>
            </w:r>
          </w:p>
          <w:p w14:paraId="0D373AE8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4.參考「來寫字」，引導學生進行書寫。</w:t>
            </w:r>
          </w:p>
          <w:p w14:paraId="1ADB9DD7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5.視教學情況，可補充教學補給站「情境小劇場」。</w:t>
            </w:r>
          </w:p>
          <w:p w14:paraId="7643067C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45CCAE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三、統整活動</w:t>
            </w:r>
          </w:p>
          <w:p w14:paraId="7C4E0F8C" w14:textId="76E072CD" w:rsidR="004877BE" w:rsidRPr="001B34F7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播放MP3 1或教學電子書，引導學生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唱跳本課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歌曲。</w:t>
            </w:r>
          </w:p>
        </w:tc>
        <w:tc>
          <w:tcPr>
            <w:tcW w:w="550" w:type="dxa"/>
          </w:tcPr>
          <w:p w14:paraId="59B7564F" w14:textId="10F56A6D" w:rsidR="004877BE" w:rsidRPr="00176F06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68" w:type="dxa"/>
          </w:tcPr>
          <w:p w14:paraId="6976F6A1" w14:textId="5B7F3714" w:rsidR="004877BE" w:rsidRPr="00176F06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6B02D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MP3 1、教學電子書、小白板、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白板筆</w:t>
            </w:r>
            <w:proofErr w:type="gramEnd"/>
          </w:p>
        </w:tc>
        <w:tc>
          <w:tcPr>
            <w:tcW w:w="1239" w:type="dxa"/>
          </w:tcPr>
          <w:p w14:paraId="192097F8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/>
              </w:rPr>
              <w:t>說話評量</w:t>
            </w:r>
          </w:p>
          <w:p w14:paraId="1272CBF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閱讀評量</w:t>
            </w:r>
          </w:p>
          <w:p w14:paraId="66816F36" w14:textId="59080937" w:rsidR="004877BE" w:rsidRPr="00176F06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1308" w:type="dxa"/>
          </w:tcPr>
          <w:p w14:paraId="6CB38467" w14:textId="21280AF8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生涯規劃教育</w:t>
            </w:r>
          </w:p>
        </w:tc>
        <w:tc>
          <w:tcPr>
            <w:tcW w:w="1691" w:type="dxa"/>
          </w:tcPr>
          <w:p w14:paraId="3DEB486C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2FBD7690" w14:textId="77777777" w:rsidTr="00615871">
        <w:trPr>
          <w:trHeight w:val="761"/>
        </w:trPr>
        <w:tc>
          <w:tcPr>
            <w:tcW w:w="816" w:type="dxa"/>
            <w:vAlign w:val="center"/>
          </w:tcPr>
          <w:p w14:paraId="6A25B77A" w14:textId="77777777" w:rsidR="004877BE" w:rsidRPr="00A97A63" w:rsidRDefault="004877BE" w:rsidP="004877B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t>十一</w:t>
            </w:r>
            <w:r w:rsidRPr="00A97A63">
              <w:rPr>
                <w:rFonts w:ascii="標楷體" w:eastAsia="標楷體" w:hAnsi="標楷體" w:hint="eastAsia"/>
                <w:color w:val="000000"/>
              </w:rPr>
              <w:br/>
              <w:t>11/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  <w:p w14:paraId="43FCC10D" w14:textId="77777777" w:rsidR="004877BE" w:rsidRPr="00A97A63" w:rsidRDefault="004877BE" w:rsidP="004877B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A97A63">
              <w:rPr>
                <w:rFonts w:ascii="標楷體" w:eastAsia="標楷體" w:hAnsi="標楷體" w:hint="eastAsia"/>
                <w:color w:val="000000"/>
              </w:rPr>
              <w:lastRenderedPageBreak/>
              <w:t>｜</w:t>
            </w:r>
            <w:proofErr w:type="gramEnd"/>
          </w:p>
          <w:p w14:paraId="4CFB0167" w14:textId="5286E19E" w:rsidR="004877BE" w:rsidRPr="00176F06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t>11/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1215" w:type="dxa"/>
          </w:tcPr>
          <w:p w14:paraId="75CDBCEF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閩-E-A2</w:t>
            </w:r>
          </w:p>
          <w:p w14:paraId="70D61681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具備使用</w:t>
            </w:r>
            <w:r w:rsidRPr="006B02DA">
              <w:rPr>
                <w:rFonts w:ascii="標楷體" w:eastAsia="標楷體" w:hAnsi="標楷體" w:hint="eastAsia"/>
              </w:rPr>
              <w:lastRenderedPageBreak/>
              <w:t>閩南語文進行思考的能力，並用之於日常生活中，以有效處理相關問題。</w:t>
            </w:r>
          </w:p>
          <w:p w14:paraId="602A5277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閩-E-A3</w:t>
            </w:r>
          </w:p>
          <w:p w14:paraId="52AA85F5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具備運用閩南語文來擬訂、討論、執行與分享個人生活計畫，以充實自我生活經驗，增進個人適應社會的能力。</w:t>
            </w:r>
          </w:p>
          <w:p w14:paraId="72E1E2F7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閩-E-B1</w:t>
            </w:r>
          </w:p>
          <w:p w14:paraId="5ECD0B33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具備理解與使用閩南語文的基本能力，並能從事表達、溝</w:t>
            </w:r>
            <w:r w:rsidRPr="006B02DA">
              <w:rPr>
                <w:rFonts w:ascii="標楷體" w:eastAsia="標楷體" w:hAnsi="標楷體" w:hint="eastAsia"/>
              </w:rPr>
              <w:lastRenderedPageBreak/>
              <w:t>通，以運用於家庭、學校、社區生活之中。</w:t>
            </w:r>
          </w:p>
          <w:p w14:paraId="7B338BE6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閩-E-C1</w:t>
            </w:r>
          </w:p>
          <w:p w14:paraId="7981142A" w14:textId="038AF7BC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468" w:type="dxa"/>
          </w:tcPr>
          <w:p w14:paraId="346EE5C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1-Ⅱ-1能應用閩南語</w:t>
            </w:r>
            <w:r w:rsidRPr="006B02DA">
              <w:rPr>
                <w:rFonts w:ascii="標楷體" w:eastAsia="標楷體" w:hAnsi="標楷體" w:hint="eastAsia"/>
              </w:rPr>
              <w:lastRenderedPageBreak/>
              <w:t>標音符號、羅馬字及漢字，協助聆聽理解。</w:t>
            </w:r>
          </w:p>
          <w:p w14:paraId="1D71B007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1-Ⅱ-3能聆聽並理解對方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所說的閩南語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。</w:t>
            </w:r>
          </w:p>
          <w:p w14:paraId="2D7AC0E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2-Ⅱ-1能運用閩南語的標音符號、羅馬字及漢字，協助口語表達。</w:t>
            </w:r>
          </w:p>
          <w:p w14:paraId="172B4486" w14:textId="59464464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3-Ⅱ-2能運用標音符號、羅馬字及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漢字認讀日常生活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中常見、簡單的閩南語文。</w:t>
            </w:r>
          </w:p>
        </w:tc>
        <w:tc>
          <w:tcPr>
            <w:tcW w:w="1468" w:type="dxa"/>
          </w:tcPr>
          <w:p w14:paraId="49481152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6B02DA">
              <w:rPr>
                <w:rFonts w:ascii="標楷體" w:eastAsia="標楷體" w:hAnsi="標楷體" w:hint="eastAsia"/>
              </w:rPr>
              <w:t>Aa-Ⅱ-1 羅馬拼音。</w:t>
            </w:r>
          </w:p>
          <w:p w14:paraId="6CCD4FE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6B02DA">
              <w:rPr>
                <w:rFonts w:ascii="標楷體" w:eastAsia="標楷體" w:hAnsi="標楷體" w:hint="eastAsia"/>
              </w:rPr>
              <w:t>Ab-Ⅱ-1 語詞運用。</w:t>
            </w:r>
          </w:p>
          <w:p w14:paraId="1B7E437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Ab-Ⅱ-2 句型運用。</w:t>
            </w:r>
          </w:p>
          <w:p w14:paraId="55EE956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6B02DA">
              <w:rPr>
                <w:rFonts w:ascii="標楷體" w:eastAsia="標楷體" w:hAnsi="標楷體" w:hint="eastAsia"/>
              </w:rPr>
              <w:t>Bg</w:t>
            </w:r>
            <w:proofErr w:type="spellEnd"/>
            <w:r w:rsidRPr="006B02DA">
              <w:rPr>
                <w:rFonts w:ascii="標楷體" w:eastAsia="標楷體" w:hAnsi="標楷體" w:hint="eastAsia"/>
              </w:rPr>
              <w:t>-Ⅱ-1 生活應對。</w:t>
            </w:r>
          </w:p>
          <w:p w14:paraId="32E3A971" w14:textId="3CE574B8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6B02DA">
              <w:rPr>
                <w:rFonts w:ascii="標楷體" w:eastAsia="標楷體" w:hAnsi="標楷體" w:hint="eastAsia"/>
              </w:rPr>
              <w:t>Bg</w:t>
            </w:r>
            <w:proofErr w:type="spellEnd"/>
            <w:r w:rsidRPr="006B02DA">
              <w:rPr>
                <w:rFonts w:ascii="標楷體" w:eastAsia="標楷體" w:hAnsi="標楷體" w:hint="eastAsia"/>
              </w:rPr>
              <w:t>-Ⅱ-2 口語表達。</w:t>
            </w:r>
          </w:p>
        </w:tc>
        <w:tc>
          <w:tcPr>
            <w:tcW w:w="3816" w:type="dxa"/>
          </w:tcPr>
          <w:p w14:paraId="391538F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二、行行出狀元3.擔仔位</w:t>
            </w:r>
          </w:p>
          <w:p w14:paraId="7E38366C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D8CB862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一、引起動機</w:t>
            </w:r>
          </w:p>
          <w:p w14:paraId="2A8A57D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老師揭示本堂課要學的語詞主題：擔仔位、店面，請學生翻至課文，將這兩種語詞圈起來，並藉此進入語詞教學。</w:t>
            </w:r>
          </w:p>
          <w:p w14:paraId="18590E47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B858998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二、發展活動</w:t>
            </w:r>
          </w:p>
          <w:p w14:paraId="3CFC50D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（二）活動二：輕鬆學語詞</w:t>
            </w:r>
          </w:p>
          <w:p w14:paraId="36B6A3B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 1或教學電子書，讓學生聆聽「輕鬆學語詞」內容，老師再帶領學生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複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誦，講解語詞並指導學生正確發音。</w:t>
            </w:r>
          </w:p>
          <w:p w14:paraId="17B3B29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2.視教學情況可補充教學補給站，介紹「其他的擔仔位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佮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店面」的說法。</w:t>
            </w:r>
          </w:p>
          <w:p w14:paraId="63D74882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3.視教學情況可補充「語詞造句」，讓學生理解語詞的其他應用。</w:t>
            </w:r>
          </w:p>
          <w:p w14:paraId="55059484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21F7E5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三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：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講看覓</w:t>
            </w:r>
            <w:proofErr w:type="gramEnd"/>
          </w:p>
          <w:p w14:paraId="1D3FC40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 1或教學電子書，讓學生聆聽「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講看覓」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內容，老師再帶領學生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複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誦，並講解內容。</w:t>
            </w:r>
          </w:p>
          <w:p w14:paraId="324F046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2.發下學習單進行教學活動，讓學生透過句型熟悉語詞的應用。</w:t>
            </w:r>
          </w:p>
          <w:p w14:paraId="1C689313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2DF077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三、統整活動</w:t>
            </w:r>
          </w:p>
          <w:p w14:paraId="2A0935D1" w14:textId="712DFF40" w:rsidR="004877BE" w:rsidRPr="001B34F7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550" w:type="dxa"/>
          </w:tcPr>
          <w:p w14:paraId="3E626E30" w14:textId="5B887AA7" w:rsidR="004877BE" w:rsidRPr="00176F06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68" w:type="dxa"/>
          </w:tcPr>
          <w:p w14:paraId="612A0A6B" w14:textId="3D599707" w:rsidR="004877BE" w:rsidRPr="00176F06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6B02D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MP3 1、</w:t>
            </w:r>
            <w:r w:rsidRPr="006B02DA">
              <w:rPr>
                <w:rFonts w:ascii="標楷體" w:eastAsia="標楷體" w:hAnsi="標楷體" w:hint="eastAsia"/>
              </w:rPr>
              <w:lastRenderedPageBreak/>
              <w:t>教學電子書、學習單、書後圖卡、小白板、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白板筆</w:t>
            </w:r>
            <w:proofErr w:type="gramEnd"/>
          </w:p>
        </w:tc>
        <w:tc>
          <w:tcPr>
            <w:tcW w:w="1239" w:type="dxa"/>
          </w:tcPr>
          <w:p w14:paraId="78AB77E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/>
              </w:rPr>
              <w:lastRenderedPageBreak/>
              <w:t>說話評量</w:t>
            </w:r>
          </w:p>
          <w:p w14:paraId="00E1F2BB" w14:textId="65250176" w:rsidR="004877BE" w:rsidRPr="00176F06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308" w:type="dxa"/>
          </w:tcPr>
          <w:p w14:paraId="77298DAD" w14:textId="79429686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生涯規劃教育</w:t>
            </w:r>
          </w:p>
        </w:tc>
        <w:tc>
          <w:tcPr>
            <w:tcW w:w="1691" w:type="dxa"/>
          </w:tcPr>
          <w:p w14:paraId="102D2A53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0496B63D" w14:textId="77777777" w:rsidTr="00615871">
        <w:trPr>
          <w:trHeight w:val="761"/>
        </w:trPr>
        <w:tc>
          <w:tcPr>
            <w:tcW w:w="816" w:type="dxa"/>
            <w:vAlign w:val="center"/>
          </w:tcPr>
          <w:p w14:paraId="25796687" w14:textId="77777777" w:rsidR="004877BE" w:rsidRPr="00A97A63" w:rsidRDefault="004877BE" w:rsidP="004877B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lastRenderedPageBreak/>
              <w:t>十二</w:t>
            </w:r>
            <w:r w:rsidRPr="00A97A63">
              <w:rPr>
                <w:rFonts w:ascii="標楷體" w:eastAsia="標楷體" w:hAnsi="標楷體" w:hint="eastAsia"/>
                <w:color w:val="000000"/>
              </w:rPr>
              <w:br/>
              <w:t>11/</w:t>
            </w: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  <w:p w14:paraId="3D5F15EB" w14:textId="77777777" w:rsidR="004877BE" w:rsidRPr="00A97A63" w:rsidRDefault="004877BE" w:rsidP="004877B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A97A63"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127A45F0" w14:textId="03D8C027" w:rsidR="004877BE" w:rsidRPr="00176F06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t>11/</w:t>
            </w: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1215" w:type="dxa"/>
          </w:tcPr>
          <w:p w14:paraId="27CBF2DE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閩-E-A2</w:t>
            </w:r>
          </w:p>
          <w:p w14:paraId="5630F049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具備使用閩南語文進行思考的能力，並用之於日常生活中，以有</w:t>
            </w:r>
            <w:r w:rsidRPr="006B02DA">
              <w:rPr>
                <w:rFonts w:ascii="標楷體" w:eastAsia="標楷體" w:hAnsi="標楷體" w:hint="eastAsia"/>
              </w:rPr>
              <w:lastRenderedPageBreak/>
              <w:t>效處理相關問題。</w:t>
            </w:r>
          </w:p>
          <w:p w14:paraId="2E7EFEDB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閩-E-A3</w:t>
            </w:r>
          </w:p>
          <w:p w14:paraId="5903E555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具備運用閩南語文來擬訂、討論、執行與分享個人生活計畫，以充實自我生活經驗，增進個人適應社會的能力。</w:t>
            </w:r>
          </w:p>
          <w:p w14:paraId="0581DC8D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閩-E-B1</w:t>
            </w:r>
          </w:p>
          <w:p w14:paraId="61F6CB90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53EC31F2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閩-E-C1</w:t>
            </w:r>
          </w:p>
          <w:p w14:paraId="44762FAF" w14:textId="2744FA91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468" w:type="dxa"/>
          </w:tcPr>
          <w:p w14:paraId="5B49A25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1-Ⅱ-1能應用閩南語標音符號、羅馬字及漢字，協助聆聽理解。</w:t>
            </w:r>
          </w:p>
          <w:p w14:paraId="32E5B428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1-Ⅱ-3能聆聽並理解</w:t>
            </w:r>
            <w:r w:rsidRPr="006B02DA">
              <w:rPr>
                <w:rFonts w:ascii="標楷體" w:eastAsia="標楷體" w:hAnsi="標楷體" w:hint="eastAsia"/>
              </w:rPr>
              <w:lastRenderedPageBreak/>
              <w:t>對方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所說的閩南語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。</w:t>
            </w:r>
          </w:p>
          <w:p w14:paraId="313D202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2-Ⅱ-1能運用閩南語的標音符號、羅馬字及漢字，協助口語表達。</w:t>
            </w:r>
          </w:p>
          <w:p w14:paraId="11062AF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3-Ⅱ-2能運用標音符號、羅馬字及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漢字認讀日常生活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中常見、簡單的閩南語文。</w:t>
            </w:r>
          </w:p>
          <w:p w14:paraId="287163EE" w14:textId="34AA25AF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4-Ⅱ-1能運用閩南語文簡單寫出自己的感受與需求。</w:t>
            </w:r>
          </w:p>
        </w:tc>
        <w:tc>
          <w:tcPr>
            <w:tcW w:w="1468" w:type="dxa"/>
          </w:tcPr>
          <w:p w14:paraId="571FA72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6B02DA">
              <w:rPr>
                <w:rFonts w:ascii="標楷體" w:eastAsia="標楷體" w:hAnsi="標楷體" w:hint="eastAsia"/>
              </w:rPr>
              <w:t>Aa-Ⅱ-1 羅馬拼音。</w:t>
            </w:r>
          </w:p>
          <w:p w14:paraId="745C155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Aa-Ⅱ-2 漢字書寫。</w:t>
            </w:r>
          </w:p>
          <w:p w14:paraId="0BACE30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Ab-Ⅱ-1 語詞運用。</w:t>
            </w:r>
          </w:p>
          <w:p w14:paraId="028E9E2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Ab-Ⅱ-2 句型運用。</w:t>
            </w:r>
          </w:p>
          <w:p w14:paraId="3454DA8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proofErr w:type="spellStart"/>
            <w:r w:rsidRPr="006B02DA">
              <w:rPr>
                <w:rFonts w:ascii="標楷體" w:eastAsia="標楷體" w:hAnsi="標楷體" w:hint="eastAsia"/>
              </w:rPr>
              <w:t>Bg</w:t>
            </w:r>
            <w:proofErr w:type="spellEnd"/>
            <w:r w:rsidRPr="006B02DA">
              <w:rPr>
                <w:rFonts w:ascii="標楷體" w:eastAsia="標楷體" w:hAnsi="標楷體" w:hint="eastAsia"/>
              </w:rPr>
              <w:t>-Ⅱ-1 生活應對。</w:t>
            </w:r>
          </w:p>
          <w:p w14:paraId="2D83059B" w14:textId="36509A5B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6B02DA">
              <w:rPr>
                <w:rFonts w:ascii="標楷體" w:eastAsia="標楷體" w:hAnsi="標楷體" w:hint="eastAsia"/>
              </w:rPr>
              <w:t>Bg</w:t>
            </w:r>
            <w:proofErr w:type="spellEnd"/>
            <w:r w:rsidRPr="006B02DA">
              <w:rPr>
                <w:rFonts w:ascii="標楷體" w:eastAsia="標楷體" w:hAnsi="標楷體" w:hint="eastAsia"/>
              </w:rPr>
              <w:t>-Ⅱ-2 口語表達。</w:t>
            </w:r>
          </w:p>
        </w:tc>
        <w:tc>
          <w:tcPr>
            <w:tcW w:w="3816" w:type="dxa"/>
          </w:tcPr>
          <w:p w14:paraId="6DAA50D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二、行行出狀元3.擔仔位</w:t>
            </w:r>
          </w:p>
          <w:p w14:paraId="39EB2C5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E107A98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一、引起動機</w:t>
            </w:r>
          </w:p>
          <w:p w14:paraId="293BD82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老師隨機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抽念本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課語詞讓學生聽寫，藉以複習並進入「咱來試看覓」教學。</w:t>
            </w:r>
          </w:p>
          <w:p w14:paraId="77E0668C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6CAF7E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二、發展活動</w:t>
            </w:r>
          </w:p>
          <w:p w14:paraId="63953A3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（四）活動四：咱來試看覓</w:t>
            </w:r>
          </w:p>
          <w:p w14:paraId="6EE8814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 1或教學電子書，讓學生聆聽「咱來試看覓」內容，老師再帶領學生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複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誦，並講解接下來教學遊戲的玩法。</w:t>
            </w:r>
          </w:p>
          <w:p w14:paraId="68B4DE2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2.播放教學電子書中遊戲說明動畫，讓學生了解遊戲流程。</w:t>
            </w:r>
          </w:p>
          <w:p w14:paraId="7DBA87B4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3.將學生分組，進行「啥人是大頭家」教學遊戲。</w:t>
            </w:r>
          </w:p>
          <w:p w14:paraId="77F4FDEC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4.視教學情況，參考「一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擲必中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」進行教學遊戲。</w:t>
            </w:r>
          </w:p>
          <w:p w14:paraId="0CBE388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5.視教學情況，可補充教學補給站的「孽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譎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仔話」。</w:t>
            </w:r>
          </w:p>
          <w:p w14:paraId="788C4FC3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9DCE42D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（五）活動五：聽看覓</w:t>
            </w:r>
          </w:p>
          <w:p w14:paraId="6A2A616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 1或教學電子書，讓學生聆聽「聽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看覓」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內容並作答。</w:t>
            </w:r>
          </w:p>
          <w:p w14:paraId="76E751B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2.師生可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採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互動方式對答，提示學生以「（啥物人）欲去（啥物擔仔位）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遐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買（啥物物件）」的句型回答問題。</w:t>
            </w:r>
          </w:p>
          <w:p w14:paraId="23375E4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3.視教學情況，可介紹教學補給站：「俗語」、「來聽笑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詼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」。</w:t>
            </w:r>
          </w:p>
          <w:p w14:paraId="1E29BB6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207AC9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三、統整活動</w:t>
            </w:r>
          </w:p>
          <w:p w14:paraId="106E096A" w14:textId="3B7624CE" w:rsidR="004877BE" w:rsidRPr="001B34F7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550" w:type="dxa"/>
          </w:tcPr>
          <w:p w14:paraId="686BE77F" w14:textId="3C9D6FC9" w:rsidR="004877BE" w:rsidRPr="00176F06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68" w:type="dxa"/>
          </w:tcPr>
          <w:p w14:paraId="0E9CD1A0" w14:textId="7E9363CE" w:rsidR="004877BE" w:rsidRPr="00176F06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6B02D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MP3 1、教學電子書、書後圖卡、電器膠帶、沙</w:t>
            </w:r>
            <w:r w:rsidRPr="006B02DA">
              <w:rPr>
                <w:rFonts w:ascii="標楷體" w:eastAsia="標楷體" w:hAnsi="標楷體" w:hint="eastAsia"/>
              </w:rPr>
              <w:lastRenderedPageBreak/>
              <w:t>包</w:t>
            </w:r>
          </w:p>
        </w:tc>
        <w:tc>
          <w:tcPr>
            <w:tcW w:w="1239" w:type="dxa"/>
          </w:tcPr>
          <w:p w14:paraId="0BFF0E5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聽力</w:t>
            </w:r>
            <w:r w:rsidRPr="006B02DA">
              <w:rPr>
                <w:rFonts w:ascii="標楷體" w:eastAsia="標楷體" w:hAnsi="標楷體"/>
              </w:rPr>
              <w:t>評量</w:t>
            </w:r>
          </w:p>
          <w:p w14:paraId="52D62BCC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書寫評量</w:t>
            </w:r>
          </w:p>
          <w:p w14:paraId="15E9F90F" w14:textId="7D5B052D" w:rsidR="004877BE" w:rsidRPr="00176F06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說話評量</w:t>
            </w:r>
          </w:p>
        </w:tc>
        <w:tc>
          <w:tcPr>
            <w:tcW w:w="1308" w:type="dxa"/>
          </w:tcPr>
          <w:p w14:paraId="4C0465AD" w14:textId="3884B329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生涯規劃教育</w:t>
            </w:r>
          </w:p>
        </w:tc>
        <w:tc>
          <w:tcPr>
            <w:tcW w:w="1691" w:type="dxa"/>
          </w:tcPr>
          <w:p w14:paraId="5FBD84A6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4EF6A25E" w14:textId="77777777" w:rsidTr="00615871">
        <w:trPr>
          <w:trHeight w:val="761"/>
        </w:trPr>
        <w:tc>
          <w:tcPr>
            <w:tcW w:w="816" w:type="dxa"/>
            <w:vAlign w:val="center"/>
          </w:tcPr>
          <w:p w14:paraId="79FD46EF" w14:textId="77777777" w:rsidR="004877BE" w:rsidRPr="00A97A63" w:rsidRDefault="004877BE" w:rsidP="004877B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lastRenderedPageBreak/>
              <w:t>十三</w:t>
            </w:r>
            <w:r w:rsidRPr="00A97A63">
              <w:rPr>
                <w:rFonts w:ascii="標楷體" w:eastAsia="標楷體" w:hAnsi="標楷體" w:hint="eastAsia"/>
                <w:color w:val="000000"/>
              </w:rPr>
              <w:br/>
              <w:t>11/</w:t>
            </w: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  <w:p w14:paraId="04972C60" w14:textId="77777777" w:rsidR="004877BE" w:rsidRPr="00A97A63" w:rsidRDefault="004877BE" w:rsidP="004877B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A97A63"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24DA0526" w14:textId="368E0191" w:rsidR="004877BE" w:rsidRPr="00244149" w:rsidRDefault="004877BE" w:rsidP="004877BE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t>11/</w:t>
            </w: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1215" w:type="dxa"/>
          </w:tcPr>
          <w:p w14:paraId="28D5A690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閩-E-C1</w:t>
            </w:r>
          </w:p>
          <w:p w14:paraId="1A6439C2" w14:textId="2763BC61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</w:t>
            </w:r>
            <w:r w:rsidRPr="006B02DA">
              <w:rPr>
                <w:rFonts w:ascii="標楷體" w:eastAsia="標楷體" w:hAnsi="標楷體" w:hint="eastAsia"/>
              </w:rPr>
              <w:lastRenderedPageBreak/>
              <w:t>美德與公民意識。</w:t>
            </w:r>
          </w:p>
        </w:tc>
        <w:tc>
          <w:tcPr>
            <w:tcW w:w="1468" w:type="dxa"/>
          </w:tcPr>
          <w:p w14:paraId="53F8502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1-Ⅱ-1能應用閩南語標音符號、羅馬字及漢字，協助聆聽理解。</w:t>
            </w:r>
          </w:p>
          <w:p w14:paraId="782850F8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1-Ⅱ-3能聆聽並理解對方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所說的閩南語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。</w:t>
            </w:r>
          </w:p>
          <w:p w14:paraId="3DB721A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2-Ⅱ-1能運用閩南語的標音符號、羅馬字</w:t>
            </w:r>
            <w:r w:rsidRPr="006B02DA">
              <w:rPr>
                <w:rFonts w:ascii="標楷體" w:eastAsia="標楷體" w:hAnsi="標楷體" w:hint="eastAsia"/>
              </w:rPr>
              <w:lastRenderedPageBreak/>
              <w:t>及漢字，協助口語表達。</w:t>
            </w:r>
          </w:p>
          <w:p w14:paraId="40CB73DC" w14:textId="359291FB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3-Ⅱ-2能運用標音符號、羅馬字及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漢字認讀日常生活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中常見、簡單的閩南語文。</w:t>
            </w:r>
          </w:p>
        </w:tc>
        <w:tc>
          <w:tcPr>
            <w:tcW w:w="1468" w:type="dxa"/>
          </w:tcPr>
          <w:p w14:paraId="6C6A8027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6B02DA">
              <w:rPr>
                <w:rFonts w:ascii="標楷體" w:eastAsia="標楷體" w:hAnsi="標楷體" w:hint="eastAsia"/>
              </w:rPr>
              <w:t>Aa-Ⅱ-1 羅馬拼音。</w:t>
            </w:r>
          </w:p>
          <w:p w14:paraId="18ADDE0A" w14:textId="4CC352C0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6B02DA">
              <w:rPr>
                <w:rFonts w:ascii="標楷體" w:eastAsia="標楷體" w:hAnsi="標楷體" w:hint="eastAsia"/>
              </w:rPr>
              <w:t>Bg</w:t>
            </w:r>
            <w:proofErr w:type="spellEnd"/>
            <w:r w:rsidRPr="006B02DA">
              <w:rPr>
                <w:rFonts w:ascii="標楷體" w:eastAsia="標楷體" w:hAnsi="標楷體" w:hint="eastAsia"/>
              </w:rPr>
              <w:t>-Ⅱ-2 口語表達。</w:t>
            </w:r>
          </w:p>
        </w:tc>
        <w:tc>
          <w:tcPr>
            <w:tcW w:w="3816" w:type="dxa"/>
          </w:tcPr>
          <w:p w14:paraId="4EB30CA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二、行行出狀元3.擔仔位</w:t>
            </w:r>
          </w:p>
          <w:p w14:paraId="45F9AE6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6A45453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一、引起動機</w:t>
            </w:r>
          </w:p>
          <w:p w14:paraId="3943C2C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老師揭示本堂課要學的拼音主題，藉此進入「輕鬆學拼音」教學。</w:t>
            </w:r>
          </w:p>
          <w:p w14:paraId="77932E57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465C3B4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二、發展活動</w:t>
            </w:r>
          </w:p>
          <w:p w14:paraId="2F11B33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（六）活動六：輕鬆學拼音</w:t>
            </w:r>
          </w:p>
          <w:p w14:paraId="55155B9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 1或教學電子書，讓學生聆聽「輕鬆學拼音」內容，老師再帶領學生拼讀本課所學拼音，並指導其發音。</w:t>
            </w:r>
          </w:p>
          <w:p w14:paraId="2F676714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2.視教學情況，可補充教學補給站的「音標舉例」。</w:t>
            </w:r>
          </w:p>
          <w:p w14:paraId="2CEA3F1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182FA2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（七）活動七：拼音練習</w:t>
            </w:r>
          </w:p>
          <w:p w14:paraId="08C33E67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 1或教學電子書，讓學生聆聽「拼音練習」內容並作答。</w:t>
            </w:r>
          </w:p>
          <w:p w14:paraId="453DAA8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2.師生可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採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互動方式對答，請學生念出答案。</w:t>
            </w:r>
          </w:p>
          <w:p w14:paraId="69C46804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3.視教學情況，參考「拼音賓果」進行教學遊戲。</w:t>
            </w:r>
          </w:p>
          <w:p w14:paraId="2ED7534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5A2548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三、統整活動</w:t>
            </w:r>
          </w:p>
          <w:p w14:paraId="181736A8" w14:textId="0F91D6C7" w:rsidR="004877BE" w:rsidRPr="001B34F7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550" w:type="dxa"/>
          </w:tcPr>
          <w:p w14:paraId="4D989A9B" w14:textId="56D41A01" w:rsidR="004877BE" w:rsidRPr="00176F06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68" w:type="dxa"/>
          </w:tcPr>
          <w:p w14:paraId="72700266" w14:textId="0AEBF400" w:rsidR="004877BE" w:rsidRPr="00176F06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6B02D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MP3 1、教學電子書、書後圖卡、小白板、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白板筆</w:t>
            </w:r>
            <w:proofErr w:type="gramEnd"/>
          </w:p>
        </w:tc>
        <w:tc>
          <w:tcPr>
            <w:tcW w:w="1239" w:type="dxa"/>
          </w:tcPr>
          <w:p w14:paraId="23A095E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/>
              </w:rPr>
              <w:t>說話評量</w:t>
            </w:r>
          </w:p>
          <w:p w14:paraId="3C988D46" w14:textId="62A3686D" w:rsidR="004877BE" w:rsidRPr="00176F06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1308" w:type="dxa"/>
          </w:tcPr>
          <w:p w14:paraId="43707CDD" w14:textId="7B63EBB7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生涯規劃教育</w:t>
            </w:r>
          </w:p>
        </w:tc>
        <w:tc>
          <w:tcPr>
            <w:tcW w:w="1691" w:type="dxa"/>
          </w:tcPr>
          <w:p w14:paraId="4D72FA3C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5B0FEB75" w14:textId="77777777" w:rsidTr="00615871">
        <w:trPr>
          <w:trHeight w:val="761"/>
        </w:trPr>
        <w:tc>
          <w:tcPr>
            <w:tcW w:w="816" w:type="dxa"/>
            <w:vAlign w:val="center"/>
          </w:tcPr>
          <w:p w14:paraId="0476C009" w14:textId="77777777" w:rsidR="004877BE" w:rsidRPr="00A97A63" w:rsidRDefault="004877BE" w:rsidP="004877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t>十四</w:t>
            </w:r>
            <w:r w:rsidRPr="00A97A63">
              <w:rPr>
                <w:rFonts w:ascii="標楷體" w:eastAsia="標楷體" w:hAnsi="標楷體" w:hint="eastAsia"/>
                <w:color w:val="000000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A97A63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01</w:t>
            </w:r>
          </w:p>
          <w:p w14:paraId="5AB1B9F0" w14:textId="77777777" w:rsidR="004877BE" w:rsidRPr="00A97A63" w:rsidRDefault="004877BE" w:rsidP="004877B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A97A63"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66BFD06E" w14:textId="6F371903" w:rsidR="004877BE" w:rsidRPr="00176F06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A97A63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1215" w:type="dxa"/>
          </w:tcPr>
          <w:p w14:paraId="705B7227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閩-E-A2</w:t>
            </w:r>
          </w:p>
          <w:p w14:paraId="7F3725D2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01B2D99C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閩-E-B1</w:t>
            </w:r>
          </w:p>
          <w:p w14:paraId="4AF4801D" w14:textId="4552F3F0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具備理解與使用閩南語文的基本能力，並能從事表達、溝</w:t>
            </w:r>
            <w:r w:rsidRPr="006B02DA">
              <w:rPr>
                <w:rFonts w:ascii="標楷體" w:eastAsia="標楷體" w:hAnsi="標楷體" w:hint="eastAsia"/>
              </w:rPr>
              <w:lastRenderedPageBreak/>
              <w:t>通，以運用於家庭、學校、社區生活之中。</w:t>
            </w:r>
          </w:p>
        </w:tc>
        <w:tc>
          <w:tcPr>
            <w:tcW w:w="1468" w:type="dxa"/>
          </w:tcPr>
          <w:p w14:paraId="330450F8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1-Ⅱ-1能應用閩南語標音符號、羅馬字及漢字，協助聆聽理解。</w:t>
            </w:r>
          </w:p>
          <w:p w14:paraId="47A30ED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1-Ⅱ-3 能聆聽並理解對方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所說的閩南語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。</w:t>
            </w:r>
          </w:p>
          <w:p w14:paraId="557D124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2-Ⅱ-1 能運用閩南語的標音符號、羅馬字及漢字，協助口語表達。</w:t>
            </w:r>
          </w:p>
          <w:p w14:paraId="3A3385F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3-Ⅱ-2 能</w:t>
            </w:r>
            <w:r w:rsidRPr="006B02DA">
              <w:rPr>
                <w:rFonts w:ascii="標楷體" w:eastAsia="標楷體" w:hAnsi="標楷體" w:hint="eastAsia"/>
              </w:rPr>
              <w:lastRenderedPageBreak/>
              <w:t>運用標音符號、羅馬字及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漢字認讀日常生活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中常見、簡單的閩南語文。</w:t>
            </w:r>
          </w:p>
          <w:p w14:paraId="2E903A2F" w14:textId="1A6515DC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8" w:type="dxa"/>
          </w:tcPr>
          <w:p w14:paraId="542388B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6B02DA">
              <w:rPr>
                <w:rFonts w:ascii="標楷體" w:eastAsia="標楷體" w:hAnsi="標楷體" w:hint="eastAsia"/>
              </w:rPr>
              <w:t>Aa-Ⅱ-1  羅馬拼音。</w:t>
            </w:r>
          </w:p>
          <w:p w14:paraId="724127A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Aa-Ⅱ-2  漢字書寫。</w:t>
            </w:r>
          </w:p>
          <w:p w14:paraId="5F0D04EA" w14:textId="489A2015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6B02DA">
              <w:rPr>
                <w:rFonts w:ascii="標楷體" w:eastAsia="標楷體" w:hAnsi="標楷體" w:hint="eastAsia"/>
              </w:rPr>
              <w:t>Bg</w:t>
            </w:r>
            <w:proofErr w:type="spellEnd"/>
            <w:r w:rsidRPr="006B02DA">
              <w:rPr>
                <w:rFonts w:ascii="標楷體" w:eastAsia="標楷體" w:hAnsi="標楷體" w:hint="eastAsia"/>
              </w:rPr>
              <w:t>-Ⅱ-2  口語表達。</w:t>
            </w:r>
          </w:p>
        </w:tc>
        <w:tc>
          <w:tcPr>
            <w:tcW w:w="3816" w:type="dxa"/>
          </w:tcPr>
          <w:p w14:paraId="7AD8CB5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二、行行出狀元4.咱的英雄</w:t>
            </w:r>
          </w:p>
          <w:p w14:paraId="69FE11F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30300B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一、引起動機</w:t>
            </w:r>
          </w:p>
          <w:p w14:paraId="353F9F8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老師詢問學生家人從事何種職業，藉此引導學生進入課文教學。</w:t>
            </w:r>
          </w:p>
          <w:p w14:paraId="64D90F6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631F10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二、發展活動</w:t>
            </w:r>
          </w:p>
          <w:p w14:paraId="74F8CCB2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一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：咱來讀課文</w:t>
            </w:r>
          </w:p>
          <w:p w14:paraId="07D1AE32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 2或教學電子書，讓學生聆聽課文內容，老師再帶領學生朗讀，講解課文內容、語詞，並指導學生正確發音。</w:t>
            </w:r>
          </w:p>
          <w:p w14:paraId="12146C7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2.根據課文內容提問，協助學生理解文本。</w:t>
            </w:r>
          </w:p>
          <w:p w14:paraId="3490C7F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3.參考「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唸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課文真心適」進行教學遊戲。</w:t>
            </w:r>
          </w:p>
          <w:p w14:paraId="315479A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4.參考「來寫字」，引導學生進行書寫。</w:t>
            </w:r>
          </w:p>
          <w:p w14:paraId="10CB6EC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5.播放MP3 2或教學電子書，引導學生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唱跳本課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歌曲。</w:t>
            </w:r>
          </w:p>
          <w:p w14:paraId="6765BF34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56511D8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（二）活動二：輕鬆學語詞</w:t>
            </w:r>
          </w:p>
          <w:p w14:paraId="516A712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 2或教學電子書，讓學生聆聽「輕鬆學語詞」內容，老師再帶領學生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複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誦，講解語詞並指導學生正確發音。</w:t>
            </w:r>
          </w:p>
          <w:p w14:paraId="7B8384E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2.發下學習單進行教學活動。</w:t>
            </w:r>
          </w:p>
          <w:p w14:paraId="7F8FC59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3.視教學情況補充「語詞造句」，讓學生理解語詞之應用。</w:t>
            </w:r>
          </w:p>
          <w:p w14:paraId="499D6E4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4.視教學情況補充教學補給站：「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謎猜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」、「其他的職業」、「總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舖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師的故鄉」。</w:t>
            </w:r>
          </w:p>
          <w:p w14:paraId="379B997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5.參考「真平博士博」補充相關的語文知識。</w:t>
            </w:r>
          </w:p>
          <w:p w14:paraId="675A581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FF36F7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三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：做伙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唸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俗語</w:t>
            </w:r>
          </w:p>
          <w:p w14:paraId="0907BF5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 2或教學電子書，讓學生聆聽「做伙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唸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俗語」內容，老師再帶領學生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複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誦，講解俗語並指導學生正確發音。</w:t>
            </w:r>
          </w:p>
          <w:p w14:paraId="09431172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2.視教學情況補充教學補給站：「俗語」。</w:t>
            </w:r>
          </w:p>
          <w:p w14:paraId="6D00EA6C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72E314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三、統整活動</w:t>
            </w:r>
          </w:p>
          <w:p w14:paraId="657FAB20" w14:textId="2225A7B2" w:rsidR="004877BE" w:rsidRPr="001B34F7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550" w:type="dxa"/>
          </w:tcPr>
          <w:p w14:paraId="6DD4C716" w14:textId="07B17C47" w:rsidR="004877BE" w:rsidRPr="00176F06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68" w:type="dxa"/>
          </w:tcPr>
          <w:p w14:paraId="16E67661" w14:textId="7F624B3F" w:rsidR="004877BE" w:rsidRPr="00176F06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6B02D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MP3 2、教學電子書、學習單、書後圖卡、小白板、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白板筆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、拼字片、紙板、膠水</w:t>
            </w:r>
          </w:p>
        </w:tc>
        <w:tc>
          <w:tcPr>
            <w:tcW w:w="1239" w:type="dxa"/>
          </w:tcPr>
          <w:p w14:paraId="4EF131E7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/>
              </w:rPr>
              <w:t>說話評量</w:t>
            </w:r>
          </w:p>
          <w:p w14:paraId="16143D44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閱讀評量</w:t>
            </w:r>
          </w:p>
          <w:p w14:paraId="2EB870A8" w14:textId="217F2515" w:rsidR="004877BE" w:rsidRPr="00176F06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1308" w:type="dxa"/>
          </w:tcPr>
          <w:p w14:paraId="74C6B119" w14:textId="1460CF1E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生涯規劃教育</w:t>
            </w:r>
          </w:p>
        </w:tc>
        <w:tc>
          <w:tcPr>
            <w:tcW w:w="1691" w:type="dxa"/>
          </w:tcPr>
          <w:p w14:paraId="058504A5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6AE39EBB" w14:textId="77777777" w:rsidTr="00615871">
        <w:trPr>
          <w:trHeight w:val="761"/>
        </w:trPr>
        <w:tc>
          <w:tcPr>
            <w:tcW w:w="816" w:type="dxa"/>
            <w:vAlign w:val="center"/>
          </w:tcPr>
          <w:p w14:paraId="158ACDFF" w14:textId="77777777" w:rsidR="004877BE" w:rsidRPr="00A97A63" w:rsidRDefault="004877BE" w:rsidP="004877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t>十五</w:t>
            </w:r>
            <w:r w:rsidRPr="00A97A63">
              <w:rPr>
                <w:rFonts w:ascii="標楷體" w:eastAsia="標楷體" w:hAnsi="標楷體" w:hint="eastAsia"/>
                <w:color w:val="000000"/>
              </w:rPr>
              <w:br/>
              <w:t>12/</w:t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</w:p>
          <w:p w14:paraId="090D7938" w14:textId="77777777" w:rsidR="004877BE" w:rsidRPr="00A97A63" w:rsidRDefault="004877BE" w:rsidP="004877B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A97A63">
              <w:rPr>
                <w:rFonts w:ascii="標楷體" w:eastAsia="標楷體" w:hAnsi="標楷體" w:hint="eastAsia"/>
                <w:color w:val="000000"/>
              </w:rPr>
              <w:lastRenderedPageBreak/>
              <w:t>｜</w:t>
            </w:r>
            <w:proofErr w:type="gramEnd"/>
          </w:p>
          <w:p w14:paraId="0CC8C637" w14:textId="64F01B0E" w:rsidR="004877BE" w:rsidRPr="00176F06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t>12/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215" w:type="dxa"/>
          </w:tcPr>
          <w:p w14:paraId="6687F1F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閩-E-A2</w:t>
            </w:r>
          </w:p>
          <w:p w14:paraId="085A4FC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具備使用</w:t>
            </w:r>
            <w:r w:rsidRPr="006B02DA">
              <w:rPr>
                <w:rFonts w:ascii="標楷體" w:eastAsia="標楷體" w:hAnsi="標楷體" w:hint="eastAsia"/>
              </w:rPr>
              <w:lastRenderedPageBreak/>
              <w:t>閩南語文進行思考的能力，並用之於日常生活中，以有效處理相關問題。</w:t>
            </w:r>
          </w:p>
          <w:p w14:paraId="0BB22303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閩-E-A3</w:t>
            </w:r>
          </w:p>
          <w:p w14:paraId="4BF5EEA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具備運用閩南語文來擬訂、討論、執行與分享個人生活計畫，以充實自我生活經驗，增進個人適應社會的能力。</w:t>
            </w:r>
          </w:p>
          <w:p w14:paraId="34D137DD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閩-E-B1</w:t>
            </w:r>
          </w:p>
          <w:p w14:paraId="5958DFC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具備理解與使用閩南語文的基本能力，並能從事表達、溝</w:t>
            </w:r>
            <w:r w:rsidRPr="006B02DA">
              <w:rPr>
                <w:rFonts w:ascii="標楷體" w:eastAsia="標楷體" w:hAnsi="標楷體" w:hint="eastAsia"/>
              </w:rPr>
              <w:lastRenderedPageBreak/>
              <w:t>通，以運用於家庭、學校、社區生活之中。</w:t>
            </w:r>
          </w:p>
          <w:p w14:paraId="418E45A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閩-E-C1</w:t>
            </w:r>
          </w:p>
          <w:p w14:paraId="3F0E1F80" w14:textId="0A135936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468" w:type="dxa"/>
          </w:tcPr>
          <w:p w14:paraId="21AB9EA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1-Ⅱ-1能應用閩南語</w:t>
            </w:r>
            <w:r w:rsidRPr="006B02DA">
              <w:rPr>
                <w:rFonts w:ascii="標楷體" w:eastAsia="標楷體" w:hAnsi="標楷體" w:hint="eastAsia"/>
              </w:rPr>
              <w:lastRenderedPageBreak/>
              <w:t>標音符號、羅馬字及漢字，協助聆聽理解。</w:t>
            </w:r>
          </w:p>
          <w:p w14:paraId="4FF11BC4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1-Ⅱ-3 能聆聽並理解對方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所說的閩南語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。</w:t>
            </w:r>
          </w:p>
          <w:p w14:paraId="6FC31E8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2-Ⅱ-1 能運用閩南語的標音符號、羅馬字及漢字，協助口語表達。</w:t>
            </w:r>
          </w:p>
          <w:p w14:paraId="2B76B8D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3-Ⅱ-2 能運用標音符號、羅馬字及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漢字認讀日常生活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中常見、簡單的閩南語文。</w:t>
            </w:r>
          </w:p>
          <w:p w14:paraId="5B8233E1" w14:textId="049F13DD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4-Ⅱ-1 能運用閩南語文簡單寫出自己的感受與需求。</w:t>
            </w:r>
          </w:p>
        </w:tc>
        <w:tc>
          <w:tcPr>
            <w:tcW w:w="1468" w:type="dxa"/>
          </w:tcPr>
          <w:p w14:paraId="06B3832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6B02DA">
              <w:rPr>
                <w:rFonts w:ascii="標楷體" w:eastAsia="標楷體" w:hAnsi="標楷體" w:hint="eastAsia"/>
              </w:rPr>
              <w:t>Aa-Ⅱ-1  羅馬拼音。</w:t>
            </w:r>
          </w:p>
          <w:p w14:paraId="2FBB8387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6B02DA">
              <w:rPr>
                <w:rFonts w:ascii="標楷體" w:eastAsia="標楷體" w:hAnsi="標楷體" w:hint="eastAsia"/>
              </w:rPr>
              <w:t>Aa-Ⅱ-2  漢字書寫。</w:t>
            </w:r>
          </w:p>
          <w:p w14:paraId="47B19E6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Ab-Ⅱ-1  語詞運用。</w:t>
            </w:r>
          </w:p>
          <w:p w14:paraId="0416660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Ab-Ⅱ-2  句型運用。</w:t>
            </w:r>
          </w:p>
          <w:p w14:paraId="6A55E6F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6B02DA">
              <w:rPr>
                <w:rFonts w:ascii="標楷體" w:eastAsia="標楷體" w:hAnsi="標楷體" w:hint="eastAsia"/>
              </w:rPr>
              <w:t>Bg</w:t>
            </w:r>
            <w:proofErr w:type="spellEnd"/>
            <w:r w:rsidRPr="006B02DA">
              <w:rPr>
                <w:rFonts w:ascii="標楷體" w:eastAsia="標楷體" w:hAnsi="標楷體" w:hint="eastAsia"/>
              </w:rPr>
              <w:t>-Ⅱ-1  生活應對。</w:t>
            </w:r>
          </w:p>
          <w:p w14:paraId="2F74528C" w14:textId="7C8BC283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6B02DA">
              <w:rPr>
                <w:rFonts w:ascii="標楷體" w:eastAsia="標楷體" w:hAnsi="標楷體" w:hint="eastAsia"/>
              </w:rPr>
              <w:t>Bg</w:t>
            </w:r>
            <w:proofErr w:type="spellEnd"/>
            <w:r w:rsidRPr="006B02DA">
              <w:rPr>
                <w:rFonts w:ascii="標楷體" w:eastAsia="標楷體" w:hAnsi="標楷體" w:hint="eastAsia"/>
              </w:rPr>
              <w:t>-Ⅱ-2  口語表達。</w:t>
            </w:r>
          </w:p>
        </w:tc>
        <w:tc>
          <w:tcPr>
            <w:tcW w:w="3816" w:type="dxa"/>
          </w:tcPr>
          <w:p w14:paraId="04C70227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二、行行出狀元4.咱的英雄</w:t>
            </w:r>
          </w:p>
          <w:p w14:paraId="61AA3562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9CED8AD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一、引起動機</w:t>
            </w:r>
          </w:p>
          <w:p w14:paraId="6F5B4A2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老師詢問學生家人從事何種職業，藉此引導學生進入「做伙來造句」教學。</w:t>
            </w:r>
          </w:p>
          <w:p w14:paraId="1C3883D3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F25FE68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二、發展活動</w:t>
            </w:r>
          </w:p>
          <w:p w14:paraId="2F9DC3E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（四）活動四：做伙來造句</w:t>
            </w:r>
          </w:p>
          <w:p w14:paraId="52726DB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 2或教學電子書，讓學生聆聽「做伙來造句」內容，老師再帶領學生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複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誦，並講解接下來教學遊戲的玩法。</w:t>
            </w:r>
          </w:p>
          <w:p w14:paraId="0AE88AD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2.參考「九宮格大戰」進行教學遊戲。</w:t>
            </w:r>
          </w:p>
          <w:p w14:paraId="1622D67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1893DFC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（五）活動五：咱來試看覓</w:t>
            </w:r>
          </w:p>
          <w:p w14:paraId="191BC85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 2或教學電子書，讓學生聆聽「咱來試看覓」內容，老師再帶領學生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複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誦，並講解接下來要進行的教學活動「我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想欲做啥物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」。</w:t>
            </w:r>
          </w:p>
          <w:p w14:paraId="59E1524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2.視教學情況，可補充教學補給站的「情境對話」。</w:t>
            </w:r>
          </w:p>
          <w:p w14:paraId="341E28C3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40E98C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（六）活動六：聽看覓</w:t>
            </w:r>
          </w:p>
          <w:p w14:paraId="3F08FA1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 2或教學電子書，讓學生聆聽「聽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看覓」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內容並作答。</w:t>
            </w:r>
          </w:p>
          <w:p w14:paraId="56701E3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2.老師請學生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依各題提示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句型進行造句，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並說給鄰座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的同學聽，互相檢核。</w:t>
            </w:r>
          </w:p>
          <w:p w14:paraId="26445BE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3.視教學情況，可補充教學補給站</w:t>
            </w:r>
            <w:r w:rsidRPr="006B02DA">
              <w:rPr>
                <w:rFonts w:ascii="標楷體" w:eastAsia="標楷體" w:hAnsi="標楷體" w:hint="eastAsia"/>
              </w:rPr>
              <w:lastRenderedPageBreak/>
              <w:t>的「孽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譎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仔話」。</w:t>
            </w:r>
          </w:p>
          <w:p w14:paraId="27879088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6C0676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三、統整活動</w:t>
            </w:r>
          </w:p>
          <w:p w14:paraId="3920C26D" w14:textId="6E4CBF60" w:rsidR="004877BE" w:rsidRPr="001B34F7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550" w:type="dxa"/>
          </w:tcPr>
          <w:p w14:paraId="38CF9EA6" w14:textId="45286AFC" w:rsidR="004877BE" w:rsidRPr="00176F06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68" w:type="dxa"/>
          </w:tcPr>
          <w:p w14:paraId="100611FC" w14:textId="37069EF1" w:rsidR="004877BE" w:rsidRPr="00176F06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6B02D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MP3 2、</w:t>
            </w:r>
            <w:r w:rsidRPr="006B02DA">
              <w:rPr>
                <w:rFonts w:ascii="標楷體" w:eastAsia="標楷體" w:hAnsi="標楷體" w:hint="eastAsia"/>
              </w:rPr>
              <w:lastRenderedPageBreak/>
              <w:t>教學電子書、書後圖卡</w:t>
            </w:r>
          </w:p>
        </w:tc>
        <w:tc>
          <w:tcPr>
            <w:tcW w:w="1239" w:type="dxa"/>
          </w:tcPr>
          <w:p w14:paraId="389000B3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/>
              </w:rPr>
              <w:lastRenderedPageBreak/>
              <w:t>說話評量</w:t>
            </w:r>
          </w:p>
          <w:p w14:paraId="3AFDED97" w14:textId="0777AE98" w:rsidR="004877BE" w:rsidRPr="00176F06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1308" w:type="dxa"/>
          </w:tcPr>
          <w:p w14:paraId="654308E3" w14:textId="4560B0AA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生涯規劃教育</w:t>
            </w:r>
          </w:p>
        </w:tc>
        <w:tc>
          <w:tcPr>
            <w:tcW w:w="1691" w:type="dxa"/>
          </w:tcPr>
          <w:p w14:paraId="57B8E2DA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354BC313" w14:textId="77777777" w:rsidTr="00615871">
        <w:trPr>
          <w:trHeight w:val="761"/>
        </w:trPr>
        <w:tc>
          <w:tcPr>
            <w:tcW w:w="816" w:type="dxa"/>
            <w:vAlign w:val="center"/>
          </w:tcPr>
          <w:p w14:paraId="52B63EFB" w14:textId="77777777" w:rsidR="004877BE" w:rsidRPr="00A97A63" w:rsidRDefault="004877BE" w:rsidP="004877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lastRenderedPageBreak/>
              <w:t>十六</w:t>
            </w:r>
            <w:r w:rsidRPr="00A97A63">
              <w:rPr>
                <w:rFonts w:ascii="標楷體" w:eastAsia="標楷體" w:hAnsi="標楷體" w:hint="eastAsia"/>
                <w:color w:val="000000"/>
              </w:rPr>
              <w:br/>
              <w:t>12/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  <w:p w14:paraId="349B123A" w14:textId="77777777" w:rsidR="004877BE" w:rsidRPr="00A97A63" w:rsidRDefault="004877BE" w:rsidP="004877B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A97A63"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394D6E76" w14:textId="3C171C41" w:rsidR="004877BE" w:rsidRPr="00176F06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t>12/</w:t>
            </w: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1215" w:type="dxa"/>
          </w:tcPr>
          <w:p w14:paraId="52C91B6D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閩-E-C1</w:t>
            </w:r>
          </w:p>
          <w:p w14:paraId="78CF3A59" w14:textId="082E0961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具備透過閩南語文的學習，增進與人友善相處的能力，並能參與</w:t>
            </w:r>
            <w:r w:rsidRPr="006B02DA">
              <w:rPr>
                <w:rFonts w:ascii="標楷體" w:eastAsia="標楷體" w:hAnsi="標楷體" w:hint="eastAsia"/>
              </w:rPr>
              <w:lastRenderedPageBreak/>
              <w:t>家庭、學校、社區的各類活動，培養責任感，落實生活美德與公民意識。</w:t>
            </w:r>
          </w:p>
        </w:tc>
        <w:tc>
          <w:tcPr>
            <w:tcW w:w="1468" w:type="dxa"/>
          </w:tcPr>
          <w:p w14:paraId="208266D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1-Ⅱ-1能應用閩南語標音符號、羅馬字及漢字，協助聆聽理解。</w:t>
            </w:r>
          </w:p>
          <w:p w14:paraId="45B07164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1-Ⅱ-3 能聆聽並理解</w:t>
            </w:r>
            <w:r w:rsidRPr="006B02DA">
              <w:rPr>
                <w:rFonts w:ascii="標楷體" w:eastAsia="標楷體" w:hAnsi="標楷體" w:hint="eastAsia"/>
              </w:rPr>
              <w:lastRenderedPageBreak/>
              <w:t>對方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所說的閩南語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。</w:t>
            </w:r>
          </w:p>
          <w:p w14:paraId="1CFAEC03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2-Ⅱ-1 能運用閩南語的標音符號、羅馬字及漢字，協助口語表達。</w:t>
            </w:r>
          </w:p>
          <w:p w14:paraId="2B384A5A" w14:textId="613CEB08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3-Ⅱ-2 能運用標音符號、羅馬字及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漢字認讀日常生活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中常見、簡單的閩南語文。</w:t>
            </w:r>
          </w:p>
        </w:tc>
        <w:tc>
          <w:tcPr>
            <w:tcW w:w="1468" w:type="dxa"/>
          </w:tcPr>
          <w:p w14:paraId="2E2B3B5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6B02DA">
              <w:rPr>
                <w:rFonts w:ascii="標楷體" w:eastAsia="標楷體" w:hAnsi="標楷體" w:hint="eastAsia"/>
              </w:rPr>
              <w:t>Aa-Ⅱ-1  羅馬拼音。</w:t>
            </w:r>
          </w:p>
          <w:p w14:paraId="4852F745" w14:textId="4B91577F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6B02DA">
              <w:rPr>
                <w:rFonts w:ascii="標楷體" w:eastAsia="標楷體" w:hAnsi="標楷體" w:hint="eastAsia"/>
              </w:rPr>
              <w:t>Bg</w:t>
            </w:r>
            <w:proofErr w:type="spellEnd"/>
            <w:r w:rsidRPr="006B02DA">
              <w:rPr>
                <w:rFonts w:ascii="標楷體" w:eastAsia="標楷體" w:hAnsi="標楷體" w:hint="eastAsia"/>
              </w:rPr>
              <w:t>-Ⅱ-2  口語表達。</w:t>
            </w:r>
          </w:p>
        </w:tc>
        <w:tc>
          <w:tcPr>
            <w:tcW w:w="3816" w:type="dxa"/>
          </w:tcPr>
          <w:p w14:paraId="3A5A8D74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二、行行出狀元4.咱的英雄</w:t>
            </w:r>
          </w:p>
          <w:p w14:paraId="3EF16A44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E86855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一、引起動機</w:t>
            </w:r>
          </w:p>
          <w:p w14:paraId="19B68E9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老師揭示本堂課要學的拼音主題，藉此進入「輕鬆學拼音」教學。</w:t>
            </w:r>
          </w:p>
          <w:p w14:paraId="0B88CF83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A8D7ED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二、發展活動</w:t>
            </w:r>
          </w:p>
          <w:p w14:paraId="414835C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（七）活動七：輕鬆學拼音</w:t>
            </w:r>
          </w:p>
          <w:p w14:paraId="0A430EAC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1.播放MP3 2或教學電子書，讓學生聆聽「輕鬆學拼音」內容，老師再帶領學生拼讀本課所學拼音，並指導其發音。</w:t>
            </w:r>
          </w:p>
          <w:p w14:paraId="4996A2F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2.視教學情況，可補充教學補給站的「音標舉例」。</w:t>
            </w:r>
          </w:p>
          <w:p w14:paraId="32F7C13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5BB434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（八）活動八：拼音練習</w:t>
            </w:r>
          </w:p>
          <w:p w14:paraId="5C0FCEE8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 2或教學電子書，讓學生聆聽「拼音練習」內容並作答。</w:t>
            </w:r>
          </w:p>
          <w:p w14:paraId="65818042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2.師生可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採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互動方式對答，請學生依序念出拼音。</w:t>
            </w:r>
          </w:p>
          <w:p w14:paraId="342245FC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3.視教學情況，參考「進擊的拼音」進行教學遊戲。</w:t>
            </w:r>
          </w:p>
          <w:p w14:paraId="21E39E8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444790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三、統整活動</w:t>
            </w:r>
          </w:p>
          <w:p w14:paraId="2A3E9F27" w14:textId="41E4DEC9" w:rsidR="004877BE" w:rsidRPr="0039124C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550" w:type="dxa"/>
          </w:tcPr>
          <w:p w14:paraId="3F6C675F" w14:textId="2F0D284C" w:rsidR="004877BE" w:rsidRPr="00176F06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68" w:type="dxa"/>
          </w:tcPr>
          <w:p w14:paraId="3CC676F0" w14:textId="08FF5F2C" w:rsidR="004877BE" w:rsidRPr="00176F06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6B02D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MP3 2、教學電子書、書後圖卡、小白板、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白板筆</w:t>
            </w:r>
            <w:proofErr w:type="gramEnd"/>
          </w:p>
        </w:tc>
        <w:tc>
          <w:tcPr>
            <w:tcW w:w="1239" w:type="dxa"/>
          </w:tcPr>
          <w:p w14:paraId="49DBAB8C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/>
              </w:rPr>
              <w:t>聽力評量</w:t>
            </w:r>
          </w:p>
          <w:p w14:paraId="25DA862D" w14:textId="0B50EE3B" w:rsidR="004877BE" w:rsidRPr="00176F06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說話評量</w:t>
            </w:r>
          </w:p>
        </w:tc>
        <w:tc>
          <w:tcPr>
            <w:tcW w:w="1308" w:type="dxa"/>
          </w:tcPr>
          <w:p w14:paraId="24452A86" w14:textId="5BC7D966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生涯規劃教育</w:t>
            </w:r>
          </w:p>
        </w:tc>
        <w:tc>
          <w:tcPr>
            <w:tcW w:w="1691" w:type="dxa"/>
          </w:tcPr>
          <w:p w14:paraId="0C7D12ED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3B64A219" w14:textId="77777777" w:rsidTr="00615871">
        <w:trPr>
          <w:trHeight w:val="761"/>
        </w:trPr>
        <w:tc>
          <w:tcPr>
            <w:tcW w:w="816" w:type="dxa"/>
            <w:vAlign w:val="center"/>
          </w:tcPr>
          <w:p w14:paraId="6C2F8619" w14:textId="77777777" w:rsidR="004877BE" w:rsidRPr="00A97A63" w:rsidRDefault="004877BE" w:rsidP="004877B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t>十七</w:t>
            </w:r>
            <w:r w:rsidRPr="00A97A63">
              <w:rPr>
                <w:rFonts w:ascii="標楷體" w:eastAsia="標楷體" w:hAnsi="標楷體" w:hint="eastAsia"/>
                <w:color w:val="000000"/>
              </w:rPr>
              <w:br/>
              <w:t>12/</w:t>
            </w: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  <w:p w14:paraId="76386005" w14:textId="77777777" w:rsidR="004877BE" w:rsidRPr="00A97A63" w:rsidRDefault="004877BE" w:rsidP="004877B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A97A63"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3687737D" w14:textId="6BC8923B" w:rsidR="004877BE" w:rsidRPr="00176F06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t>12/</w:t>
            </w: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1215" w:type="dxa"/>
          </w:tcPr>
          <w:p w14:paraId="237ADEE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閩-E-A2</w:t>
            </w:r>
          </w:p>
          <w:p w14:paraId="3BC5F18D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33D07974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閩-E-B1</w:t>
            </w:r>
          </w:p>
          <w:p w14:paraId="5FD018B4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具備理解</w:t>
            </w:r>
            <w:r w:rsidRPr="006B02DA">
              <w:rPr>
                <w:rFonts w:ascii="標楷體" w:eastAsia="標楷體" w:hAnsi="標楷體" w:hint="eastAsia"/>
              </w:rPr>
              <w:lastRenderedPageBreak/>
              <w:t>與使用閩南語文的基本能力，並能從事表達、溝通，以運用於家庭、學校、社區生活之中。</w:t>
            </w:r>
          </w:p>
          <w:p w14:paraId="4D5088C2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閩-E-C1</w:t>
            </w:r>
          </w:p>
          <w:p w14:paraId="66805016" w14:textId="259B4C60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468" w:type="dxa"/>
          </w:tcPr>
          <w:p w14:paraId="5E50B50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1-Ⅱ-1能應用閩南語標音符號、羅馬字及漢字，協助聆聽理解。</w:t>
            </w:r>
          </w:p>
          <w:p w14:paraId="593EF3B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1-Ⅱ-3 能聆聽並理解對方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所說的閩南語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。</w:t>
            </w:r>
          </w:p>
          <w:p w14:paraId="5F178EB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2-Ⅱ-1 能運用閩南語</w:t>
            </w:r>
            <w:r w:rsidRPr="006B02DA">
              <w:rPr>
                <w:rFonts w:ascii="標楷體" w:eastAsia="標楷體" w:hAnsi="標楷體" w:hint="eastAsia"/>
              </w:rPr>
              <w:lastRenderedPageBreak/>
              <w:t>的標音符號、羅馬字及漢字，協助口語表達。</w:t>
            </w:r>
          </w:p>
          <w:p w14:paraId="25CACBE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3-Ⅱ-2 能運用標音符號、羅馬字及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漢字認讀日常生活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中常見、簡單的閩南語文。</w:t>
            </w:r>
          </w:p>
          <w:p w14:paraId="5E607DD4" w14:textId="6FFD83C8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4-Ⅱ-1 能運用閩南語文簡單寫出自己的感受與需求。</w:t>
            </w:r>
          </w:p>
        </w:tc>
        <w:tc>
          <w:tcPr>
            <w:tcW w:w="1468" w:type="dxa"/>
          </w:tcPr>
          <w:p w14:paraId="2C90FCF2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6B02DA">
              <w:rPr>
                <w:rFonts w:ascii="標楷體" w:eastAsia="標楷體" w:hAnsi="標楷體" w:hint="eastAsia"/>
              </w:rPr>
              <w:t>Aa-Ⅱ-1  羅馬拼音。</w:t>
            </w:r>
          </w:p>
          <w:p w14:paraId="5144ADA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Aa-Ⅱ-2  漢字書寫。</w:t>
            </w:r>
          </w:p>
          <w:p w14:paraId="1653A333" w14:textId="52C69C0F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6B02DA">
              <w:rPr>
                <w:rFonts w:ascii="標楷體" w:eastAsia="標楷體" w:hAnsi="標楷體" w:hint="eastAsia"/>
              </w:rPr>
              <w:t>Bg</w:t>
            </w:r>
            <w:proofErr w:type="spellEnd"/>
            <w:r w:rsidRPr="006B02DA">
              <w:rPr>
                <w:rFonts w:ascii="標楷體" w:eastAsia="標楷體" w:hAnsi="標楷體" w:hint="eastAsia"/>
              </w:rPr>
              <w:t>-Ⅱ-2  口語表達。</w:t>
            </w:r>
          </w:p>
        </w:tc>
        <w:tc>
          <w:tcPr>
            <w:tcW w:w="3816" w:type="dxa"/>
          </w:tcPr>
          <w:p w14:paraId="32B69EE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二、行行出狀元4.咱的英雄</w:t>
            </w:r>
          </w:p>
          <w:p w14:paraId="22FB4B74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D8A6FD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一、引起動機</w:t>
            </w:r>
          </w:p>
          <w:p w14:paraId="62F0742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老師問學生第三、四課的學習心得，藉此進入「複習二」教學。</w:t>
            </w:r>
          </w:p>
          <w:p w14:paraId="3DA3C93D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F6C0C4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二、發展活動</w:t>
            </w:r>
          </w:p>
          <w:p w14:paraId="7F2058A2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（九）活動九：複習二</w:t>
            </w:r>
          </w:p>
          <w:p w14:paraId="16F53252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 2或教學電子書，讓學生聆聽「複習二」內容，老師再帶領學生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複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誦，並講解內容、引導學生作答。</w:t>
            </w:r>
          </w:p>
          <w:p w14:paraId="579823D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2.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答畢師生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可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採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互動式進行對答，老師可引導學生用完整的句子發表。</w:t>
            </w:r>
          </w:p>
          <w:p w14:paraId="02A2F354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3.視教學情況，可參考「關鍵字大解密」進行教學遊戲。</w:t>
            </w:r>
          </w:p>
          <w:p w14:paraId="405D8E4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028B69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（十）活動十：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看圖講故事</w:t>
            </w:r>
            <w:proofErr w:type="gramEnd"/>
          </w:p>
          <w:p w14:paraId="14F21D3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1.老師協助學生分組，參考「心智圖」進行教學活動，每組活動工具為一張全開紙和一組彩色筆。</w:t>
            </w:r>
          </w:p>
          <w:p w14:paraId="2758B18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2.老師播放MP3 2，讓學生聆聽「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看圖講故事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」內容，聽完後在黑板上寫出三個問題，再次播放MP3 2，引導學生聚焦細節並隨手記錄。</w:t>
            </w:r>
          </w:p>
          <w:p w14:paraId="10A09338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3.老師請各組就這三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個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連環問題的答案，繪製出心智圖（老師可先在黑板上畫出架構供學生參考）。最後，各組輪流上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臺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發表成果，老師視情況給予指導或鼓勵。</w:t>
            </w:r>
          </w:p>
          <w:p w14:paraId="7B3C7DC4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4.打開教學電子書，播放「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看圖講故事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」動畫，老師可視學生程度切換動畫字幕模式（國語／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臺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語／無）。</w:t>
            </w:r>
          </w:p>
          <w:p w14:paraId="5AB1D1C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2C95F4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三、統整活動</w:t>
            </w:r>
          </w:p>
          <w:p w14:paraId="02490361" w14:textId="325962DD" w:rsidR="004877BE" w:rsidRPr="001B34F7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550" w:type="dxa"/>
          </w:tcPr>
          <w:p w14:paraId="46135536" w14:textId="70A9AC78" w:rsidR="004877BE" w:rsidRPr="00176F06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68" w:type="dxa"/>
          </w:tcPr>
          <w:p w14:paraId="6EB8E291" w14:textId="17C68E31" w:rsidR="004877BE" w:rsidRPr="00176F06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6B02D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MP3 2、教學電子書、小白板、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白板筆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、全開紙、彩色筆</w:t>
            </w:r>
          </w:p>
        </w:tc>
        <w:tc>
          <w:tcPr>
            <w:tcW w:w="1239" w:type="dxa"/>
          </w:tcPr>
          <w:p w14:paraId="2188B244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/>
              </w:rPr>
              <w:t>聽力評量</w:t>
            </w:r>
          </w:p>
          <w:p w14:paraId="142B976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/>
              </w:rPr>
              <w:t>說話評量</w:t>
            </w:r>
          </w:p>
          <w:p w14:paraId="675BDC7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閱讀評量</w:t>
            </w:r>
          </w:p>
          <w:p w14:paraId="27329287" w14:textId="4A26058B" w:rsidR="004877BE" w:rsidRPr="00176F06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1308" w:type="dxa"/>
          </w:tcPr>
          <w:p w14:paraId="515835EE" w14:textId="7A1F5EA3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生涯規劃教育</w:t>
            </w:r>
          </w:p>
        </w:tc>
        <w:tc>
          <w:tcPr>
            <w:tcW w:w="1691" w:type="dxa"/>
          </w:tcPr>
          <w:p w14:paraId="4019DDF4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000517A3" w14:textId="77777777" w:rsidTr="00615871">
        <w:trPr>
          <w:trHeight w:val="761"/>
        </w:trPr>
        <w:tc>
          <w:tcPr>
            <w:tcW w:w="816" w:type="dxa"/>
            <w:vAlign w:val="center"/>
          </w:tcPr>
          <w:p w14:paraId="4E9FA5DD" w14:textId="77777777" w:rsidR="004877BE" w:rsidRPr="00A97A63" w:rsidRDefault="004877BE" w:rsidP="004877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t>十八</w:t>
            </w:r>
            <w:r w:rsidRPr="00A97A63">
              <w:rPr>
                <w:rFonts w:ascii="標楷體" w:eastAsia="標楷體" w:hAnsi="標楷體" w:hint="eastAsia"/>
                <w:color w:val="000000"/>
              </w:rPr>
              <w:br/>
              <w:t>12/</w:t>
            </w: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  <w:p w14:paraId="5DAAE826" w14:textId="77777777" w:rsidR="004877BE" w:rsidRPr="00A97A63" w:rsidRDefault="004877BE" w:rsidP="004877B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A97A63">
              <w:rPr>
                <w:rFonts w:ascii="標楷體" w:eastAsia="標楷體" w:hAnsi="標楷體" w:hint="eastAsia"/>
                <w:color w:val="000000"/>
              </w:rPr>
              <w:lastRenderedPageBreak/>
              <w:t>｜</w:t>
            </w:r>
            <w:proofErr w:type="gramEnd"/>
          </w:p>
          <w:p w14:paraId="1EAB655D" w14:textId="0098E3FB" w:rsidR="004877BE" w:rsidRPr="00176F06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01</w:t>
            </w:r>
            <w:r w:rsidRPr="00A97A63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02</w:t>
            </w:r>
          </w:p>
        </w:tc>
        <w:tc>
          <w:tcPr>
            <w:tcW w:w="1215" w:type="dxa"/>
          </w:tcPr>
          <w:p w14:paraId="30779DD0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閩-E-B1</w:t>
            </w:r>
          </w:p>
          <w:p w14:paraId="54DE2582" w14:textId="77EDFE97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具備理解</w:t>
            </w:r>
            <w:r w:rsidRPr="006B02DA">
              <w:rPr>
                <w:rFonts w:ascii="標楷體" w:eastAsia="標楷體" w:hAnsi="標楷體" w:hint="eastAsia"/>
              </w:rPr>
              <w:lastRenderedPageBreak/>
              <w:t>與使用閩南語文的基本能力，並能從事表達、溝通，以運用於家庭、學校、社區生活之中。</w:t>
            </w:r>
          </w:p>
        </w:tc>
        <w:tc>
          <w:tcPr>
            <w:tcW w:w="1468" w:type="dxa"/>
          </w:tcPr>
          <w:p w14:paraId="1E2F9FE4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1-Ⅱ-1 能應用閩南語</w:t>
            </w:r>
            <w:r w:rsidRPr="006B02DA">
              <w:rPr>
                <w:rFonts w:ascii="標楷體" w:eastAsia="標楷體" w:hAnsi="標楷體" w:hint="eastAsia"/>
              </w:rPr>
              <w:lastRenderedPageBreak/>
              <w:t>標音符號、羅馬字及漢字，協助聆聽理解。</w:t>
            </w:r>
          </w:p>
          <w:p w14:paraId="2415C0B4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1-Ⅱ-3 能聆聽並理解對方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所說的閩南語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。</w:t>
            </w:r>
          </w:p>
          <w:p w14:paraId="718E7734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2-Ⅱ-1 能運用閩南語的標音符號、羅馬字及漢字，協助口語表達。</w:t>
            </w:r>
          </w:p>
          <w:p w14:paraId="76622BAF" w14:textId="0180007A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3-Ⅱ-2 能運用標音符號、羅馬字及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漢字認讀日常生活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中常見、簡單的閩南語文。</w:t>
            </w:r>
          </w:p>
        </w:tc>
        <w:tc>
          <w:tcPr>
            <w:tcW w:w="1468" w:type="dxa"/>
          </w:tcPr>
          <w:p w14:paraId="3D2007E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6B02DA">
              <w:rPr>
                <w:rFonts w:ascii="標楷體" w:eastAsia="標楷體" w:hAnsi="標楷體" w:hint="eastAsia"/>
              </w:rPr>
              <w:t>Aa-Ⅱ-1  羅馬拼音。</w:t>
            </w:r>
          </w:p>
          <w:p w14:paraId="10DCA65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6B02DA">
              <w:rPr>
                <w:rFonts w:ascii="標楷體" w:eastAsia="標楷體" w:hAnsi="標楷體" w:hint="eastAsia"/>
              </w:rPr>
              <w:t>Aa-Ⅱ-2  漢字書寫。</w:t>
            </w:r>
          </w:p>
          <w:p w14:paraId="246EA701" w14:textId="7BE713CD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6B02DA">
              <w:rPr>
                <w:rFonts w:ascii="標楷體" w:eastAsia="標楷體" w:hAnsi="標楷體" w:hint="eastAsia"/>
              </w:rPr>
              <w:t>Bg</w:t>
            </w:r>
            <w:proofErr w:type="spellEnd"/>
            <w:r w:rsidRPr="006B02DA">
              <w:rPr>
                <w:rFonts w:ascii="標楷體" w:eastAsia="標楷體" w:hAnsi="標楷體" w:hint="eastAsia"/>
              </w:rPr>
              <w:t>-Ⅱ-2  口語表達。</w:t>
            </w:r>
          </w:p>
        </w:tc>
        <w:tc>
          <w:tcPr>
            <w:tcW w:w="3816" w:type="dxa"/>
          </w:tcPr>
          <w:p w14:paraId="03102127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三、方位5.去旅行</w:t>
            </w:r>
          </w:p>
          <w:p w14:paraId="1CD4975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2BE5A4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一、引起動機</w:t>
            </w:r>
          </w:p>
          <w:p w14:paraId="7B99D0F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老師詢問學生是否有和家人朋友一同騎腳踏車出遊的經驗，藉此引導學生進入課文教學。</w:t>
            </w:r>
          </w:p>
          <w:p w14:paraId="56F3AEDC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D88213C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二、發展活動</w:t>
            </w:r>
          </w:p>
          <w:p w14:paraId="4A6FE98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一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：咱來讀課文</w:t>
            </w:r>
          </w:p>
          <w:p w14:paraId="425F3EC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 2或教學電子書，讓學生聆聽課文內容，老師再帶領學生朗讀，講解課文內容、語詞，並指導學生正確發音。</w:t>
            </w:r>
          </w:p>
          <w:p w14:paraId="5AF93F5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2.根據課文內容提問，協助學生理解文本。</w:t>
            </w:r>
          </w:p>
          <w:p w14:paraId="2700235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3.參考「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唸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課文真心適」進行教學遊戲。</w:t>
            </w:r>
          </w:p>
          <w:p w14:paraId="4B5934B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4.參考「來寫字」，引導學生進行書寫。</w:t>
            </w:r>
          </w:p>
          <w:p w14:paraId="38486EC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DCFA742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三、統整活動</w:t>
            </w:r>
          </w:p>
          <w:p w14:paraId="21E6D2C6" w14:textId="32506153" w:rsidR="004877BE" w:rsidRPr="001B34F7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播放MP3 2或教學電子書，引導學生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唱跳本課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歌曲。</w:t>
            </w:r>
          </w:p>
        </w:tc>
        <w:tc>
          <w:tcPr>
            <w:tcW w:w="550" w:type="dxa"/>
          </w:tcPr>
          <w:p w14:paraId="2F30BF49" w14:textId="69C6C8E7" w:rsidR="004877BE" w:rsidRPr="00176F06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68" w:type="dxa"/>
          </w:tcPr>
          <w:p w14:paraId="7C2726B0" w14:textId="11F1D76E" w:rsidR="004877BE" w:rsidRPr="00176F06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6B02D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MP3 2、</w:t>
            </w:r>
            <w:r w:rsidRPr="006B02DA">
              <w:rPr>
                <w:rFonts w:ascii="標楷體" w:eastAsia="標楷體" w:hAnsi="標楷體" w:hint="eastAsia"/>
              </w:rPr>
              <w:lastRenderedPageBreak/>
              <w:t>教學電子書、小白板、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白板筆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、紙板、便利貼</w:t>
            </w:r>
          </w:p>
        </w:tc>
        <w:tc>
          <w:tcPr>
            <w:tcW w:w="1239" w:type="dxa"/>
          </w:tcPr>
          <w:p w14:paraId="5751053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/>
              </w:rPr>
              <w:lastRenderedPageBreak/>
              <w:t>說話評量</w:t>
            </w:r>
          </w:p>
          <w:p w14:paraId="5A41B93D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閱讀評量</w:t>
            </w:r>
          </w:p>
          <w:p w14:paraId="0A3D45EB" w14:textId="266C4416" w:rsidR="004877BE" w:rsidRPr="00176F06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寫作評量</w:t>
            </w:r>
          </w:p>
        </w:tc>
        <w:tc>
          <w:tcPr>
            <w:tcW w:w="1308" w:type="dxa"/>
          </w:tcPr>
          <w:p w14:paraId="3DBA1FB9" w14:textId="2625E6F2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閱讀素養教育</w:t>
            </w:r>
          </w:p>
        </w:tc>
        <w:tc>
          <w:tcPr>
            <w:tcW w:w="1691" w:type="dxa"/>
          </w:tcPr>
          <w:p w14:paraId="285FD898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3D08D99A" w14:textId="77777777" w:rsidTr="00615871">
        <w:trPr>
          <w:trHeight w:val="761"/>
        </w:trPr>
        <w:tc>
          <w:tcPr>
            <w:tcW w:w="816" w:type="dxa"/>
            <w:vAlign w:val="center"/>
          </w:tcPr>
          <w:p w14:paraId="2B24B698" w14:textId="77777777" w:rsidR="004877BE" w:rsidRPr="00A97A63" w:rsidRDefault="004877BE" w:rsidP="004877B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t>十九</w:t>
            </w:r>
            <w:r w:rsidRPr="00A97A63">
              <w:rPr>
                <w:rFonts w:ascii="標楷體" w:eastAsia="標楷體" w:hAnsi="標楷體" w:hint="eastAsia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01</w:t>
            </w:r>
            <w:r w:rsidRPr="00A97A63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  <w:p w14:paraId="3A7D9D86" w14:textId="77777777" w:rsidR="004877BE" w:rsidRPr="00A97A63" w:rsidRDefault="004877BE" w:rsidP="004877B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A97A63"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5E688894" w14:textId="0010EFFE" w:rsidR="004877BE" w:rsidRPr="00176F06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t>01/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</w:p>
        </w:tc>
        <w:tc>
          <w:tcPr>
            <w:tcW w:w="1215" w:type="dxa"/>
          </w:tcPr>
          <w:p w14:paraId="4E6EC1D4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閩-E-A2</w:t>
            </w:r>
          </w:p>
          <w:p w14:paraId="0A0EC2AD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具備使用閩南語文進行思考的能力，並用之於日常生活</w:t>
            </w:r>
            <w:r w:rsidRPr="006B02DA">
              <w:rPr>
                <w:rFonts w:ascii="標楷體" w:eastAsia="標楷體" w:hAnsi="標楷體" w:hint="eastAsia"/>
              </w:rPr>
              <w:lastRenderedPageBreak/>
              <w:t>中，以有效處理相關問題。</w:t>
            </w:r>
          </w:p>
          <w:p w14:paraId="734F2675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閩-E-B1</w:t>
            </w:r>
          </w:p>
          <w:p w14:paraId="3E835EE0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50DB8154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閩-E-C2</w:t>
            </w:r>
          </w:p>
          <w:p w14:paraId="6B4C70BA" w14:textId="0FFD5813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1468" w:type="dxa"/>
          </w:tcPr>
          <w:p w14:paraId="7D0C9EA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1-Ⅱ-1 能應用閩南語標音符號、羅馬字及漢字，協助聆聽理解。</w:t>
            </w:r>
          </w:p>
          <w:p w14:paraId="6830A35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1-Ⅱ-3 能</w:t>
            </w:r>
            <w:r w:rsidRPr="006B02DA">
              <w:rPr>
                <w:rFonts w:ascii="標楷體" w:eastAsia="標楷體" w:hAnsi="標楷體" w:hint="eastAsia"/>
              </w:rPr>
              <w:lastRenderedPageBreak/>
              <w:t>聆聽並理解對方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所說的閩南語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。</w:t>
            </w:r>
          </w:p>
          <w:p w14:paraId="2CF860D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2-Ⅱ-1 能運用閩南語的標音符號、羅馬字及漢字，協助口語表達。</w:t>
            </w:r>
          </w:p>
          <w:p w14:paraId="48FE7A42" w14:textId="4FA7A5BE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3-Ⅱ-2 能運用標音符號、羅馬字及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漢字認讀日常生活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中常見、簡單的閩南語文。</w:t>
            </w:r>
          </w:p>
        </w:tc>
        <w:tc>
          <w:tcPr>
            <w:tcW w:w="1468" w:type="dxa"/>
          </w:tcPr>
          <w:p w14:paraId="0624831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6B02DA">
              <w:rPr>
                <w:rFonts w:ascii="標楷體" w:eastAsia="標楷體" w:hAnsi="標楷體" w:hint="eastAsia"/>
              </w:rPr>
              <w:t>Aa-Ⅱ-1  羅馬拼音。</w:t>
            </w:r>
          </w:p>
          <w:p w14:paraId="41C5671D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Aa-Ⅱ-2  漢字書寫。</w:t>
            </w:r>
          </w:p>
          <w:p w14:paraId="4D119D0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Ab-Ⅱ-1  語詞運用。</w:t>
            </w:r>
          </w:p>
          <w:p w14:paraId="592A7955" w14:textId="37C0DE32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6B02DA">
              <w:rPr>
                <w:rFonts w:ascii="標楷體" w:eastAsia="標楷體" w:hAnsi="標楷體" w:hint="eastAsia"/>
              </w:rPr>
              <w:t>Bg</w:t>
            </w:r>
            <w:proofErr w:type="spellEnd"/>
            <w:r w:rsidRPr="006B02DA">
              <w:rPr>
                <w:rFonts w:ascii="標楷體" w:eastAsia="標楷體" w:hAnsi="標楷體" w:hint="eastAsia"/>
              </w:rPr>
              <w:t xml:space="preserve">-Ⅱ-2  </w:t>
            </w:r>
            <w:r w:rsidRPr="006B02DA">
              <w:rPr>
                <w:rFonts w:ascii="標楷體" w:eastAsia="標楷體" w:hAnsi="標楷體" w:hint="eastAsia"/>
              </w:rPr>
              <w:lastRenderedPageBreak/>
              <w:t>口語表達。</w:t>
            </w:r>
          </w:p>
        </w:tc>
        <w:tc>
          <w:tcPr>
            <w:tcW w:w="3816" w:type="dxa"/>
          </w:tcPr>
          <w:p w14:paraId="401ABD7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三、方位5.去旅行</w:t>
            </w:r>
          </w:p>
          <w:p w14:paraId="5CE3354D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380B83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一、引起動機</w:t>
            </w:r>
          </w:p>
          <w:p w14:paraId="4C280FBD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老師揭示本堂課要學的語詞主題：方向，請學生翻至課文，將這種語詞圈起來，並藉此進入語詞教學。</w:t>
            </w:r>
          </w:p>
          <w:p w14:paraId="37F0A5D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618182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二、發展活動</w:t>
            </w:r>
          </w:p>
          <w:p w14:paraId="0564711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（二）活動二：輕鬆學語詞</w:t>
            </w:r>
          </w:p>
          <w:p w14:paraId="7952FA5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 2或教學電子書，讓學生聆聽「輕鬆學語詞」內容，老師再帶領學生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複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誦，講解語詞並指導學生正確發音。</w:t>
            </w:r>
          </w:p>
          <w:p w14:paraId="7F5A888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2.參考「全體注意，聽我口令」進行教學遊戲。</w:t>
            </w:r>
          </w:p>
          <w:p w14:paraId="4F35D58D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3.視教學情況補充「語詞造句」，讓學生了解語詞之應用。</w:t>
            </w:r>
          </w:p>
          <w:p w14:paraId="5F4E68F3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E1D0D3D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三、統整活動</w:t>
            </w:r>
          </w:p>
          <w:p w14:paraId="5C4C85D5" w14:textId="1B91CAA2" w:rsidR="004877BE" w:rsidRPr="001B34F7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550" w:type="dxa"/>
          </w:tcPr>
          <w:p w14:paraId="7EB720DB" w14:textId="74689B3A" w:rsidR="004877BE" w:rsidRPr="00176F06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68" w:type="dxa"/>
          </w:tcPr>
          <w:p w14:paraId="527461A7" w14:textId="6B882086" w:rsidR="004877BE" w:rsidRPr="00176F06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6B02D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MP3 2、教學電子書、書後圖卡、小白板、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lastRenderedPageBreak/>
              <w:t>白板筆</w:t>
            </w:r>
            <w:proofErr w:type="gramEnd"/>
          </w:p>
        </w:tc>
        <w:tc>
          <w:tcPr>
            <w:tcW w:w="1239" w:type="dxa"/>
          </w:tcPr>
          <w:p w14:paraId="288A437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1D98E77D" w14:textId="5B4A146D" w:rsidR="004877BE" w:rsidRPr="00176F06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/>
              </w:rPr>
              <w:t>說話評量</w:t>
            </w:r>
          </w:p>
        </w:tc>
        <w:tc>
          <w:tcPr>
            <w:tcW w:w="1308" w:type="dxa"/>
          </w:tcPr>
          <w:p w14:paraId="75823314" w14:textId="1399A19F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閱讀素養教育</w:t>
            </w:r>
          </w:p>
        </w:tc>
        <w:tc>
          <w:tcPr>
            <w:tcW w:w="1691" w:type="dxa"/>
          </w:tcPr>
          <w:p w14:paraId="1EEE74F0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4AFCF6F7" w14:textId="77777777" w:rsidTr="00615871">
        <w:trPr>
          <w:trHeight w:val="761"/>
        </w:trPr>
        <w:tc>
          <w:tcPr>
            <w:tcW w:w="816" w:type="dxa"/>
            <w:vAlign w:val="center"/>
          </w:tcPr>
          <w:p w14:paraId="647BF339" w14:textId="77777777" w:rsidR="004877BE" w:rsidRPr="00A97A63" w:rsidRDefault="004877BE" w:rsidP="004877B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t>二十</w:t>
            </w:r>
            <w:r w:rsidRPr="00A97A63">
              <w:rPr>
                <w:rFonts w:ascii="標楷體" w:eastAsia="標楷體" w:hAnsi="標楷體" w:hint="eastAsia"/>
                <w:color w:val="000000"/>
              </w:rPr>
              <w:br/>
              <w:t>01/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  <w:p w14:paraId="022EBF68" w14:textId="77777777" w:rsidR="004877BE" w:rsidRPr="00A97A63" w:rsidRDefault="004877BE" w:rsidP="004877B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A97A63"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1790CE8D" w14:textId="5671A942" w:rsidR="004877BE" w:rsidRPr="00176F06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lastRenderedPageBreak/>
              <w:t>01/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215" w:type="dxa"/>
          </w:tcPr>
          <w:p w14:paraId="530C5C62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閩-E-A2</w:t>
            </w:r>
          </w:p>
          <w:p w14:paraId="1C40EE66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具備使用閩南語文</w:t>
            </w:r>
            <w:r w:rsidRPr="006B02DA">
              <w:rPr>
                <w:rFonts w:ascii="標楷體" w:eastAsia="標楷體" w:hAnsi="標楷體" w:hint="eastAsia"/>
              </w:rPr>
              <w:lastRenderedPageBreak/>
              <w:t>進行思考的能力，並用之於日常生活中，以有效處理相關問題。</w:t>
            </w:r>
          </w:p>
          <w:p w14:paraId="02068DE2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閩-E-B1</w:t>
            </w:r>
          </w:p>
          <w:p w14:paraId="507DCDE0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054FDBC1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閩-E-C2</w:t>
            </w:r>
          </w:p>
          <w:p w14:paraId="2950B664" w14:textId="63AE2944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具備運用閩南語文的溝通能力，珍愛自己、尊重別人，發揮團隊合作的精</w:t>
            </w:r>
            <w:r w:rsidRPr="006B02DA">
              <w:rPr>
                <w:rFonts w:ascii="標楷體" w:eastAsia="標楷體" w:hAnsi="標楷體" w:hint="eastAsia"/>
              </w:rPr>
              <w:lastRenderedPageBreak/>
              <w:t>神。</w:t>
            </w:r>
          </w:p>
        </w:tc>
        <w:tc>
          <w:tcPr>
            <w:tcW w:w="1468" w:type="dxa"/>
          </w:tcPr>
          <w:p w14:paraId="521E3E32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1-Ⅱ-1 能應用閩南語標音符號、</w:t>
            </w:r>
            <w:r w:rsidRPr="006B02DA">
              <w:rPr>
                <w:rFonts w:ascii="標楷體" w:eastAsia="標楷體" w:hAnsi="標楷體" w:hint="eastAsia"/>
              </w:rPr>
              <w:lastRenderedPageBreak/>
              <w:t>羅馬字及漢字，協助聆聽理解。</w:t>
            </w:r>
          </w:p>
          <w:p w14:paraId="6D44DE27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1-Ⅱ-3 能聆聽並理解對方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所說的閩南語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。</w:t>
            </w:r>
          </w:p>
          <w:p w14:paraId="060B5DC8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2-Ⅱ-1 能運用閩南語的標音符號、羅馬字及漢字，協助口語表達。</w:t>
            </w:r>
          </w:p>
          <w:p w14:paraId="7D196C7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3-Ⅱ-2 能運用標音符號、羅馬字及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漢字認讀日常生活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中常見、簡單的閩南語文。</w:t>
            </w:r>
          </w:p>
          <w:p w14:paraId="422648BA" w14:textId="5361FA06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4-Ⅱ-1 能運用閩南語文簡單寫出自己的感受與需求。</w:t>
            </w:r>
          </w:p>
        </w:tc>
        <w:tc>
          <w:tcPr>
            <w:tcW w:w="1468" w:type="dxa"/>
          </w:tcPr>
          <w:p w14:paraId="4FA67D7C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6B02DA">
              <w:rPr>
                <w:rFonts w:ascii="標楷體" w:eastAsia="標楷體" w:hAnsi="標楷體" w:hint="eastAsia"/>
              </w:rPr>
              <w:t>Aa-Ⅱ-1  羅馬拼音。</w:t>
            </w:r>
          </w:p>
          <w:p w14:paraId="4128DA9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 xml:space="preserve">Aa-Ⅱ-2  </w:t>
            </w:r>
            <w:r w:rsidRPr="006B02DA">
              <w:rPr>
                <w:rFonts w:ascii="標楷體" w:eastAsia="標楷體" w:hAnsi="標楷體" w:hint="eastAsia"/>
              </w:rPr>
              <w:lastRenderedPageBreak/>
              <w:t>漢字書寫。</w:t>
            </w:r>
          </w:p>
          <w:p w14:paraId="57566C7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Ab-Ⅱ-1  語詞運用。</w:t>
            </w:r>
          </w:p>
          <w:p w14:paraId="298C892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Ab-Ⅱ-2  句型運用。</w:t>
            </w:r>
          </w:p>
          <w:p w14:paraId="0F77125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6B02DA">
              <w:rPr>
                <w:rFonts w:ascii="標楷體" w:eastAsia="標楷體" w:hAnsi="標楷體" w:hint="eastAsia"/>
              </w:rPr>
              <w:t>Bg</w:t>
            </w:r>
            <w:proofErr w:type="spellEnd"/>
            <w:r w:rsidRPr="006B02DA">
              <w:rPr>
                <w:rFonts w:ascii="標楷體" w:eastAsia="標楷體" w:hAnsi="標楷體" w:hint="eastAsia"/>
              </w:rPr>
              <w:t>-Ⅱ-1  生活應對。</w:t>
            </w:r>
          </w:p>
          <w:p w14:paraId="13093BD3" w14:textId="66072D4E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6B02DA">
              <w:rPr>
                <w:rFonts w:ascii="標楷體" w:eastAsia="標楷體" w:hAnsi="標楷體" w:hint="eastAsia"/>
              </w:rPr>
              <w:t>Bg</w:t>
            </w:r>
            <w:proofErr w:type="spellEnd"/>
            <w:r w:rsidRPr="006B02DA">
              <w:rPr>
                <w:rFonts w:ascii="標楷體" w:eastAsia="標楷體" w:hAnsi="標楷體" w:hint="eastAsia"/>
              </w:rPr>
              <w:t>-Ⅱ-2  口語表達。</w:t>
            </w:r>
          </w:p>
        </w:tc>
        <w:tc>
          <w:tcPr>
            <w:tcW w:w="3816" w:type="dxa"/>
          </w:tcPr>
          <w:p w14:paraId="141292F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三、方位5.去旅行</w:t>
            </w:r>
          </w:p>
          <w:p w14:paraId="279D4143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6DD62E8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一、引起動機</w:t>
            </w:r>
          </w:p>
          <w:p w14:paraId="062847A2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老師發下本課學習單，請學生完成指定作業。</w:t>
            </w:r>
          </w:p>
          <w:p w14:paraId="5250D42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1E81F9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二、發展活動</w:t>
            </w:r>
          </w:p>
          <w:p w14:paraId="4110662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三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：做伙來造句</w:t>
            </w:r>
          </w:p>
          <w:p w14:paraId="2D2CBE64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 2或教學電子書，讓學生聆聽「做伙來造句」內容，老師再帶領學生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複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誦，並參考「真平博士博」解說句型結構。</w:t>
            </w:r>
          </w:p>
          <w:p w14:paraId="2890DE58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2.學生兩人一組，拿出小白板，抄寫本課句型（語詞替換處畫底線）；拿出本課及第三課的書後圖卡，練習「語詞替換造句」。</w:t>
            </w:r>
          </w:p>
          <w:p w14:paraId="58AE8B8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B2C2877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（四）活動四：咱來試看覓</w:t>
            </w:r>
          </w:p>
          <w:p w14:paraId="28193652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 2或教學電子書，讓學生聆聽「咱來試看覓」內容，老師再帶領學生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複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誦，並講解內容，請學生依提示作答。</w:t>
            </w:r>
          </w:p>
          <w:p w14:paraId="6A45C08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2.師生可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採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互動方式對答，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答畢全班一起念讀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，可請學生邊念邊畫路線以加深學習印象。</w:t>
            </w:r>
          </w:p>
          <w:p w14:paraId="10F6F11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3.視教學情況，可參考「豆仔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佇佗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位」進行教學活動。</w:t>
            </w:r>
          </w:p>
          <w:p w14:paraId="6C8C3CEC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B0A18B4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三、統整活動</w:t>
            </w:r>
          </w:p>
          <w:p w14:paraId="451750F4" w14:textId="2D628BAE" w:rsidR="004877BE" w:rsidRPr="001B34F7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550" w:type="dxa"/>
          </w:tcPr>
          <w:p w14:paraId="2A897563" w14:textId="56A9E88A" w:rsidR="004877BE" w:rsidRPr="00176F06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68" w:type="dxa"/>
          </w:tcPr>
          <w:p w14:paraId="76691B26" w14:textId="0871C315" w:rsidR="004877BE" w:rsidRPr="00176F06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6B02D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MP3 2、教學電</w:t>
            </w:r>
            <w:r w:rsidRPr="006B02DA">
              <w:rPr>
                <w:rFonts w:ascii="標楷體" w:eastAsia="標楷體" w:hAnsi="標楷體" w:hint="eastAsia"/>
              </w:rPr>
              <w:lastRenderedPageBreak/>
              <w:t>子書、學習單、書後圖卡、小白板、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白板筆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、對開紙、數字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籤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紙、棋子</w:t>
            </w:r>
          </w:p>
        </w:tc>
        <w:tc>
          <w:tcPr>
            <w:tcW w:w="1239" w:type="dxa"/>
          </w:tcPr>
          <w:p w14:paraId="67B611E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4EDADBC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/>
              </w:rPr>
              <w:t>說話評量</w:t>
            </w:r>
          </w:p>
          <w:p w14:paraId="7D0274E4" w14:textId="3D2E7F51" w:rsidR="004877BE" w:rsidRPr="00176F06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1308" w:type="dxa"/>
          </w:tcPr>
          <w:p w14:paraId="624B5120" w14:textId="47737D13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閱讀素養教育</w:t>
            </w:r>
          </w:p>
        </w:tc>
        <w:tc>
          <w:tcPr>
            <w:tcW w:w="1691" w:type="dxa"/>
          </w:tcPr>
          <w:p w14:paraId="7E743407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6F43201A" w14:textId="77777777" w:rsidTr="00615871">
        <w:trPr>
          <w:trHeight w:val="761"/>
        </w:trPr>
        <w:tc>
          <w:tcPr>
            <w:tcW w:w="816" w:type="dxa"/>
            <w:vAlign w:val="center"/>
          </w:tcPr>
          <w:p w14:paraId="357F1212" w14:textId="77777777" w:rsidR="004877BE" w:rsidRPr="00A97A63" w:rsidRDefault="004877BE" w:rsidP="004877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lastRenderedPageBreak/>
              <w:t>二十一</w:t>
            </w:r>
            <w:r w:rsidRPr="00A97A63">
              <w:rPr>
                <w:rFonts w:ascii="標楷體" w:eastAsia="標楷體" w:hAnsi="標楷體" w:hint="eastAsia"/>
                <w:color w:val="000000"/>
              </w:rPr>
              <w:br/>
              <w:t>01/1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  <w:p w14:paraId="66E51913" w14:textId="77777777" w:rsidR="004877BE" w:rsidRPr="00A97A63" w:rsidRDefault="004877BE" w:rsidP="004877B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A97A63"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659B3679" w14:textId="7DFFD440" w:rsidR="004877BE" w:rsidRPr="00176F06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7A63">
              <w:rPr>
                <w:rFonts w:ascii="標楷體" w:eastAsia="標楷體" w:hAnsi="標楷體" w:hint="eastAsia"/>
                <w:color w:val="000000"/>
              </w:rPr>
              <w:t>01/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215" w:type="dxa"/>
          </w:tcPr>
          <w:p w14:paraId="61DAD53D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閩-E-C2</w:t>
            </w:r>
          </w:p>
          <w:p w14:paraId="0E85AA82" w14:textId="23338058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1468" w:type="dxa"/>
          </w:tcPr>
          <w:p w14:paraId="77B33537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1-Ⅱ-1 能應用閩南語標音符號、羅馬字及漢字，協助聆聽理解。</w:t>
            </w:r>
          </w:p>
          <w:p w14:paraId="310D80D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1-Ⅱ-3 能聆聽並理解對方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所說的閩南語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。</w:t>
            </w:r>
          </w:p>
          <w:p w14:paraId="6E143CF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2-Ⅱ-1 能運用閩南語的標音符號、羅馬字及漢字，協助口語表達。</w:t>
            </w:r>
          </w:p>
          <w:p w14:paraId="318E79CD" w14:textId="1974153E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3-Ⅱ-2 能運用標音符號、羅馬字及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漢字認讀日常生活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中常見、簡單的閩南語文。</w:t>
            </w:r>
          </w:p>
        </w:tc>
        <w:tc>
          <w:tcPr>
            <w:tcW w:w="1468" w:type="dxa"/>
          </w:tcPr>
          <w:p w14:paraId="1503DF64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Aa-Ⅱ-1  羅馬拼音。</w:t>
            </w:r>
          </w:p>
          <w:p w14:paraId="51E42F9C" w14:textId="509DCED4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6B02DA">
              <w:rPr>
                <w:rFonts w:ascii="標楷體" w:eastAsia="標楷體" w:hAnsi="標楷體" w:hint="eastAsia"/>
              </w:rPr>
              <w:t>Bg</w:t>
            </w:r>
            <w:proofErr w:type="spellEnd"/>
            <w:r w:rsidRPr="006B02DA">
              <w:rPr>
                <w:rFonts w:ascii="標楷體" w:eastAsia="標楷體" w:hAnsi="標楷體" w:hint="eastAsia"/>
              </w:rPr>
              <w:t>-Ⅱ-2  口語表達。</w:t>
            </w:r>
          </w:p>
        </w:tc>
        <w:tc>
          <w:tcPr>
            <w:tcW w:w="3816" w:type="dxa"/>
          </w:tcPr>
          <w:p w14:paraId="1738B9B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三、方位5.去旅行</w:t>
            </w:r>
          </w:p>
          <w:p w14:paraId="7639D57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3BECEE2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一、引起動機</w:t>
            </w:r>
          </w:p>
          <w:p w14:paraId="6A1384CC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老師揭示本堂課要學的拼音主題，藉此進入「輕鬆學拼音」教學。</w:t>
            </w:r>
          </w:p>
          <w:p w14:paraId="09DA780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D3A757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二、發展活動</w:t>
            </w:r>
          </w:p>
          <w:p w14:paraId="66B8109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（五）活動五：輕鬆學拼音</w:t>
            </w:r>
          </w:p>
          <w:p w14:paraId="3E60846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 2或教學電子書，讓學生聆聽「輕鬆學拼音」內容，老師再帶領學生拼讀本課所學拼音，並指導其發音。</w:t>
            </w:r>
          </w:p>
          <w:p w14:paraId="17C5768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2.視教學情況，可補充教學補給站的「音標舉例」。</w:t>
            </w:r>
          </w:p>
          <w:p w14:paraId="0D6121F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25FC88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（六）活動六：拼音練習</w:t>
            </w:r>
          </w:p>
          <w:p w14:paraId="0F9DDDA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 2或教學電子書，讓學生聆聽「拼音練習」內容並作答。</w:t>
            </w:r>
          </w:p>
          <w:p w14:paraId="364D495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2.師生可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採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互動方式對答，請學生發表答案。</w:t>
            </w:r>
          </w:p>
          <w:p w14:paraId="4E03DAE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3.視教學情況，參考「釣魚大師」進行教學遊戲。</w:t>
            </w:r>
          </w:p>
          <w:p w14:paraId="04F2E97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5F3C15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三、統整活動</w:t>
            </w:r>
          </w:p>
          <w:p w14:paraId="3DAEA1CE" w14:textId="234C0BA8" w:rsidR="004877BE" w:rsidRPr="001B34F7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550" w:type="dxa"/>
          </w:tcPr>
          <w:p w14:paraId="6F822C75" w14:textId="2912B796" w:rsidR="004877BE" w:rsidRPr="00176F06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68" w:type="dxa"/>
          </w:tcPr>
          <w:p w14:paraId="6FF06F6D" w14:textId="4E030F42" w:rsidR="004877BE" w:rsidRPr="00176F06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6B02D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MP3 2、教學電子書、書後圖卡、小白板、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白板筆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、迴紋針、竹筷、棉線、磁鐵</w:t>
            </w:r>
          </w:p>
        </w:tc>
        <w:tc>
          <w:tcPr>
            <w:tcW w:w="1239" w:type="dxa"/>
          </w:tcPr>
          <w:p w14:paraId="081E7AC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/>
              </w:rPr>
              <w:t>說話評量</w:t>
            </w:r>
          </w:p>
          <w:p w14:paraId="0196C6FD" w14:textId="145898FB" w:rsidR="004877BE" w:rsidRPr="00176F06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1308" w:type="dxa"/>
          </w:tcPr>
          <w:p w14:paraId="105C8B64" w14:textId="415EC72D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2DA">
              <w:rPr>
                <w:rFonts w:ascii="標楷體" w:eastAsia="標楷體" w:hAnsi="標楷體" w:hint="eastAsia"/>
              </w:rPr>
              <w:t>閱讀素養教育</w:t>
            </w:r>
          </w:p>
        </w:tc>
        <w:tc>
          <w:tcPr>
            <w:tcW w:w="1691" w:type="dxa"/>
          </w:tcPr>
          <w:p w14:paraId="495C26A3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58979E68" w14:textId="77777777" w:rsidTr="00615871">
        <w:trPr>
          <w:trHeight w:val="761"/>
        </w:trPr>
        <w:tc>
          <w:tcPr>
            <w:tcW w:w="816" w:type="dxa"/>
            <w:vAlign w:val="center"/>
          </w:tcPr>
          <w:p w14:paraId="5A7EA019" w14:textId="77777777" w:rsidR="004877BE" w:rsidRDefault="004877BE" w:rsidP="004877BE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21F18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一</w:t>
            </w:r>
            <w:proofErr w:type="gramEnd"/>
            <w:r w:rsidRPr="00E21F18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E21F18">
              <w:rPr>
                <w:rFonts w:ascii="Times New Roman" w:eastAsia="新細明體" w:hAnsi="Times New Roman" w:cs="Times New Roman"/>
                <w:kern w:val="0"/>
                <w:szCs w:val="24"/>
              </w:rPr>
              <w:t>9/01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|</w:t>
            </w:r>
          </w:p>
          <w:p w14:paraId="46D0BADE" w14:textId="77777777" w:rsidR="004877BE" w:rsidRPr="00E21F18" w:rsidRDefault="004877BE" w:rsidP="004877B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21F18">
              <w:rPr>
                <w:rFonts w:ascii="Times New Roman" w:eastAsia="新細明體" w:hAnsi="Times New Roman" w:cs="Times New Roman"/>
                <w:kern w:val="0"/>
                <w:szCs w:val="24"/>
              </w:rPr>
              <w:t>9/05</w:t>
            </w:r>
          </w:p>
          <w:p w14:paraId="395EBACE" w14:textId="77777777" w:rsidR="004877BE" w:rsidRPr="00A97A63" w:rsidRDefault="004877BE" w:rsidP="004877B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</w:tcPr>
          <w:p w14:paraId="1C4BBA50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閩-E-A2</w:t>
            </w:r>
          </w:p>
          <w:p w14:paraId="20375EDD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073F08EC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閩-E-B1</w:t>
            </w:r>
          </w:p>
          <w:p w14:paraId="184607E6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51A9C4F1" w14:textId="77777777" w:rsidR="004877BE" w:rsidRPr="006B02DA" w:rsidRDefault="004877BE" w:rsidP="004877B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閩-E-C2</w:t>
            </w:r>
          </w:p>
          <w:p w14:paraId="023138C5" w14:textId="78F528D7" w:rsidR="004877BE" w:rsidRPr="00A97A63" w:rsidRDefault="004877BE" w:rsidP="004877B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具備運用閩南語文的溝通能力，珍愛自己、尊</w:t>
            </w:r>
            <w:r w:rsidRPr="006B02DA">
              <w:rPr>
                <w:rFonts w:ascii="標楷體" w:eastAsia="標楷體" w:hAnsi="標楷體" w:hint="eastAsia"/>
              </w:rPr>
              <w:lastRenderedPageBreak/>
              <w:t>重別人，發揮團隊合作的精神。</w:t>
            </w:r>
          </w:p>
        </w:tc>
        <w:tc>
          <w:tcPr>
            <w:tcW w:w="1468" w:type="dxa"/>
          </w:tcPr>
          <w:p w14:paraId="7D9E621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1-Ⅱ-1 能應用閩南語標音符號、羅馬字及漢字，協助聆聽理解。</w:t>
            </w:r>
          </w:p>
          <w:p w14:paraId="40268DBC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1-Ⅱ-3 能聆聽並理解對方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所說的閩南語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。</w:t>
            </w:r>
          </w:p>
          <w:p w14:paraId="22183CB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2-Ⅱ-1 能運用閩南語的標音符號、羅馬字及漢字，協助口語表達。</w:t>
            </w:r>
          </w:p>
          <w:p w14:paraId="16DEF787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3-Ⅱ-2 能運用標音符號、羅馬字及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漢字認讀日常生活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中常見、簡單的閩南語文。</w:t>
            </w:r>
          </w:p>
          <w:p w14:paraId="355B9F6E" w14:textId="02CAB9DB" w:rsidR="004877BE" w:rsidRPr="00A97A63" w:rsidRDefault="004877BE" w:rsidP="004877B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4-Ⅱ-1 能運用閩南語文簡單寫出自己的感受與需求。</w:t>
            </w:r>
          </w:p>
        </w:tc>
        <w:tc>
          <w:tcPr>
            <w:tcW w:w="1468" w:type="dxa"/>
          </w:tcPr>
          <w:p w14:paraId="214C0378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Aa-Ⅱ-1  羅馬拼音。</w:t>
            </w:r>
          </w:p>
          <w:p w14:paraId="7C2DD667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Aa-Ⅱ-2  漢字書寫。</w:t>
            </w:r>
          </w:p>
          <w:p w14:paraId="0587160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Ab-Ⅱ-1  語詞運用。</w:t>
            </w:r>
          </w:p>
          <w:p w14:paraId="2A64872C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B02DA">
              <w:rPr>
                <w:rFonts w:ascii="標楷體" w:eastAsia="標楷體" w:hAnsi="標楷體" w:hint="eastAsia"/>
              </w:rPr>
              <w:t>Ab-Ⅱ-2  句型運用。</w:t>
            </w:r>
          </w:p>
          <w:p w14:paraId="6DA27627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6B02DA">
              <w:rPr>
                <w:rFonts w:ascii="標楷體" w:eastAsia="標楷體" w:hAnsi="標楷體" w:hint="eastAsia"/>
              </w:rPr>
              <w:t>Bg</w:t>
            </w:r>
            <w:proofErr w:type="spellEnd"/>
            <w:r w:rsidRPr="006B02DA">
              <w:rPr>
                <w:rFonts w:ascii="標楷體" w:eastAsia="標楷體" w:hAnsi="標楷體" w:hint="eastAsia"/>
              </w:rPr>
              <w:t>-Ⅱ-1  生活應對。</w:t>
            </w:r>
          </w:p>
          <w:p w14:paraId="17000BD8" w14:textId="0C9BA7D6" w:rsidR="004877BE" w:rsidRPr="00A97A63" w:rsidRDefault="004877BE" w:rsidP="004877B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vertAlign w:val="superscript"/>
              </w:rPr>
            </w:pPr>
            <w:r w:rsidRPr="006B02DA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6B02DA">
              <w:rPr>
                <w:rFonts w:ascii="標楷體" w:eastAsia="標楷體" w:hAnsi="標楷體" w:hint="eastAsia"/>
              </w:rPr>
              <w:t>Bg</w:t>
            </w:r>
            <w:proofErr w:type="spellEnd"/>
            <w:r w:rsidRPr="006B02DA">
              <w:rPr>
                <w:rFonts w:ascii="標楷體" w:eastAsia="標楷體" w:hAnsi="標楷體" w:hint="eastAsia"/>
              </w:rPr>
              <w:t>-Ⅱ-2  口語表達。</w:t>
            </w:r>
          </w:p>
        </w:tc>
        <w:tc>
          <w:tcPr>
            <w:tcW w:w="3816" w:type="dxa"/>
          </w:tcPr>
          <w:p w14:paraId="0C42818D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三、方位5.去旅行</w:t>
            </w:r>
          </w:p>
          <w:p w14:paraId="6E70A602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29D85D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一、引起動機</w:t>
            </w:r>
          </w:p>
          <w:p w14:paraId="2025B2A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老師問學生第五課的學習心得，藉此進入「複習三」教學。</w:t>
            </w:r>
          </w:p>
          <w:p w14:paraId="61426C47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C40DCEC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二、發展活動</w:t>
            </w:r>
          </w:p>
          <w:p w14:paraId="6F68309C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（七）活動七：複習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14:paraId="0B1DB993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 2或教學電子書，讓學生聆聽「複習三」內容，老師再帶領學生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複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誦，並講解內容、引導學生作答。</w:t>
            </w:r>
          </w:p>
          <w:p w14:paraId="0E64FB4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答畢師生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可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採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互動式進行對答，老師可引導學生用完整的句子發表。</w:t>
            </w:r>
          </w:p>
          <w:p w14:paraId="530848C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3.視教學情況，可參考「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佗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位無對同」進行教學活動。</w:t>
            </w:r>
          </w:p>
          <w:p w14:paraId="7FDBE0E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15051D1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（八）活動八：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看圖講故事</w:t>
            </w:r>
            <w:proofErr w:type="gramEnd"/>
          </w:p>
          <w:p w14:paraId="715F8C7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1.老師事先準備活動單，參考P107「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曼陀羅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思考法」閱讀分析九宮格設計題目。</w:t>
            </w:r>
          </w:p>
          <w:p w14:paraId="799CFE15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2.老師協助學生分組，每組發下一張活動單，接著播放MP3 2，讓學生聆聽「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看圖講故事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」內容。</w:t>
            </w:r>
          </w:p>
          <w:p w14:paraId="16CC5CD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3.聽完後老師帶領學生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依序念讀提問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，講解意思，接著再次播放MP3 2，引導學生聚焦細節，並隨手記錄。</w:t>
            </w:r>
          </w:p>
          <w:p w14:paraId="3912B5FE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4.老師隨機或請自願的組別上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臺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發</w:t>
            </w:r>
            <w:r w:rsidRPr="006B02DA">
              <w:rPr>
                <w:rFonts w:ascii="標楷體" w:eastAsia="標楷體" w:hAnsi="標楷體" w:hint="eastAsia"/>
              </w:rPr>
              <w:lastRenderedPageBreak/>
              <w:t>表成果，視情況給予指導或鼓勵。</w:t>
            </w:r>
          </w:p>
          <w:p w14:paraId="1DDC9DDA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5.打開教學電子書，播放「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看圖講故事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」動畫，老師可視學生程度切換動畫字幕模式（國語／</w:t>
            </w:r>
            <w:proofErr w:type="gramStart"/>
            <w:r w:rsidRPr="006B02DA">
              <w:rPr>
                <w:rFonts w:ascii="標楷體" w:eastAsia="標楷體" w:hAnsi="標楷體" w:hint="eastAsia"/>
              </w:rPr>
              <w:t>臺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語／無）。</w:t>
            </w:r>
          </w:p>
          <w:p w14:paraId="33A08019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F5F18F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（九）活動九：總複習</w:t>
            </w:r>
          </w:p>
          <w:p w14:paraId="6E4EC746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1.播放MP3 2或教學電子書，讓學生聆聽「總複習」內容。</w:t>
            </w:r>
          </w:p>
          <w:p w14:paraId="5F3FC40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2.進行「歡喜來過關」教學遊戲。</w:t>
            </w:r>
          </w:p>
          <w:p w14:paraId="2C516890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A25327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三、統整活動</w:t>
            </w:r>
          </w:p>
          <w:p w14:paraId="77D30F85" w14:textId="100E6E2E" w:rsidR="004877BE" w:rsidRPr="00A97A63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550" w:type="dxa"/>
          </w:tcPr>
          <w:p w14:paraId="7707480A" w14:textId="2FBF686D" w:rsidR="004877BE" w:rsidRPr="00A97A63" w:rsidRDefault="004877BE" w:rsidP="004877BE">
            <w:pPr>
              <w:jc w:val="center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68" w:type="dxa"/>
          </w:tcPr>
          <w:p w14:paraId="6D63A908" w14:textId="2F82ECB2" w:rsidR="004877BE" w:rsidRPr="00A97A63" w:rsidRDefault="004877BE" w:rsidP="004877BE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6B02D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6B02DA">
              <w:rPr>
                <w:rFonts w:ascii="標楷體" w:eastAsia="標楷體" w:hAnsi="標楷體" w:hint="eastAsia"/>
              </w:rPr>
              <w:t>MP3 2、教學電子書、活動單</w:t>
            </w:r>
          </w:p>
        </w:tc>
        <w:tc>
          <w:tcPr>
            <w:tcW w:w="1239" w:type="dxa"/>
          </w:tcPr>
          <w:p w14:paraId="5F338E5F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/>
              </w:rPr>
              <w:t>閱讀評量</w:t>
            </w:r>
          </w:p>
          <w:p w14:paraId="57E9BEDB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寫作評量</w:t>
            </w:r>
          </w:p>
          <w:p w14:paraId="3D4BCA6D" w14:textId="77777777" w:rsidR="004877BE" w:rsidRPr="006B02D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說話評量</w:t>
            </w:r>
          </w:p>
          <w:p w14:paraId="23588C6C" w14:textId="1FA17C89" w:rsidR="004877BE" w:rsidRPr="00A97A63" w:rsidRDefault="004877BE" w:rsidP="004877B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1308" w:type="dxa"/>
          </w:tcPr>
          <w:p w14:paraId="170FD019" w14:textId="77E20650" w:rsidR="004877BE" w:rsidRPr="00A97A63" w:rsidRDefault="004877BE" w:rsidP="004877BE">
            <w:pPr>
              <w:rPr>
                <w:rFonts w:ascii="標楷體" w:eastAsia="標楷體" w:hAnsi="標楷體"/>
              </w:rPr>
            </w:pPr>
            <w:r w:rsidRPr="006B02DA">
              <w:rPr>
                <w:rFonts w:ascii="標楷體" w:eastAsia="標楷體" w:hAnsi="標楷體" w:hint="eastAsia"/>
              </w:rPr>
              <w:t>閱讀素養教育</w:t>
            </w:r>
          </w:p>
        </w:tc>
        <w:tc>
          <w:tcPr>
            <w:tcW w:w="1691" w:type="dxa"/>
          </w:tcPr>
          <w:p w14:paraId="54AEFFC9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7D3388B7" w14:textId="77777777" w:rsidR="00E32A88" w:rsidRDefault="00D433FE" w:rsidP="00E32A88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cs="標楷體"/>
        </w:rPr>
        <w:t>說明：</w:t>
      </w:r>
      <w:proofErr w:type="gramStart"/>
      <w:r w:rsidRPr="009D0797">
        <w:rPr>
          <w:rFonts w:ascii="標楷體" w:eastAsia="標楷體" w:hAnsi="標楷體" w:cs="標楷體"/>
          <w:color w:val="FF0000"/>
        </w:rPr>
        <w:t>部定課程採</w:t>
      </w:r>
      <w:proofErr w:type="gramEnd"/>
      <w:r w:rsidRPr="009D0797">
        <w:rPr>
          <w:rFonts w:ascii="標楷體" w:eastAsia="標楷體" w:hAnsi="標楷體" w:cs="標楷體"/>
          <w:color w:val="FF0000"/>
        </w:rPr>
        <w:t>自編者，需經校內課程發展委員會通過，教材內容留校備查。</w:t>
      </w:r>
    </w:p>
    <w:p w14:paraId="3D10DDAD" w14:textId="77777777" w:rsidR="008664D8" w:rsidRDefault="00D433FE">
      <w:r>
        <w:br w:type="page"/>
      </w:r>
    </w:p>
    <w:p w14:paraId="659DF841" w14:textId="4F76BB54" w:rsidR="006F1313" w:rsidRPr="0040055C" w:rsidRDefault="006F1313" w:rsidP="006F1313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花蓮縣_</w:t>
      </w:r>
      <w:r>
        <w:rPr>
          <w:rFonts w:ascii="標楷體" w:eastAsia="標楷體" w:hAnsi="標楷體" w:cs="標楷體" w:hint="eastAsia"/>
          <w:b/>
          <w:sz w:val="28"/>
          <w:szCs w:val="28"/>
        </w:rPr>
        <w:t>明義</w:t>
      </w:r>
      <w:r>
        <w:rPr>
          <w:rFonts w:ascii="標楷體" w:eastAsia="標楷體" w:hAnsi="標楷體" w:cs="標楷體"/>
          <w:b/>
          <w:sz w:val="28"/>
          <w:szCs w:val="28"/>
        </w:rPr>
        <w:t>_國民小學11</w:t>
      </w:r>
      <w:r w:rsidR="004877BE">
        <w:rPr>
          <w:rFonts w:ascii="標楷體" w:eastAsia="標楷體" w:hAnsi="標楷體" w:cs="標楷體" w:hint="eastAsia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sz w:val="28"/>
          <w:szCs w:val="28"/>
        </w:rPr>
        <w:t>三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>
        <w:rPr>
          <w:rFonts w:ascii="標楷體" w:eastAsia="標楷體" w:hAnsi="標楷體" w:cs="標楷體" w:hint="eastAsia"/>
          <w:b/>
          <w:sz w:val="28"/>
          <w:szCs w:val="28"/>
        </w:rPr>
        <w:t>二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學期部定課程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計畫  設計者：__</w:t>
      </w:r>
      <w:r>
        <w:rPr>
          <w:rFonts w:ascii="標楷體" w:eastAsia="標楷體" w:hAnsi="標楷體" w:cs="標楷體" w:hint="eastAsia"/>
          <w:b/>
          <w:sz w:val="28"/>
          <w:szCs w:val="28"/>
        </w:rPr>
        <w:t>徐堃明</w:t>
      </w:r>
      <w:r>
        <w:rPr>
          <w:rFonts w:ascii="標楷體" w:eastAsia="標楷體" w:hAnsi="標楷體" w:cs="標楷體"/>
          <w:b/>
          <w:sz w:val="28"/>
          <w:szCs w:val="28"/>
        </w:rPr>
        <w:t>__</w:t>
      </w:r>
    </w:p>
    <w:p w14:paraId="42DA2BD0" w14:textId="77777777" w:rsidR="009662A3" w:rsidRPr="006F1313" w:rsidRDefault="009662A3" w:rsidP="00E32A88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14:paraId="7FA64006" w14:textId="293A7654" w:rsidR="00E32A88" w:rsidRPr="006135C0" w:rsidRDefault="00D433FE" w:rsidP="00E32A88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</w:t>
      </w:r>
      <w:r w:rsidRPr="006135C0">
        <w:rPr>
          <w:rFonts w:ascii="標楷體" w:eastAsia="標楷體" w:hAnsi="標楷體" w:cs="標楷體"/>
          <w:b/>
          <w:color w:val="000000"/>
        </w:rPr>
        <w:t>課程類別：</w:t>
      </w:r>
      <w:r w:rsidRPr="009476AD">
        <w:rPr>
          <w:rFonts w:ascii="標楷體" w:eastAsia="標楷體" w:hAnsi="標楷體" w:cs="標楷體"/>
          <w:color w:val="FF0000"/>
        </w:rPr>
        <w:t>(請勾選</w:t>
      </w:r>
      <w:r>
        <w:rPr>
          <w:rFonts w:ascii="標楷體" w:eastAsia="標楷體" w:hAnsi="標楷體" w:cs="標楷體"/>
          <w:color w:val="FF0000"/>
        </w:rPr>
        <w:t>，</w:t>
      </w:r>
      <w:r w:rsidRPr="003E11DC">
        <w:rPr>
          <w:rFonts w:ascii="標楷體" w:eastAsia="標楷體" w:hAnsi="標楷體" w:cs="標楷體"/>
          <w:color w:val="FF0000"/>
        </w:rPr>
        <w:t>原住民族</w:t>
      </w:r>
      <w:r w:rsidRPr="00FF527C">
        <w:rPr>
          <w:rFonts w:ascii="標楷體" w:eastAsia="標楷體" w:hAnsi="標楷體" w:cs="標楷體"/>
          <w:color w:val="FF0000"/>
        </w:rPr>
        <w:t>語文及新住民語文請</w:t>
      </w:r>
      <w:r>
        <w:rPr>
          <w:rFonts w:ascii="標楷體" w:eastAsia="標楷體" w:hAnsi="標楷體" w:cs="標楷體"/>
          <w:color w:val="FF0000"/>
        </w:rPr>
        <w:t>分別</w:t>
      </w:r>
      <w:r w:rsidRPr="00FF527C">
        <w:rPr>
          <w:rFonts w:ascii="標楷體" w:eastAsia="標楷體" w:hAnsi="標楷體" w:cs="標楷體"/>
          <w:color w:val="FF0000"/>
        </w:rPr>
        <w:t>填寫</w:t>
      </w:r>
      <w:r>
        <w:rPr>
          <w:rFonts w:ascii="標楷體" w:eastAsia="標楷體" w:hAnsi="標楷體" w:cs="標楷體"/>
          <w:color w:val="FF0000"/>
        </w:rPr>
        <w:t>族別及</w:t>
      </w:r>
      <w:r w:rsidRPr="00FF527C">
        <w:rPr>
          <w:rFonts w:ascii="標楷體" w:eastAsia="標楷體" w:hAnsi="標楷體" w:cs="標楷體"/>
          <w:color w:val="FF0000"/>
        </w:rPr>
        <w:t>語文名稱</w:t>
      </w:r>
      <w:r w:rsidRPr="009476AD">
        <w:rPr>
          <w:rFonts w:ascii="標楷體" w:eastAsia="標楷體" w:hAnsi="標楷體" w:cs="標楷體"/>
          <w:color w:val="FF0000"/>
        </w:rPr>
        <w:t>)</w:t>
      </w:r>
    </w:p>
    <w:p w14:paraId="27F31D3E" w14:textId="77777777" w:rsidR="00E32A88" w:rsidRPr="006135C0" w:rsidRDefault="00D433FE" w:rsidP="00E32A88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□國語文     ■閩南語文       □客家語文      □原住民族語文：    族          □新住民語文：    語      □英語文</w:t>
      </w:r>
    </w:p>
    <w:p w14:paraId="34B59F21" w14:textId="77777777" w:rsidR="00E32A88" w:rsidRPr="006135C0" w:rsidRDefault="00D433FE" w:rsidP="00E32A88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□數學       □健康與體育     □生活課程      □社會             □自然       □藝術                    □綜合</w:t>
      </w:r>
    </w:p>
    <w:p w14:paraId="36A67308" w14:textId="77777777" w:rsidR="00E32A88" w:rsidRPr="006135C0" w:rsidRDefault="00D433FE" w:rsidP="00E32A88">
      <w:pPr>
        <w:pStyle w:val="a3"/>
        <w:spacing w:afterLines="100" w:after="36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二、學習節數：每週（1）節，實施（20）</w:t>
      </w:r>
      <w:proofErr w:type="gramStart"/>
      <w:r>
        <w:rPr>
          <w:rFonts w:ascii="標楷體" w:eastAsia="標楷體" w:hAnsi="標楷體" w:cs="標楷體"/>
          <w:b/>
          <w:color w:val="000000"/>
        </w:rPr>
        <w:t>週</w:t>
      </w:r>
      <w:proofErr w:type="gramEnd"/>
      <w:r>
        <w:rPr>
          <w:rFonts w:ascii="標楷體" w:eastAsia="標楷體" w:hAnsi="標楷體" w:cs="標楷體"/>
          <w:b/>
          <w:color w:val="000000"/>
        </w:rPr>
        <w:t>，共（20）節</w:t>
      </w:r>
    </w:p>
    <w:p w14:paraId="2A97BCAB" w14:textId="77777777" w:rsidR="00E32A88" w:rsidRDefault="00D433FE" w:rsidP="00E32A88">
      <w:pPr>
        <w:pStyle w:val="a3"/>
        <w:spacing w:afterLines="100" w:after="360" w:line="400" w:lineRule="exact"/>
        <w:ind w:leftChars="0" w:left="0"/>
        <w:jc w:val="both"/>
        <w:rPr>
          <w:rFonts w:eastAsia="標楷體"/>
          <w:b/>
        </w:rPr>
      </w:pPr>
      <w:r>
        <w:rPr>
          <w:rFonts w:ascii="標楷體" w:eastAsia="標楷體" w:hAnsi="標楷體" w:cs="標楷體"/>
          <w:b/>
        </w:rPr>
        <w:t>三、</w:t>
      </w:r>
      <w:r w:rsidRPr="006135C0">
        <w:rPr>
          <w:rFonts w:ascii="標楷體" w:eastAsia="標楷體" w:hAnsi="標楷體" w:cs="標楷體"/>
          <w:b/>
        </w:rPr>
        <w:t>素養</w:t>
      </w:r>
      <w:r>
        <w:rPr>
          <w:rFonts w:ascii="標楷體" w:eastAsia="標楷體" w:hAnsi="標楷體" w:cs="標楷體"/>
          <w:b/>
        </w:rPr>
        <w:t>導向</w:t>
      </w:r>
      <w:r w:rsidRPr="006135C0">
        <w:rPr>
          <w:rFonts w:ascii="標楷體" w:eastAsia="標楷體" w:hAnsi="標楷體" w:cs="標楷體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559"/>
        <w:gridCol w:w="3205"/>
        <w:gridCol w:w="561"/>
        <w:gridCol w:w="1098"/>
        <w:gridCol w:w="1332"/>
        <w:gridCol w:w="1409"/>
        <w:gridCol w:w="1823"/>
      </w:tblGrid>
      <w:tr w:rsidR="00E32A88" w:rsidRPr="0091308C" w14:paraId="02666F74" w14:textId="77777777" w:rsidTr="00E32A88">
        <w:trPr>
          <w:trHeight w:val="5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A2DBFE5" w14:textId="77777777" w:rsidR="00E32A88" w:rsidRPr="00E171CB" w:rsidRDefault="00D433FE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教學期程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8276A83" w14:textId="77777777" w:rsidR="00E32A88" w:rsidRPr="00E171CB" w:rsidRDefault="00D433FE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核心素養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B2E17E1" w14:textId="77777777" w:rsidR="00E32A88" w:rsidRPr="00E171CB" w:rsidRDefault="00D433FE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 w14:paraId="4256E8FB" w14:textId="77777777" w:rsidR="00E32A88" w:rsidRPr="00E171CB" w:rsidRDefault="00D433FE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71CB">
              <w:rPr>
                <w:rFonts w:ascii="標楷體" w:eastAsia="標楷體" w:hAnsi="標楷體" w:cs="標楷體"/>
              </w:rPr>
              <w:t>單元/主題名稱</w:t>
            </w:r>
          </w:p>
          <w:p w14:paraId="1B34C1A6" w14:textId="77777777" w:rsidR="00E32A88" w:rsidRPr="00E171CB" w:rsidRDefault="00D433FE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</w:rPr>
              <w:t>與活動內容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14:paraId="51F5B653" w14:textId="77777777" w:rsidR="00E32A88" w:rsidRPr="00C50925" w:rsidRDefault="00D433FE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5A6070C2" w14:textId="77777777" w:rsidR="00E32A88" w:rsidRPr="00E171CB" w:rsidRDefault="00D433FE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</w:t>
            </w:r>
          </w:p>
          <w:p w14:paraId="40D29DD0" w14:textId="77777777" w:rsidR="00E32A88" w:rsidRPr="00E171CB" w:rsidRDefault="00D433FE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資源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6AFD1E82" w14:textId="77777777" w:rsidR="00E32A88" w:rsidRPr="00E171CB" w:rsidRDefault="00D433FE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14:paraId="0B885B4A" w14:textId="77777777" w:rsidR="00E32A88" w:rsidRPr="00E171CB" w:rsidRDefault="00D433FE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融入議題</w:t>
            </w:r>
          </w:p>
          <w:p w14:paraId="0922D551" w14:textId="77777777" w:rsidR="00E32A88" w:rsidRPr="00E171CB" w:rsidRDefault="00D433FE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實質內涵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185E3714" w14:textId="77777777" w:rsidR="00E32A88" w:rsidRPr="00E171CB" w:rsidRDefault="00D433FE" w:rsidP="00E32A88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備註</w:t>
            </w:r>
          </w:p>
          <w:p w14:paraId="7173CC02" w14:textId="77777777" w:rsidR="00E32A88" w:rsidRPr="00E171CB" w:rsidRDefault="00D433FE" w:rsidP="00E32A88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kern w:val="0"/>
              </w:rPr>
              <w:t>(如協同方式/申請經費)</w:t>
            </w:r>
          </w:p>
        </w:tc>
      </w:tr>
      <w:tr w:rsidR="00E32A88" w:rsidRPr="0091308C" w14:paraId="0186CD7C" w14:textId="77777777" w:rsidTr="00E32A88">
        <w:tc>
          <w:tcPr>
            <w:tcW w:w="817" w:type="dxa"/>
            <w:vMerge/>
            <w:shd w:val="clear" w:color="auto" w:fill="auto"/>
            <w:vAlign w:val="center"/>
          </w:tcPr>
          <w:p w14:paraId="2ECE5908" w14:textId="77777777" w:rsidR="00E32A88" w:rsidRPr="00E171CB" w:rsidRDefault="00E32A88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D3A61F9" w14:textId="77777777" w:rsidR="00E32A88" w:rsidRPr="00E171CB" w:rsidRDefault="00E32A88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CD64AD" w14:textId="77777777" w:rsidR="00E32A88" w:rsidRPr="00E171CB" w:rsidRDefault="00D433FE" w:rsidP="00E32A88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9C04CE" w14:textId="77777777" w:rsidR="00E32A88" w:rsidRPr="00E171CB" w:rsidRDefault="00D433FE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7171495F" w14:textId="77777777" w:rsidR="00E32A88" w:rsidRPr="00E171CB" w:rsidRDefault="00E32A88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14:paraId="2218A924" w14:textId="77777777" w:rsidR="00E32A88" w:rsidRPr="00C50925" w:rsidRDefault="00E32A88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271D85A6" w14:textId="77777777" w:rsidR="00E32A88" w:rsidRPr="00E171CB" w:rsidRDefault="00E32A88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329CF44B" w14:textId="77777777" w:rsidR="00E32A88" w:rsidRPr="00E171CB" w:rsidRDefault="00E32A88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4A54A38F" w14:textId="77777777" w:rsidR="00E32A88" w:rsidRPr="00E171CB" w:rsidRDefault="00E32A88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2C137546" w14:textId="77777777" w:rsidR="00E32A88" w:rsidRPr="00E171CB" w:rsidRDefault="00E32A88" w:rsidP="00E32A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4877BE" w:rsidRPr="00B32678" w14:paraId="7CDD84C7" w14:textId="77777777" w:rsidTr="00714143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F08C" w14:textId="77777777" w:rsidR="004877BE" w:rsidRDefault="004877BE" w:rsidP="004877B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br/>
              <w:t>02/11</w:t>
            </w:r>
          </w:p>
          <w:p w14:paraId="7C19FA21" w14:textId="77777777" w:rsidR="004877BE" w:rsidRDefault="004877BE" w:rsidP="004877B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2B85B35D" w14:textId="0B9DCAF0" w:rsidR="004877BE" w:rsidRPr="0097737D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02/13</w:t>
            </w:r>
          </w:p>
        </w:tc>
        <w:tc>
          <w:tcPr>
            <w:tcW w:w="1276" w:type="dxa"/>
            <w:vAlign w:val="center"/>
          </w:tcPr>
          <w:p w14:paraId="60C43327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-E-A2</w:t>
            </w:r>
          </w:p>
          <w:p w14:paraId="61EB424C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195B435D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-E-B1</w:t>
            </w:r>
          </w:p>
          <w:p w14:paraId="5D3413E3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具備理解與使用閩南語文的基本能力，並能</w:t>
            </w:r>
            <w:r w:rsidRPr="007236FA">
              <w:rPr>
                <w:rFonts w:ascii="標楷體" w:eastAsia="標楷體" w:hAnsi="標楷體" w:hint="eastAsia"/>
              </w:rPr>
              <w:lastRenderedPageBreak/>
              <w:t>從事表達、溝通，以運用於家庭、學校、社區生活之中。</w:t>
            </w:r>
          </w:p>
          <w:p w14:paraId="58B74B40" w14:textId="710ED311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75F916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lastRenderedPageBreak/>
              <w:t>1-</w:t>
            </w:r>
            <w:r w:rsidRPr="007236FA">
              <w:rPr>
                <w:rFonts w:ascii="標楷體" w:eastAsia="標楷體" w:hAnsi="標楷體" w:cs="細明體" w:hint="eastAsia"/>
              </w:rPr>
              <w:t>Ⅱ</w:t>
            </w:r>
            <w:r w:rsidRPr="007236FA">
              <w:rPr>
                <w:rFonts w:ascii="標楷體" w:eastAsia="標楷體" w:hAnsi="標楷體" w:cs="Calibri"/>
              </w:rPr>
              <w:t>-3</w:t>
            </w:r>
            <w:r w:rsidRPr="007236FA">
              <w:rPr>
                <w:rFonts w:ascii="標楷體" w:eastAsia="標楷體" w:hAnsi="標楷體"/>
              </w:rPr>
              <w:t>能聆聽並理解對方</w:t>
            </w:r>
            <w:proofErr w:type="gramStart"/>
            <w:r w:rsidRPr="007236FA">
              <w:rPr>
                <w:rFonts w:ascii="標楷體" w:eastAsia="標楷體" w:hAnsi="標楷體"/>
              </w:rPr>
              <w:t>所說的閩南語</w:t>
            </w:r>
            <w:proofErr w:type="gramEnd"/>
            <w:r w:rsidRPr="007236FA">
              <w:rPr>
                <w:rFonts w:ascii="標楷體" w:eastAsia="標楷體" w:hAnsi="標楷體"/>
              </w:rPr>
              <w:t>。</w:t>
            </w:r>
          </w:p>
          <w:p w14:paraId="14E19C42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2-Ⅱ-2能用閩南語簡單說出日常生活計畫。</w:t>
            </w:r>
          </w:p>
          <w:p w14:paraId="4536EC2E" w14:textId="2E344C98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/>
              </w:rPr>
              <w:t>3-Ⅱ-1能閱讀日常生活中常見的閩南語文，並了解其意義。</w:t>
            </w:r>
          </w:p>
        </w:tc>
        <w:tc>
          <w:tcPr>
            <w:tcW w:w="1559" w:type="dxa"/>
          </w:tcPr>
          <w:p w14:paraId="57C49D9D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Aa-Ⅱ-2  漢字書寫。</w:t>
            </w:r>
          </w:p>
          <w:p w14:paraId="2CDF659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Ab-Ⅱ-1  語詞運用。</w:t>
            </w:r>
          </w:p>
          <w:p w14:paraId="1149AF6C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Ab-Ⅱ-2  句型運用。</w:t>
            </w:r>
          </w:p>
          <w:p w14:paraId="52DB79F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Ab-Ⅱ-3  方音差異。</w:t>
            </w:r>
          </w:p>
          <w:p w14:paraId="48E3716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Ac-Ⅱ-1  生活故事。</w:t>
            </w:r>
          </w:p>
          <w:p w14:paraId="5882EA8A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Bg-Ⅱ-1  生活應對。</w:t>
            </w:r>
          </w:p>
          <w:p w14:paraId="7933B5D5" w14:textId="316C93B7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Bg-Ⅱ-2  口語表達。</w:t>
            </w:r>
          </w:p>
        </w:tc>
        <w:tc>
          <w:tcPr>
            <w:tcW w:w="3205" w:type="dxa"/>
          </w:tcPr>
          <w:p w14:paraId="13727C2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一、健康的生活1.運動會</w:t>
            </w:r>
          </w:p>
          <w:p w14:paraId="2A122FD3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16C17FF5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一、引起動機</w:t>
            </w:r>
          </w:p>
          <w:p w14:paraId="1856865D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老師提問，運動會當天學校在校園布置上增加了什麼？運動會活動中最喜歡什麼項目？為什麼？</w:t>
            </w:r>
          </w:p>
          <w:p w14:paraId="4A6D65A4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61E125D5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二、發展活動</w:t>
            </w:r>
          </w:p>
          <w:p w14:paraId="157553BE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一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：咱來讀課文</w:t>
            </w:r>
          </w:p>
          <w:p w14:paraId="511A610F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1.老師播放教學電子書中的課文情境掛圖，師生共同討論掛圖內容，引導學生進入課文情境。</w:t>
            </w:r>
          </w:p>
          <w:p w14:paraId="7C0A6FC3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2.播放MP3</w:t>
            </w:r>
            <w:r w:rsidRPr="007236FA">
              <w:rPr>
                <w:rFonts w:ascii="MS Gothic" w:eastAsia="MS Gothic" w:hAnsi="MS Gothic" w:cs="MS Gothic" w:hint="eastAsia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或教學電子書，讓學生聆聽課文內容，</w:t>
            </w:r>
            <w:r w:rsidRPr="007236FA">
              <w:rPr>
                <w:rFonts w:ascii="標楷體" w:eastAsia="標楷體" w:hAnsi="標楷體" w:hint="eastAsia"/>
              </w:rPr>
              <w:lastRenderedPageBreak/>
              <w:t>老師再帶領學生朗讀，講解課文內容、語詞，指導其發音，並引導學生認識方音差。</w:t>
            </w:r>
          </w:p>
          <w:p w14:paraId="376E7A96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3.參考「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唸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課文真心適」進行教學遊戲。</w:t>
            </w:r>
          </w:p>
          <w:p w14:paraId="246191F4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4E28FFBA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（二）活動二：課文分析</w:t>
            </w:r>
          </w:p>
          <w:p w14:paraId="15E7645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1.老師請學生寫下課文主旨、段落大意，再隨機或請自願的學生上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臺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發表。</w:t>
            </w:r>
          </w:p>
          <w:p w14:paraId="6901AC1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2.根據課文內容提問，協助學生理解文本。</w:t>
            </w:r>
          </w:p>
          <w:p w14:paraId="003478B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3.參考「來寫字」，引導學生進行書寫並造詞。</w:t>
            </w:r>
          </w:p>
          <w:p w14:paraId="78084724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709E2C88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三、統整活動</w:t>
            </w:r>
          </w:p>
          <w:p w14:paraId="722037EC" w14:textId="7F1F60C1" w:rsidR="004877BE" w:rsidRPr="00DF4B9D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播放MP3</w:t>
            </w:r>
            <w:r w:rsidRPr="007236FA">
              <w:rPr>
                <w:rFonts w:ascii="MS Gothic" w:eastAsia="MS Gothic" w:hAnsi="MS Gothic" w:cs="MS Gothic" w:hint="eastAsia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或教學電子書，引導學生唱跳本課歌曲。</w:t>
            </w:r>
          </w:p>
        </w:tc>
        <w:tc>
          <w:tcPr>
            <w:tcW w:w="561" w:type="dxa"/>
          </w:tcPr>
          <w:p w14:paraId="590E4AA0" w14:textId="488577B6" w:rsidR="004877BE" w:rsidRPr="00DF4B9D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98" w:type="dxa"/>
          </w:tcPr>
          <w:p w14:paraId="1451B990" w14:textId="31126E85" w:rsidR="004877BE" w:rsidRPr="00DF4B9D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7236F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236FA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7236FA">
              <w:rPr>
                <w:rFonts w:ascii="MS Gothic" w:eastAsia="MS Gothic" w:hAnsi="MS Gothic" w:cs="MS Gothic" w:hint="eastAsia"/>
                <w:snapToGrid w:val="0"/>
                <w:kern w:val="0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、教學電子書</w:t>
            </w:r>
          </w:p>
        </w:tc>
        <w:tc>
          <w:tcPr>
            <w:tcW w:w="1332" w:type="dxa"/>
          </w:tcPr>
          <w:p w14:paraId="07B8DD73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說話評量</w:t>
            </w:r>
          </w:p>
          <w:p w14:paraId="5A143867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閱讀評量</w:t>
            </w:r>
          </w:p>
          <w:p w14:paraId="60D0A18F" w14:textId="54C4A707" w:rsidR="004877BE" w:rsidRPr="00DF4B9D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1409" w:type="dxa"/>
          </w:tcPr>
          <w:p w14:paraId="37C8A010" w14:textId="54B0BD46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安全教育</w:t>
            </w:r>
          </w:p>
        </w:tc>
        <w:tc>
          <w:tcPr>
            <w:tcW w:w="1823" w:type="dxa"/>
          </w:tcPr>
          <w:p w14:paraId="26B15A2F" w14:textId="41CDE7B0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039C5AC7" w14:textId="77777777" w:rsidTr="00714143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DE61" w14:textId="77777777" w:rsidR="004877BE" w:rsidRDefault="004877BE" w:rsidP="004877B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02/23</w:t>
            </w:r>
          </w:p>
          <w:p w14:paraId="6905F4B2" w14:textId="77777777" w:rsidR="004877BE" w:rsidRDefault="004877BE" w:rsidP="004877B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593BBFFA" w14:textId="2489391E" w:rsidR="004877BE" w:rsidRPr="00615871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02/27</w:t>
            </w:r>
          </w:p>
        </w:tc>
        <w:tc>
          <w:tcPr>
            <w:tcW w:w="1276" w:type="dxa"/>
          </w:tcPr>
          <w:p w14:paraId="695E4AFE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-E-A2</w:t>
            </w:r>
          </w:p>
          <w:p w14:paraId="616FD6E7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1A943396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-E-B1</w:t>
            </w:r>
          </w:p>
          <w:p w14:paraId="428BC8E6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具備理解與使用閩南語文的基本能力，並能從事表達、溝通，以運用於家庭、學校、社區生活之中。</w:t>
            </w:r>
          </w:p>
          <w:p w14:paraId="07A6FD5E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-E-C2</w:t>
            </w:r>
          </w:p>
          <w:p w14:paraId="21222D1A" w14:textId="2C52C283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1559" w:type="dxa"/>
          </w:tcPr>
          <w:p w14:paraId="68529D51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lastRenderedPageBreak/>
              <w:t>1-</w:t>
            </w:r>
            <w:r w:rsidRPr="007236FA">
              <w:rPr>
                <w:rFonts w:ascii="標楷體" w:eastAsia="標楷體" w:hAnsi="標楷體" w:cs="細明體" w:hint="eastAsia"/>
              </w:rPr>
              <w:t>Ⅱ</w:t>
            </w:r>
            <w:r w:rsidRPr="007236FA">
              <w:rPr>
                <w:rFonts w:ascii="標楷體" w:eastAsia="標楷體" w:hAnsi="標楷體" w:cs="Calibri"/>
              </w:rPr>
              <w:t>-3</w:t>
            </w:r>
            <w:r w:rsidRPr="007236FA">
              <w:rPr>
                <w:rFonts w:ascii="標楷體" w:eastAsia="標楷體" w:hAnsi="標楷體"/>
              </w:rPr>
              <w:t>能聆聽並理解對方</w:t>
            </w:r>
            <w:proofErr w:type="gramStart"/>
            <w:r w:rsidRPr="007236FA">
              <w:rPr>
                <w:rFonts w:ascii="標楷體" w:eastAsia="標楷體" w:hAnsi="標楷體"/>
              </w:rPr>
              <w:t>所說的閩南語</w:t>
            </w:r>
            <w:proofErr w:type="gramEnd"/>
            <w:r w:rsidRPr="007236FA">
              <w:rPr>
                <w:rFonts w:ascii="標楷體" w:eastAsia="標楷體" w:hAnsi="標楷體"/>
              </w:rPr>
              <w:t>。</w:t>
            </w:r>
          </w:p>
          <w:p w14:paraId="446A23C9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2-Ⅱ-2能用閩南語簡單說出日常生活計畫。</w:t>
            </w:r>
          </w:p>
          <w:p w14:paraId="73DE4D35" w14:textId="36EBBD6C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/>
              </w:rPr>
              <w:t>3-Ⅱ-1能閱讀日常生活中常見的閩</w:t>
            </w:r>
            <w:r w:rsidRPr="007236FA">
              <w:rPr>
                <w:rFonts w:ascii="標楷體" w:eastAsia="標楷體" w:hAnsi="標楷體"/>
              </w:rPr>
              <w:lastRenderedPageBreak/>
              <w:t>南語文，並了解其意義。</w:t>
            </w:r>
          </w:p>
        </w:tc>
        <w:tc>
          <w:tcPr>
            <w:tcW w:w="1559" w:type="dxa"/>
          </w:tcPr>
          <w:p w14:paraId="6EA3EAD1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lastRenderedPageBreak/>
              <w:t>◎</w:t>
            </w:r>
            <w:r w:rsidRPr="007236FA">
              <w:rPr>
                <w:rFonts w:ascii="標楷體" w:eastAsia="標楷體" w:hAnsi="標楷體"/>
              </w:rPr>
              <w:t>Ab-Ⅱ-1  語詞運用。</w:t>
            </w:r>
          </w:p>
          <w:p w14:paraId="65CE3083" w14:textId="21743F9A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Bg-Ⅱ-2  口語表達。</w:t>
            </w:r>
          </w:p>
        </w:tc>
        <w:tc>
          <w:tcPr>
            <w:tcW w:w="3205" w:type="dxa"/>
          </w:tcPr>
          <w:p w14:paraId="5E8B819D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一、健康的生活1.運動會</w:t>
            </w:r>
          </w:p>
          <w:p w14:paraId="28F83A94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55EC11BC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一、引起動機</w:t>
            </w:r>
          </w:p>
          <w:p w14:paraId="5C714E8F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1.老師請學生發表常見的運動項目，並寫在黑板上。</w:t>
            </w:r>
          </w:p>
          <w:p w14:paraId="01DFA80F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2.隨機抽選學生上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臺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，其餘學生翻開「輕鬆學語詞」，引導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臺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上學生圈選課本出現的運動項目，藉此進入語詞教學。</w:t>
            </w:r>
          </w:p>
          <w:p w14:paraId="7C3EEE55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154A3D80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二、發展活動</w:t>
            </w:r>
          </w:p>
          <w:p w14:paraId="5C262367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三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：認識語詞</w:t>
            </w:r>
          </w:p>
          <w:p w14:paraId="3E290055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1.播放MP3</w:t>
            </w:r>
            <w:r w:rsidRPr="007236FA">
              <w:rPr>
                <w:rFonts w:ascii="MS Gothic" w:eastAsia="MS Gothic" w:hAnsi="MS Gothic" w:cs="MS Gothic" w:hint="eastAsia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或教學電子書，讓學生聆聽「輕鬆學語詞」內容，老師再帶領學生複誦，講解語詞並指導學生正確發音。</w:t>
            </w:r>
          </w:p>
          <w:p w14:paraId="45FE9585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2.老師請學生撕下課本附件之語詞卡，逐一念出本課語詞，並請學生出示對應的語詞卡，圖面朝老師以利進行隨堂檢核。</w:t>
            </w:r>
          </w:p>
          <w:p w14:paraId="52BAE496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3.老師帶領學生重新審視剛才討論之「常見的運動項目」，指導學生其他運動項目的閩南語說法。</w:t>
            </w:r>
          </w:p>
          <w:p w14:paraId="66E01D17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4.參考教學百寶箱，補充「其他的運動」。</w:t>
            </w:r>
          </w:p>
          <w:p w14:paraId="3EC8E9F3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3CC3ED03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（四）活動四：語詞大進擊</w:t>
            </w:r>
          </w:p>
          <w:p w14:paraId="43686ED8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1.參考「語詞分類」進行教學活動，讓學生根據語詞類別進行分類練習。</w:t>
            </w:r>
          </w:p>
          <w:p w14:paraId="18713DBF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2.老師帶領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學生念讀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「語詞造句」，講解句意及結構，讓學生理解語詞之應用。</w:t>
            </w:r>
          </w:p>
          <w:p w14:paraId="4B5A83B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3.參考「語詞賓果」進行教學遊戲，並結合造句練習，檢視學生語詞及其應用的學習狀況。</w:t>
            </w:r>
          </w:p>
          <w:p w14:paraId="6A7C7160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431664EA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三、統整活動</w:t>
            </w:r>
          </w:p>
          <w:p w14:paraId="0F6343E4" w14:textId="4D2A3435" w:rsidR="004877BE" w:rsidRPr="00DF4B9D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561" w:type="dxa"/>
          </w:tcPr>
          <w:p w14:paraId="6E30371A" w14:textId="123E5DC8" w:rsidR="004877BE" w:rsidRPr="00DF4B9D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98" w:type="dxa"/>
          </w:tcPr>
          <w:p w14:paraId="4ABEBFE7" w14:textId="11837677" w:rsidR="004877BE" w:rsidRPr="00DF4B9D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7236F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236FA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7236FA">
              <w:rPr>
                <w:rFonts w:ascii="MS Gothic" w:eastAsia="MS Gothic" w:hAnsi="MS Gothic" w:cs="MS Gothic" w:hint="eastAsia"/>
                <w:snapToGrid w:val="0"/>
                <w:kern w:val="0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、教學電子書、書後圖卡、空白紙卡</w:t>
            </w:r>
          </w:p>
        </w:tc>
        <w:tc>
          <w:tcPr>
            <w:tcW w:w="1332" w:type="dxa"/>
          </w:tcPr>
          <w:p w14:paraId="17833A04" w14:textId="7B646342" w:rsidR="004877BE" w:rsidRPr="00DF4B9D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說話評量</w:t>
            </w:r>
          </w:p>
        </w:tc>
        <w:tc>
          <w:tcPr>
            <w:tcW w:w="1409" w:type="dxa"/>
          </w:tcPr>
          <w:p w14:paraId="20557C61" w14:textId="30E0CB05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安全教育</w:t>
            </w:r>
          </w:p>
        </w:tc>
        <w:tc>
          <w:tcPr>
            <w:tcW w:w="1823" w:type="dxa"/>
          </w:tcPr>
          <w:p w14:paraId="0A914F50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13CA566E" w14:textId="77777777" w:rsidTr="00714143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D1D8" w14:textId="77777777" w:rsidR="004877BE" w:rsidRDefault="004877BE" w:rsidP="004877B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03/02</w:t>
            </w:r>
          </w:p>
          <w:p w14:paraId="4D83EFA9" w14:textId="77777777" w:rsidR="004877BE" w:rsidRDefault="004877BE" w:rsidP="004877B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205325F0" w14:textId="598DF5F8" w:rsidR="004877BE" w:rsidRPr="0097737D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03/06</w:t>
            </w:r>
          </w:p>
        </w:tc>
        <w:tc>
          <w:tcPr>
            <w:tcW w:w="1276" w:type="dxa"/>
          </w:tcPr>
          <w:p w14:paraId="3AD8487F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-E-A2</w:t>
            </w:r>
          </w:p>
          <w:p w14:paraId="1661F0E1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466298D1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-E-B1</w:t>
            </w:r>
          </w:p>
          <w:p w14:paraId="4F8D62CA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7E13C98E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-E-C2</w:t>
            </w:r>
          </w:p>
          <w:p w14:paraId="16DC5593" w14:textId="5828352F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具備運用</w:t>
            </w:r>
            <w:r w:rsidRPr="007236FA">
              <w:rPr>
                <w:rFonts w:ascii="標楷體" w:eastAsia="標楷體" w:hAnsi="標楷體" w:hint="eastAsia"/>
              </w:rPr>
              <w:lastRenderedPageBreak/>
              <w:t>閩南語文的溝通能力，珍愛自己、尊重別人，發揮團隊合作的精神。</w:t>
            </w:r>
          </w:p>
        </w:tc>
        <w:tc>
          <w:tcPr>
            <w:tcW w:w="1559" w:type="dxa"/>
          </w:tcPr>
          <w:p w14:paraId="5A3BADEA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lastRenderedPageBreak/>
              <w:t>1-</w:t>
            </w:r>
            <w:r w:rsidRPr="007236FA">
              <w:rPr>
                <w:rFonts w:ascii="標楷體" w:eastAsia="標楷體" w:hAnsi="標楷體" w:cs="細明體" w:hint="eastAsia"/>
              </w:rPr>
              <w:t>Ⅱ</w:t>
            </w:r>
            <w:r w:rsidRPr="007236FA">
              <w:rPr>
                <w:rFonts w:ascii="標楷體" w:eastAsia="標楷體" w:hAnsi="標楷體" w:cs="Calibri"/>
              </w:rPr>
              <w:t>-3</w:t>
            </w:r>
            <w:r w:rsidRPr="007236FA">
              <w:rPr>
                <w:rFonts w:ascii="標楷體" w:eastAsia="標楷體" w:hAnsi="標楷體"/>
              </w:rPr>
              <w:t>能聆聽並理解對方</w:t>
            </w:r>
            <w:proofErr w:type="gramStart"/>
            <w:r w:rsidRPr="007236FA">
              <w:rPr>
                <w:rFonts w:ascii="標楷體" w:eastAsia="標楷體" w:hAnsi="標楷體"/>
              </w:rPr>
              <w:t>所說的閩南語</w:t>
            </w:r>
            <w:proofErr w:type="gramEnd"/>
            <w:r w:rsidRPr="007236FA">
              <w:rPr>
                <w:rFonts w:ascii="標楷體" w:eastAsia="標楷體" w:hAnsi="標楷體"/>
              </w:rPr>
              <w:t>。</w:t>
            </w:r>
          </w:p>
          <w:p w14:paraId="3E8BDBAD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2-Ⅱ-2能用閩南語簡單說出日常生活計畫。</w:t>
            </w:r>
          </w:p>
          <w:p w14:paraId="16774462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3-Ⅱ-1能閱讀日常生活中常見的閩南語文，並了解其意義。</w:t>
            </w:r>
          </w:p>
          <w:p w14:paraId="7951E5B8" w14:textId="7887107B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/>
              </w:rPr>
              <w:t>4-Ⅱ-1能運用閩南語文簡單寫出自己的感受與需求。</w:t>
            </w:r>
          </w:p>
        </w:tc>
        <w:tc>
          <w:tcPr>
            <w:tcW w:w="1559" w:type="dxa"/>
          </w:tcPr>
          <w:p w14:paraId="67A70959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Aa-Ⅱ-2  漢字書寫。</w:t>
            </w:r>
          </w:p>
          <w:p w14:paraId="0E1E7CF8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Ab-Ⅱ-1  語詞運用。</w:t>
            </w:r>
          </w:p>
          <w:p w14:paraId="42ACDD35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Bg-Ⅱ-1  生活應對。</w:t>
            </w:r>
          </w:p>
          <w:p w14:paraId="0ED0BB1C" w14:textId="7CAF0D0C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Bg-Ⅱ-2  口語表達。</w:t>
            </w:r>
          </w:p>
        </w:tc>
        <w:tc>
          <w:tcPr>
            <w:tcW w:w="3205" w:type="dxa"/>
          </w:tcPr>
          <w:p w14:paraId="752E29FE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一、健康的生活1.運動會</w:t>
            </w:r>
          </w:p>
          <w:p w14:paraId="070DED03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3C4A49C2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一、引起動機</w:t>
            </w:r>
          </w:p>
          <w:p w14:paraId="08FC5DC3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運動會時，每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個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班級都會設計出各種精神口號。老師問學生，這些精神口號代表的意義是什麼？有什麼功用？老師隨機或請自願的學生發表意見，藉此進入「咱來試看覓」教學。</w:t>
            </w:r>
          </w:p>
          <w:p w14:paraId="54A5C3DA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76575D01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二、發展活動</w:t>
            </w:r>
          </w:p>
          <w:p w14:paraId="1097F543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（五）活動五：咱來試看覓</w:t>
            </w:r>
          </w:p>
          <w:p w14:paraId="30A8D598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1.播放MP3</w:t>
            </w:r>
            <w:r w:rsidRPr="007236FA">
              <w:rPr>
                <w:rFonts w:ascii="MS Gothic" w:eastAsia="MS Gothic" w:hAnsi="MS Gothic" w:cs="MS Gothic" w:hint="eastAsia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或教學電子書，讓學生聆聽「咱來試看覓」內容，老師再帶領學生複誦，並講解內容。</w:t>
            </w:r>
          </w:p>
          <w:p w14:paraId="58170248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2.老師發下學習單，參考「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阮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這班上厲害」進行教學活動。</w:t>
            </w:r>
          </w:p>
          <w:p w14:paraId="05BF6ABD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3.視教學情況，可補充教學補給站的「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謎猜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」及「平埔族走標的風俗」。</w:t>
            </w:r>
          </w:p>
          <w:p w14:paraId="1B6E7B53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787DEE80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（六）活動六：聽看覓</w:t>
            </w:r>
          </w:p>
          <w:p w14:paraId="12338C0E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1.播放MP3</w:t>
            </w:r>
            <w:r w:rsidRPr="007236FA">
              <w:rPr>
                <w:rFonts w:ascii="MS Gothic" w:eastAsia="MS Gothic" w:hAnsi="MS Gothic" w:cs="MS Gothic" w:hint="eastAsia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或教學電子</w:t>
            </w:r>
            <w:r w:rsidRPr="007236FA">
              <w:rPr>
                <w:rFonts w:ascii="標楷體" w:eastAsia="標楷體" w:hAnsi="標楷體" w:hint="eastAsia"/>
              </w:rPr>
              <w:lastRenderedPageBreak/>
              <w:t>書，讓學生聆聽「聽看覓」內容並作答。</w:t>
            </w:r>
          </w:p>
          <w:p w14:paraId="5E90A9C2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2.老師請學生跟著MP3，再念一次節目表內容。</w:t>
            </w:r>
          </w:p>
          <w:p w14:paraId="6ECD6BEA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3.參考「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臆看覓，我咧比啥物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？」進行教學遊戲。</w:t>
            </w:r>
          </w:p>
          <w:p w14:paraId="59B1D430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162609BC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三、統整活動</w:t>
            </w:r>
          </w:p>
          <w:p w14:paraId="3E0C8550" w14:textId="4C503209" w:rsidR="004877BE" w:rsidRPr="00DF4B9D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561" w:type="dxa"/>
          </w:tcPr>
          <w:p w14:paraId="01633518" w14:textId="7850D0FB" w:rsidR="004877BE" w:rsidRPr="00DF4B9D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98" w:type="dxa"/>
          </w:tcPr>
          <w:p w14:paraId="55F883D4" w14:textId="4D82E6BC" w:rsidR="004877BE" w:rsidRPr="00DF4B9D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7236F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236FA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7236FA">
              <w:rPr>
                <w:rFonts w:ascii="MS Gothic" w:eastAsia="MS Gothic" w:hAnsi="MS Gothic" w:cs="MS Gothic" w:hint="eastAsia"/>
                <w:snapToGrid w:val="0"/>
                <w:kern w:val="0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、教學電子書、學習單</w:t>
            </w:r>
          </w:p>
        </w:tc>
        <w:tc>
          <w:tcPr>
            <w:tcW w:w="1332" w:type="dxa"/>
          </w:tcPr>
          <w:p w14:paraId="2804C4D0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說話評量</w:t>
            </w:r>
          </w:p>
          <w:p w14:paraId="5001B072" w14:textId="59FF2B3D" w:rsidR="004877BE" w:rsidRPr="00DF4B9D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1409" w:type="dxa"/>
          </w:tcPr>
          <w:p w14:paraId="6BDAD2AA" w14:textId="59767C69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安全教育</w:t>
            </w:r>
          </w:p>
        </w:tc>
        <w:tc>
          <w:tcPr>
            <w:tcW w:w="1823" w:type="dxa"/>
          </w:tcPr>
          <w:p w14:paraId="44D0A803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6CACE2AB" w14:textId="77777777" w:rsidTr="00714143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5CF6" w14:textId="77777777" w:rsidR="004877BE" w:rsidRDefault="004877BE" w:rsidP="004877B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03/09</w:t>
            </w:r>
          </w:p>
          <w:p w14:paraId="43BF30FE" w14:textId="77777777" w:rsidR="004877BE" w:rsidRDefault="004877BE" w:rsidP="004877B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54627D8C" w14:textId="18C76222" w:rsidR="004877BE" w:rsidRPr="0097737D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03/13</w:t>
            </w:r>
          </w:p>
        </w:tc>
        <w:tc>
          <w:tcPr>
            <w:tcW w:w="1276" w:type="dxa"/>
          </w:tcPr>
          <w:p w14:paraId="6D6B9C0C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-E-B1</w:t>
            </w:r>
          </w:p>
          <w:p w14:paraId="544E580B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5C94762F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-E-C2</w:t>
            </w:r>
          </w:p>
          <w:p w14:paraId="359B184E" w14:textId="4686E142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具備運用閩南語文的溝通能力，珍愛自己、尊</w:t>
            </w:r>
            <w:r w:rsidRPr="007236FA">
              <w:rPr>
                <w:rFonts w:ascii="標楷體" w:eastAsia="標楷體" w:hAnsi="標楷體" w:hint="eastAsia"/>
              </w:rPr>
              <w:lastRenderedPageBreak/>
              <w:t>重別人，發揮團隊合作的精神。</w:t>
            </w:r>
          </w:p>
        </w:tc>
        <w:tc>
          <w:tcPr>
            <w:tcW w:w="1559" w:type="dxa"/>
          </w:tcPr>
          <w:p w14:paraId="2785DE52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lastRenderedPageBreak/>
              <w:t>1-</w:t>
            </w:r>
            <w:r w:rsidRPr="007236FA">
              <w:rPr>
                <w:rFonts w:ascii="標楷體" w:eastAsia="標楷體" w:hAnsi="標楷體" w:cs="細明體" w:hint="eastAsia"/>
              </w:rPr>
              <w:t>Ⅱ</w:t>
            </w:r>
            <w:r w:rsidRPr="007236FA">
              <w:rPr>
                <w:rFonts w:ascii="標楷體" w:eastAsia="標楷體" w:hAnsi="標楷體" w:cs="Calibri"/>
              </w:rPr>
              <w:t>-3</w:t>
            </w:r>
            <w:r w:rsidRPr="007236FA">
              <w:rPr>
                <w:rFonts w:ascii="標楷體" w:eastAsia="標楷體" w:hAnsi="標楷體"/>
              </w:rPr>
              <w:t>能聆聽並理解對方</w:t>
            </w:r>
            <w:proofErr w:type="gramStart"/>
            <w:r w:rsidRPr="007236FA">
              <w:rPr>
                <w:rFonts w:ascii="標楷體" w:eastAsia="標楷體" w:hAnsi="標楷體"/>
              </w:rPr>
              <w:t>所說的閩南語</w:t>
            </w:r>
            <w:proofErr w:type="gramEnd"/>
            <w:r w:rsidRPr="007236FA">
              <w:rPr>
                <w:rFonts w:ascii="標楷體" w:eastAsia="標楷體" w:hAnsi="標楷體"/>
              </w:rPr>
              <w:t>。</w:t>
            </w:r>
          </w:p>
          <w:p w14:paraId="5BF81964" w14:textId="55AEBC4A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/>
              </w:rPr>
              <w:t>3-Ⅱ-1能閱讀日常生活中常見的閩南語文，並了解其意義。</w:t>
            </w:r>
          </w:p>
        </w:tc>
        <w:tc>
          <w:tcPr>
            <w:tcW w:w="1559" w:type="dxa"/>
          </w:tcPr>
          <w:p w14:paraId="4E6AFDA7" w14:textId="0E1618C0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Bg-Ⅱ-2  口語表達。</w:t>
            </w:r>
          </w:p>
        </w:tc>
        <w:tc>
          <w:tcPr>
            <w:tcW w:w="3205" w:type="dxa"/>
          </w:tcPr>
          <w:p w14:paraId="67F0F275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一、健康的生活1.運動會</w:t>
            </w:r>
          </w:p>
          <w:p w14:paraId="219255B6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05EEF8F1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一、引起動機</w:t>
            </w:r>
          </w:p>
          <w:p w14:paraId="3BD0F684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老師揭示本堂課要學的拼音主題，藉此進入「輕鬆學拼音」教學。</w:t>
            </w:r>
          </w:p>
          <w:p w14:paraId="5A8DEBEF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11A122B1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二、發展活動</w:t>
            </w:r>
          </w:p>
          <w:p w14:paraId="6DBCA53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（七）活動七：輕鬆學拼音</w:t>
            </w:r>
          </w:p>
          <w:p w14:paraId="791BCCD4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1.播放MP3</w:t>
            </w:r>
            <w:r w:rsidRPr="007236FA">
              <w:rPr>
                <w:rFonts w:ascii="MS Gothic" w:eastAsia="MS Gothic" w:hAnsi="MS Gothic" w:cs="MS Gothic" w:hint="eastAsia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或教學電子書，讓學生聆聽「輕鬆學拼音」內容，老師請學生拿出本課的拼音卡，再帶領學生拼讀本課所學的拼音，並指導其發音。</w:t>
            </w:r>
          </w:p>
          <w:p w14:paraId="3A8DDFB8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2.視教學情況，可補充教學補給站的「音標舉例」。</w:t>
            </w:r>
          </w:p>
          <w:p w14:paraId="6FCC75AD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11CB53E7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（八）活動八：拼音練習</w:t>
            </w:r>
          </w:p>
          <w:p w14:paraId="405E87AE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1.播放MP3</w:t>
            </w:r>
            <w:r w:rsidRPr="007236FA">
              <w:rPr>
                <w:rFonts w:ascii="MS Gothic" w:eastAsia="MS Gothic" w:hAnsi="MS Gothic" w:cs="MS Gothic" w:hint="eastAsia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或教學電子</w:t>
            </w:r>
            <w:r w:rsidRPr="007236FA">
              <w:rPr>
                <w:rFonts w:ascii="標楷體" w:eastAsia="標楷體" w:hAnsi="標楷體" w:hint="eastAsia"/>
              </w:rPr>
              <w:lastRenderedPageBreak/>
              <w:t>書，讓學生聆聽「拼音練習」內容並作答。</w:t>
            </w:r>
          </w:p>
          <w:p w14:paraId="0587F1FC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2.師生可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採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互動方式對答，請學生依序念出拼音。</w:t>
            </w:r>
          </w:p>
          <w:p w14:paraId="4B5B06DF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3.視教學情況，參考「拼音接力賽」進行教學遊戲。</w:t>
            </w:r>
          </w:p>
          <w:p w14:paraId="7E2366EF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2F30DB6E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三、統整活動</w:t>
            </w:r>
          </w:p>
          <w:p w14:paraId="585684A2" w14:textId="005EE780" w:rsidR="004877BE" w:rsidRPr="00CB5ECA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561" w:type="dxa"/>
          </w:tcPr>
          <w:p w14:paraId="0A2B2853" w14:textId="671B6EE5" w:rsidR="004877BE" w:rsidRPr="00DF4B9D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98" w:type="dxa"/>
          </w:tcPr>
          <w:p w14:paraId="34B6BA17" w14:textId="44C1C584" w:rsidR="004877BE" w:rsidRPr="00DF4B9D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7236F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236FA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7236FA">
              <w:rPr>
                <w:rFonts w:ascii="MS Gothic" w:eastAsia="MS Gothic" w:hAnsi="MS Gothic" w:cs="MS Gothic" w:hint="eastAsia"/>
                <w:snapToGrid w:val="0"/>
                <w:kern w:val="0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、教學電子書</w:t>
            </w:r>
          </w:p>
        </w:tc>
        <w:tc>
          <w:tcPr>
            <w:tcW w:w="1332" w:type="dxa"/>
          </w:tcPr>
          <w:p w14:paraId="51A61CC2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口語評量</w:t>
            </w:r>
          </w:p>
          <w:p w14:paraId="6B2C002E" w14:textId="6CAA0D4C" w:rsidR="004877BE" w:rsidRPr="00DF4B9D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1409" w:type="dxa"/>
          </w:tcPr>
          <w:p w14:paraId="0466926F" w14:textId="2255A39F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安全教育</w:t>
            </w:r>
          </w:p>
        </w:tc>
        <w:tc>
          <w:tcPr>
            <w:tcW w:w="1823" w:type="dxa"/>
          </w:tcPr>
          <w:p w14:paraId="6E0C65DE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15720EFB" w14:textId="77777777" w:rsidTr="00714143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F8F1" w14:textId="77777777" w:rsidR="004877BE" w:rsidRDefault="004877BE" w:rsidP="004877B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03/16</w:t>
            </w:r>
          </w:p>
          <w:p w14:paraId="13452BDE" w14:textId="77777777" w:rsidR="004877BE" w:rsidRDefault="004877BE" w:rsidP="004877B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3F809F0D" w14:textId="5FB08FDB" w:rsidR="004877BE" w:rsidRPr="0097737D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03/20</w:t>
            </w:r>
          </w:p>
        </w:tc>
        <w:tc>
          <w:tcPr>
            <w:tcW w:w="1276" w:type="dxa"/>
          </w:tcPr>
          <w:p w14:paraId="31857E7A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-E-A1</w:t>
            </w:r>
          </w:p>
          <w:p w14:paraId="6951D8F2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具備認識閩南語文對個人生活的重要性，並能主動學習，進而建立學習閩南語文的能力。</w:t>
            </w:r>
          </w:p>
          <w:p w14:paraId="03FCB8D3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-E-B1</w:t>
            </w:r>
          </w:p>
          <w:p w14:paraId="114B2244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具備理解與使用閩南語文的基本能力，並能從事表達、溝通，以運</w:t>
            </w:r>
            <w:r w:rsidRPr="007236FA">
              <w:rPr>
                <w:rFonts w:ascii="標楷體" w:eastAsia="標楷體" w:hAnsi="標楷體" w:hint="eastAsia"/>
              </w:rPr>
              <w:lastRenderedPageBreak/>
              <w:t>用於家庭、學校、社區生活之中。</w:t>
            </w:r>
          </w:p>
          <w:p w14:paraId="0A6E333E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-E-C1</w:t>
            </w:r>
          </w:p>
          <w:p w14:paraId="12476EB7" w14:textId="40B08F44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559" w:type="dxa"/>
          </w:tcPr>
          <w:p w14:paraId="314CA4E5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lastRenderedPageBreak/>
              <w:t>1-Ⅱ-1 能應用閩南語標音符號、羅馬字及漢字，協助聆聽理解。</w:t>
            </w:r>
          </w:p>
          <w:p w14:paraId="645EC061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1-Ⅱ-3 能聆聽並理解對方</w:t>
            </w:r>
            <w:proofErr w:type="gramStart"/>
            <w:r w:rsidRPr="007236FA">
              <w:rPr>
                <w:rFonts w:ascii="標楷體" w:eastAsia="標楷體" w:hAnsi="標楷體"/>
              </w:rPr>
              <w:t>所說的閩南語</w:t>
            </w:r>
            <w:proofErr w:type="gramEnd"/>
            <w:r w:rsidRPr="007236FA">
              <w:rPr>
                <w:rFonts w:ascii="標楷體" w:eastAsia="標楷體" w:hAnsi="標楷體"/>
              </w:rPr>
              <w:t>。</w:t>
            </w:r>
          </w:p>
          <w:p w14:paraId="22072541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2-Ⅱ-1 能運用閩南語的標音符號、羅馬字及漢字，協助口語表達。</w:t>
            </w:r>
          </w:p>
          <w:p w14:paraId="072CE431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3-Ⅱ-1 能閱讀日常生活中常見的閩南語文，並</w:t>
            </w:r>
            <w:r w:rsidRPr="007236FA">
              <w:rPr>
                <w:rFonts w:ascii="標楷體" w:eastAsia="標楷體" w:hAnsi="標楷體"/>
              </w:rPr>
              <w:lastRenderedPageBreak/>
              <w:t>了解其意義。</w:t>
            </w:r>
          </w:p>
          <w:p w14:paraId="2ECCB509" w14:textId="603ADA68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/>
              </w:rPr>
              <w:t>3-Ⅱ-3 能透過閩南語文的閱讀，了解為人處事的道理。</w:t>
            </w:r>
          </w:p>
        </w:tc>
        <w:tc>
          <w:tcPr>
            <w:tcW w:w="1559" w:type="dxa"/>
          </w:tcPr>
          <w:p w14:paraId="53FD63BA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lastRenderedPageBreak/>
              <w:t>◎</w:t>
            </w:r>
            <w:r w:rsidRPr="007236FA">
              <w:rPr>
                <w:rFonts w:ascii="標楷體" w:eastAsia="標楷體" w:hAnsi="標楷體"/>
              </w:rPr>
              <w:t>Aa-Ⅱ-1 羅馬拼音。</w:t>
            </w:r>
          </w:p>
          <w:p w14:paraId="3AE7B2CF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Aa-Ⅱ-2 漢字書寫。</w:t>
            </w:r>
          </w:p>
          <w:p w14:paraId="65C379AD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Ab-Ⅱ-1</w:t>
            </w:r>
            <w:r w:rsidRPr="007236FA">
              <w:rPr>
                <w:rFonts w:ascii="標楷體" w:eastAsia="標楷體" w:hAnsi="標楷體" w:hint="eastAsia"/>
              </w:rPr>
              <w:t xml:space="preserve"> </w:t>
            </w:r>
            <w:r w:rsidRPr="007236FA">
              <w:rPr>
                <w:rFonts w:ascii="標楷體" w:eastAsia="標楷體" w:hAnsi="標楷體"/>
              </w:rPr>
              <w:t>語詞運用。</w:t>
            </w:r>
          </w:p>
          <w:p w14:paraId="171FD0D2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Ab-Ⅱ-3  方音差異。</w:t>
            </w:r>
          </w:p>
          <w:p w14:paraId="3A9ABC24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Ac-Ⅱ-1  生活故事。</w:t>
            </w:r>
          </w:p>
          <w:p w14:paraId="5D307F3A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Bd-Ⅱ-1  環境保護。</w:t>
            </w:r>
          </w:p>
          <w:p w14:paraId="71DC5C6C" w14:textId="288DBF38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Bg-Ⅱ-2  口語表達。</w:t>
            </w:r>
          </w:p>
        </w:tc>
        <w:tc>
          <w:tcPr>
            <w:tcW w:w="3205" w:type="dxa"/>
          </w:tcPr>
          <w:p w14:paraId="15D7AA90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一、健康的生活2.露營</w:t>
            </w:r>
          </w:p>
          <w:p w14:paraId="0DB707FE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41BA5F29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一、引起動機</w:t>
            </w:r>
          </w:p>
          <w:p w14:paraId="25E1711A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老師詢問學生是否有露營的經驗，請有經驗的學生分享心得，藉此引導學生進入課文教學。</w:t>
            </w:r>
          </w:p>
          <w:p w14:paraId="54BCB7AE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66DF61C1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二、發展活動</w:t>
            </w:r>
          </w:p>
          <w:p w14:paraId="22B61743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一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：咱來讀課文</w:t>
            </w:r>
          </w:p>
          <w:p w14:paraId="3EA71944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1.老師播放教學電子書中的課文情境掛圖，師生共同討論掛圖內容，引導學生進入課文情境。</w:t>
            </w:r>
          </w:p>
          <w:p w14:paraId="2B811AD3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2.播放MP3</w:t>
            </w:r>
            <w:r w:rsidRPr="007236FA">
              <w:rPr>
                <w:rFonts w:ascii="MS Gothic" w:eastAsia="MS Gothic" w:hAnsi="MS Gothic" w:cs="MS Gothic" w:hint="eastAsia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或教學電子書，讓學生聆聽課文內容，老師再帶領學生朗讀，講解課文內容、語詞，指導其發音，並引導學生認識方音差。</w:t>
            </w:r>
          </w:p>
          <w:p w14:paraId="12EED152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3.參考「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唸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課文真心適」進行教學遊戲。</w:t>
            </w:r>
          </w:p>
          <w:p w14:paraId="6EE0E0E5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4420B48A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（二）活動二：課文分析</w:t>
            </w:r>
          </w:p>
          <w:p w14:paraId="35BAFC02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1.老師請學生寫下課文主旨、段落大意，再隨機或請自願的學生上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臺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發表。</w:t>
            </w:r>
          </w:p>
          <w:p w14:paraId="6162A574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2.根據課文內容提問，協助學生理解文本。</w:t>
            </w:r>
          </w:p>
          <w:p w14:paraId="20722CF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3.參考「真平博士博」補充相關的語文知識。</w:t>
            </w:r>
          </w:p>
          <w:p w14:paraId="57346AD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4.參考「來寫字」，引導學生進行書寫並造詞。</w:t>
            </w:r>
          </w:p>
          <w:p w14:paraId="10F42CF4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026D3482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三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：認識語詞</w:t>
            </w:r>
          </w:p>
          <w:p w14:paraId="3284049E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1.播放MP3</w:t>
            </w:r>
            <w:r w:rsidRPr="007236FA">
              <w:rPr>
                <w:rFonts w:ascii="MS Gothic" w:eastAsia="MS Gothic" w:hAnsi="MS Gothic" w:cs="MS Gothic" w:hint="eastAsia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或教學電子書，讓學生聆聽「輕鬆學語詞」內容，老師再帶領學生複誦，講解語詞並指導學生正確發音。</w:t>
            </w:r>
          </w:p>
          <w:p w14:paraId="0DB1ED62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2.老師請學生撕下課本附件之語詞卡，逐一念出本課語詞，並請學生出示對應的語詞卡，圖面朝老師以利進行隨堂檢核。</w:t>
            </w:r>
          </w:p>
          <w:p w14:paraId="7DEC73C2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3.老師詢問學生是否還知道其他的休閒活動或休閒場所，並指導學生其閩南語說法。</w:t>
            </w:r>
          </w:p>
          <w:p w14:paraId="7321CB4A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4.參考教學百寶箱，補充</w:t>
            </w:r>
            <w:r w:rsidRPr="007236FA">
              <w:rPr>
                <w:rFonts w:ascii="標楷體" w:eastAsia="標楷體" w:hAnsi="標楷體" w:hint="eastAsia"/>
              </w:rPr>
              <w:lastRenderedPageBreak/>
              <w:t>「其他的休閒活動」、「其他的休閒場所」。</w:t>
            </w:r>
          </w:p>
          <w:p w14:paraId="7280D2C9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5323616E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（四）活動四：語詞大進擊</w:t>
            </w:r>
          </w:p>
          <w:p w14:paraId="0F5D8EE8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1.老師帶領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學生念讀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「語詞造句」，講解句意及結構，讓學生理解語詞之應用。</w:t>
            </w:r>
          </w:p>
          <w:p w14:paraId="13401ADF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2.參考「語詞聯想」進行教學遊戲，讓學生練習用閩南語描述並書寫語詞。</w:t>
            </w:r>
          </w:p>
          <w:p w14:paraId="1D53A685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3.視教學情況，可補充教學補給站的「俗語」、「孽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譎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仔話」。</w:t>
            </w:r>
          </w:p>
          <w:p w14:paraId="2D27F710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713DE3DF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三、統整活動</w:t>
            </w:r>
          </w:p>
          <w:p w14:paraId="3804D862" w14:textId="6E5BD1A7" w:rsidR="004877BE" w:rsidRPr="00DF4B9D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561" w:type="dxa"/>
          </w:tcPr>
          <w:p w14:paraId="2CEDECB0" w14:textId="79411B09" w:rsidR="004877BE" w:rsidRPr="00DF4B9D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98" w:type="dxa"/>
          </w:tcPr>
          <w:p w14:paraId="3E9DE18C" w14:textId="77C13C7F" w:rsidR="004877BE" w:rsidRPr="00DF4B9D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7236F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236FA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7236FA">
              <w:rPr>
                <w:rFonts w:ascii="MS Gothic" w:eastAsia="MS Gothic" w:hAnsi="MS Gothic" w:cs="MS Gothic" w:hint="eastAsia"/>
                <w:snapToGrid w:val="0"/>
                <w:kern w:val="0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、教學電子書、小白板、白板筆、書後圖卡</w:t>
            </w:r>
          </w:p>
        </w:tc>
        <w:tc>
          <w:tcPr>
            <w:tcW w:w="1332" w:type="dxa"/>
          </w:tcPr>
          <w:p w14:paraId="283C1E99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說話評量</w:t>
            </w:r>
          </w:p>
          <w:p w14:paraId="256E9047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閱讀評量</w:t>
            </w:r>
          </w:p>
          <w:p w14:paraId="63CEE9BD" w14:textId="1DA1AC37" w:rsidR="004877BE" w:rsidRPr="00DF4B9D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1409" w:type="dxa"/>
          </w:tcPr>
          <w:p w14:paraId="13E9E189" w14:textId="05E11FD6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823" w:type="dxa"/>
          </w:tcPr>
          <w:p w14:paraId="0E7E1180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11ABD480" w14:textId="77777777" w:rsidTr="00714143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B59A" w14:textId="77777777" w:rsidR="004877BE" w:rsidRDefault="004877BE" w:rsidP="004877B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六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03/23</w:t>
            </w:r>
          </w:p>
          <w:p w14:paraId="7A26CB8E" w14:textId="77777777" w:rsidR="004877BE" w:rsidRDefault="004877BE" w:rsidP="004877B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53B55E7E" w14:textId="3D5BF51B" w:rsidR="004877BE" w:rsidRPr="0097737D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03/27</w:t>
            </w:r>
          </w:p>
        </w:tc>
        <w:tc>
          <w:tcPr>
            <w:tcW w:w="1276" w:type="dxa"/>
          </w:tcPr>
          <w:p w14:paraId="14322763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-E-A1</w:t>
            </w:r>
          </w:p>
          <w:p w14:paraId="631DBBB5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具備認識閩南語文對個人生活的重要性，並能主動學習，進而建立學習閩南語文的能力。</w:t>
            </w:r>
          </w:p>
          <w:p w14:paraId="06B6F82F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-E-B1</w:t>
            </w:r>
          </w:p>
          <w:p w14:paraId="345BC5FE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具備理解</w:t>
            </w:r>
            <w:r w:rsidRPr="007236FA">
              <w:rPr>
                <w:rFonts w:ascii="標楷體" w:eastAsia="標楷體" w:hAnsi="標楷體" w:hint="eastAsia"/>
              </w:rPr>
              <w:lastRenderedPageBreak/>
              <w:t>與使用閩南語文的基本能力，並能從事表達、溝通，以運用於家庭、學校、社區生活之中。</w:t>
            </w:r>
          </w:p>
          <w:p w14:paraId="3FC76D7A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-E-C1</w:t>
            </w:r>
          </w:p>
          <w:p w14:paraId="6D28D67B" w14:textId="60BFB0BE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559" w:type="dxa"/>
          </w:tcPr>
          <w:p w14:paraId="69E74643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lastRenderedPageBreak/>
              <w:t>1-Ⅱ-1 能應用閩南語標音符號、羅馬字及漢字，協助聆聽理解。</w:t>
            </w:r>
          </w:p>
          <w:p w14:paraId="687F5F37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1-Ⅱ-3 能聆聽並理解對方</w:t>
            </w:r>
            <w:proofErr w:type="gramStart"/>
            <w:r w:rsidRPr="007236FA">
              <w:rPr>
                <w:rFonts w:ascii="標楷體" w:eastAsia="標楷體" w:hAnsi="標楷體"/>
              </w:rPr>
              <w:t>所說的閩南語</w:t>
            </w:r>
            <w:proofErr w:type="gramEnd"/>
            <w:r w:rsidRPr="007236FA">
              <w:rPr>
                <w:rFonts w:ascii="標楷體" w:eastAsia="標楷體" w:hAnsi="標楷體"/>
              </w:rPr>
              <w:t>。</w:t>
            </w:r>
          </w:p>
          <w:p w14:paraId="7974A9E0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2-Ⅱ-1 能運用閩南語的標音符號、</w:t>
            </w:r>
            <w:r w:rsidRPr="007236FA">
              <w:rPr>
                <w:rFonts w:ascii="標楷體" w:eastAsia="標楷體" w:hAnsi="標楷體"/>
              </w:rPr>
              <w:lastRenderedPageBreak/>
              <w:t>羅馬字及漢字，協助口語表達。</w:t>
            </w:r>
          </w:p>
          <w:p w14:paraId="0BA601F8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2-Ⅱ-2 能用閩南語簡單說出日常生活計畫。</w:t>
            </w:r>
          </w:p>
          <w:p w14:paraId="7AA649DA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3-Ⅱ-1 能閱讀日常生活中常見的閩南語文，並了解其意義。</w:t>
            </w:r>
          </w:p>
          <w:p w14:paraId="4430F7CE" w14:textId="586C2A54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/>
              </w:rPr>
              <w:t>4-Ⅱ-1 能運用閩南語文簡單寫出自己的感受與需求。</w:t>
            </w:r>
          </w:p>
        </w:tc>
        <w:tc>
          <w:tcPr>
            <w:tcW w:w="1559" w:type="dxa"/>
          </w:tcPr>
          <w:p w14:paraId="585A198E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lastRenderedPageBreak/>
              <w:t>◎</w:t>
            </w:r>
            <w:r w:rsidRPr="007236FA">
              <w:rPr>
                <w:rFonts w:ascii="標楷體" w:eastAsia="標楷體" w:hAnsi="標楷體"/>
              </w:rPr>
              <w:t>Aa-Ⅱ-1 羅馬拼音。</w:t>
            </w:r>
          </w:p>
          <w:p w14:paraId="139350F4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Aa-Ⅱ-2 漢字書寫。</w:t>
            </w:r>
          </w:p>
          <w:p w14:paraId="1595577E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Ab-Ⅱ-1</w:t>
            </w:r>
            <w:r w:rsidRPr="007236FA">
              <w:rPr>
                <w:rFonts w:ascii="標楷體" w:eastAsia="標楷體" w:hAnsi="標楷體" w:hint="eastAsia"/>
              </w:rPr>
              <w:t xml:space="preserve"> </w:t>
            </w:r>
            <w:r w:rsidRPr="007236FA">
              <w:rPr>
                <w:rFonts w:ascii="標楷體" w:eastAsia="標楷體" w:hAnsi="標楷體"/>
              </w:rPr>
              <w:t>語詞運用。</w:t>
            </w:r>
          </w:p>
          <w:p w14:paraId="1D4A2EC1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Ab-Ⅱ-2  句型運用。</w:t>
            </w:r>
          </w:p>
          <w:p w14:paraId="41F05B82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Bg-Ⅱ-1  生活應對。</w:t>
            </w:r>
          </w:p>
          <w:p w14:paraId="54876C5C" w14:textId="3CF36950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Bg-Ⅱ-2  口語表達。</w:t>
            </w:r>
          </w:p>
        </w:tc>
        <w:tc>
          <w:tcPr>
            <w:tcW w:w="3205" w:type="dxa"/>
          </w:tcPr>
          <w:p w14:paraId="06BE9F92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一、健康的生活2.露營</w:t>
            </w:r>
          </w:p>
          <w:p w14:paraId="59FC6620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42E6BB68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一、引起動機</w:t>
            </w:r>
          </w:p>
          <w:p w14:paraId="28B06032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隨機或請自願的學生上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臺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發表本課課文中常見的生活句型，藉此引導至「做伙來造句」句型，進入教學。</w:t>
            </w:r>
          </w:p>
          <w:p w14:paraId="116728B9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3D91EA6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二、發展活動</w:t>
            </w:r>
          </w:p>
          <w:p w14:paraId="21DAE0F7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（五）活動五：做伙來造句</w:t>
            </w:r>
          </w:p>
          <w:p w14:paraId="64F53241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1.播放MP3</w:t>
            </w:r>
            <w:r w:rsidRPr="007236FA">
              <w:rPr>
                <w:rFonts w:ascii="MS Gothic" w:eastAsia="MS Gothic" w:hAnsi="MS Gothic" w:cs="MS Gothic" w:hint="eastAsia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或教學電子書，讓學生聆聽「做伙來造句」內容，老師再帶領學生</w:t>
            </w:r>
            <w:r w:rsidRPr="007236FA">
              <w:rPr>
                <w:rFonts w:ascii="標楷體" w:eastAsia="標楷體" w:hAnsi="標楷體" w:hint="eastAsia"/>
              </w:rPr>
              <w:lastRenderedPageBreak/>
              <w:t>複誦。</w:t>
            </w:r>
          </w:p>
          <w:p w14:paraId="2D95CF3E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2.參考「我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會曉造句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」解說句型結構，並進行教學活動。</w:t>
            </w:r>
          </w:p>
          <w:p w14:paraId="673C3904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0C6430D6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（六）活動六：咱來試看覓</w:t>
            </w:r>
          </w:p>
          <w:p w14:paraId="7AB2482C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1.播放MP3</w:t>
            </w:r>
            <w:r w:rsidRPr="007236FA">
              <w:rPr>
                <w:rFonts w:ascii="MS Gothic" w:eastAsia="MS Gothic" w:hAnsi="MS Gothic" w:cs="MS Gothic" w:hint="eastAsia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或教學電子書，讓學生聆聽「咱來試看覓」內容，老師再帶領學生複誦，並講解內容。</w:t>
            </w:r>
          </w:p>
          <w:p w14:paraId="2487B64C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2.老師發下學習單，參考「我的歇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睏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計畫」進行教學活動。</w:t>
            </w:r>
          </w:p>
          <w:p w14:paraId="05695442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34D228DE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（七）活動七：聽看覓</w:t>
            </w:r>
          </w:p>
          <w:p w14:paraId="7D768BA9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1.播放MP3</w:t>
            </w:r>
            <w:r w:rsidRPr="007236FA">
              <w:rPr>
                <w:rFonts w:ascii="MS Gothic" w:eastAsia="MS Gothic" w:hAnsi="MS Gothic" w:cs="MS Gothic" w:hint="eastAsia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或教學電子書，讓學生聆聽「聽看覓」內容並作答。</w:t>
            </w:r>
          </w:p>
          <w:p w14:paraId="47D8C961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 老師隨機或請自願的學生發表答案，並視情況給予指導或鼓勵。</w:t>
            </w:r>
          </w:p>
          <w:p w14:paraId="62B27929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3.參考「造句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無落勾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」進行教學遊戲。</w:t>
            </w:r>
          </w:p>
          <w:p w14:paraId="73DEFB73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4C6157A6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三、統整活動</w:t>
            </w:r>
          </w:p>
          <w:p w14:paraId="096075C8" w14:textId="4D6C524C" w:rsidR="004877BE" w:rsidRPr="003254A7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561" w:type="dxa"/>
          </w:tcPr>
          <w:p w14:paraId="54933107" w14:textId="7BE70013" w:rsidR="004877BE" w:rsidRPr="00DF4B9D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98" w:type="dxa"/>
          </w:tcPr>
          <w:p w14:paraId="2DCCBC4D" w14:textId="1F47BD09" w:rsidR="004877BE" w:rsidRPr="00DF4B9D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7236F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236FA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7236FA">
              <w:rPr>
                <w:rFonts w:ascii="MS Gothic" w:eastAsia="MS Gothic" w:hAnsi="MS Gothic" w:cs="MS Gothic" w:hint="eastAsia"/>
                <w:snapToGrid w:val="0"/>
                <w:kern w:val="0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、教學電子書、小白板、白板筆、學習單</w:t>
            </w:r>
          </w:p>
        </w:tc>
        <w:tc>
          <w:tcPr>
            <w:tcW w:w="1332" w:type="dxa"/>
          </w:tcPr>
          <w:p w14:paraId="1046B6C6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口語評量</w:t>
            </w:r>
          </w:p>
          <w:p w14:paraId="03DE89C6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寫作評量</w:t>
            </w:r>
          </w:p>
          <w:p w14:paraId="42A34CB1" w14:textId="0B581B1E" w:rsidR="004877BE" w:rsidRPr="00DF4B9D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1409" w:type="dxa"/>
          </w:tcPr>
          <w:p w14:paraId="0DC1F879" w14:textId="1866A017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823" w:type="dxa"/>
          </w:tcPr>
          <w:p w14:paraId="6565E916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5EAA3579" w14:textId="77777777" w:rsidTr="00714143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4526" w14:textId="77777777" w:rsidR="004877BE" w:rsidRDefault="004877BE" w:rsidP="004877B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03/30</w:t>
            </w:r>
          </w:p>
          <w:p w14:paraId="62B1A795" w14:textId="77777777" w:rsidR="004877BE" w:rsidRDefault="004877BE" w:rsidP="004877B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lastRenderedPageBreak/>
              <w:t>｜</w:t>
            </w:r>
            <w:proofErr w:type="gramEnd"/>
          </w:p>
          <w:p w14:paraId="0803EE5F" w14:textId="5476E4BB" w:rsidR="004877BE" w:rsidRPr="0097737D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04/03</w:t>
            </w:r>
          </w:p>
        </w:tc>
        <w:tc>
          <w:tcPr>
            <w:tcW w:w="1276" w:type="dxa"/>
          </w:tcPr>
          <w:p w14:paraId="25078DDA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閩</w:t>
            </w:r>
            <w:r w:rsidRPr="007236FA">
              <w:rPr>
                <w:rFonts w:ascii="標楷體" w:eastAsia="標楷體" w:hAnsi="標楷體"/>
              </w:rPr>
              <w:t>-E-B1</w:t>
            </w:r>
          </w:p>
          <w:p w14:paraId="2DD9A0E3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具備理解</w:t>
            </w:r>
            <w:r w:rsidRPr="007236FA">
              <w:rPr>
                <w:rFonts w:ascii="標楷體" w:eastAsia="標楷體" w:hAnsi="標楷體" w:hint="eastAsia"/>
              </w:rPr>
              <w:lastRenderedPageBreak/>
              <w:t>與使用閩南語文的基本能力，並能從事表達、溝通，以運用於家庭、學校、社區生活之中。</w:t>
            </w:r>
          </w:p>
          <w:p w14:paraId="10FE0341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-E-C1</w:t>
            </w:r>
          </w:p>
          <w:p w14:paraId="380203EB" w14:textId="7BCF7F78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559" w:type="dxa"/>
          </w:tcPr>
          <w:p w14:paraId="35C6D095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lastRenderedPageBreak/>
              <w:t>1-Ⅱ-1 能應用閩南語標</w:t>
            </w:r>
            <w:r w:rsidRPr="007236FA">
              <w:rPr>
                <w:rFonts w:ascii="標楷體" w:eastAsia="標楷體" w:hAnsi="標楷體"/>
              </w:rPr>
              <w:lastRenderedPageBreak/>
              <w:t>音符號、羅馬字及漢字，協助聆聽理解。</w:t>
            </w:r>
          </w:p>
          <w:p w14:paraId="273CB49B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1-Ⅱ-3 能聆聽並理解對方</w:t>
            </w:r>
            <w:proofErr w:type="gramStart"/>
            <w:r w:rsidRPr="007236FA">
              <w:rPr>
                <w:rFonts w:ascii="標楷體" w:eastAsia="標楷體" w:hAnsi="標楷體"/>
              </w:rPr>
              <w:t>所說的閩南語</w:t>
            </w:r>
            <w:proofErr w:type="gramEnd"/>
            <w:r w:rsidRPr="007236FA">
              <w:rPr>
                <w:rFonts w:ascii="標楷體" w:eastAsia="標楷體" w:hAnsi="標楷體"/>
              </w:rPr>
              <w:t>。</w:t>
            </w:r>
          </w:p>
          <w:p w14:paraId="2B05AEF6" w14:textId="5EE954EE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/>
              </w:rPr>
              <w:t>2-Ⅱ-1 能運用閩南語的標音符號、羅馬字及漢字，協助口語表達。</w:t>
            </w:r>
          </w:p>
        </w:tc>
        <w:tc>
          <w:tcPr>
            <w:tcW w:w="1559" w:type="dxa"/>
          </w:tcPr>
          <w:p w14:paraId="25EB881A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lastRenderedPageBreak/>
              <w:t>◎</w:t>
            </w:r>
            <w:r w:rsidRPr="007236FA">
              <w:rPr>
                <w:rFonts w:ascii="標楷體" w:eastAsia="標楷體" w:hAnsi="標楷體"/>
              </w:rPr>
              <w:t>Aa-Ⅱ-1 羅馬拼音。</w:t>
            </w:r>
          </w:p>
          <w:p w14:paraId="576E902C" w14:textId="57D1050A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7236FA">
              <w:rPr>
                <w:rFonts w:ascii="標楷體" w:eastAsia="標楷體" w:hAnsi="標楷體"/>
              </w:rPr>
              <w:t>Bg-Ⅱ-2  口語表達。</w:t>
            </w:r>
          </w:p>
        </w:tc>
        <w:tc>
          <w:tcPr>
            <w:tcW w:w="3205" w:type="dxa"/>
          </w:tcPr>
          <w:p w14:paraId="13D14229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一、健康的生活2.露營</w:t>
            </w:r>
          </w:p>
          <w:p w14:paraId="5DE3DB5C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096348A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一、引起動機</w:t>
            </w:r>
          </w:p>
          <w:p w14:paraId="40E77F58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老師揭示本堂課要學的拼音主題，藉此進入「輕鬆學拼音」教學。</w:t>
            </w:r>
          </w:p>
          <w:p w14:paraId="0C0D27C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6FBC3B89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（八）活動八：輕鬆學拼音</w:t>
            </w:r>
          </w:p>
          <w:p w14:paraId="2344D7B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1.播放MP3</w:t>
            </w:r>
            <w:r w:rsidRPr="007236FA">
              <w:rPr>
                <w:rFonts w:ascii="MS Gothic" w:eastAsia="MS Gothic" w:hAnsi="MS Gothic" w:cs="MS Gothic" w:hint="eastAsia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或教學電子書，讓學生聆聽「輕鬆學拼音」內容，老師請學生拿出本課的拼音卡，再帶領學生拼讀本課所學的拼音，並指導其發音。</w:t>
            </w:r>
          </w:p>
          <w:p w14:paraId="2314D636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2.視教學情況，可補充教學補給站的「音標舉例」。</w:t>
            </w:r>
          </w:p>
          <w:p w14:paraId="716A8EB6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1FF1C5B2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（九）活動九：拼音練習</w:t>
            </w:r>
          </w:p>
          <w:p w14:paraId="1939EE98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1.播放MP3</w:t>
            </w:r>
            <w:r w:rsidRPr="007236FA">
              <w:rPr>
                <w:rFonts w:ascii="MS Gothic" w:eastAsia="MS Gothic" w:hAnsi="MS Gothic" w:cs="MS Gothic" w:hint="eastAsia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5E830825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2.師生可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採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互動方式對答，請學生依序念出拼音。</w:t>
            </w:r>
          </w:p>
          <w:p w14:paraId="63DC65D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3.視教學情況，參考「聽力大考驗」進行教學遊戲。</w:t>
            </w:r>
          </w:p>
          <w:p w14:paraId="193C6A69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3DCB0E8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三、統整活動</w:t>
            </w:r>
          </w:p>
          <w:p w14:paraId="282AAF56" w14:textId="31F9C084" w:rsidR="004877BE" w:rsidRPr="00DF4B9D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561" w:type="dxa"/>
          </w:tcPr>
          <w:p w14:paraId="0895326A" w14:textId="2B0619FA" w:rsidR="004877BE" w:rsidRPr="00DF4B9D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98" w:type="dxa"/>
          </w:tcPr>
          <w:p w14:paraId="5EBBBA83" w14:textId="5EF14B17" w:rsidR="004877BE" w:rsidRPr="00DF4B9D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7236F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236FA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7236FA">
              <w:rPr>
                <w:rFonts w:ascii="MS Gothic" w:eastAsia="MS Gothic" w:hAnsi="MS Gothic" w:cs="MS Gothic" w:hint="eastAsia"/>
                <w:snapToGrid w:val="0"/>
                <w:kern w:val="0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、</w:t>
            </w:r>
            <w:r w:rsidRPr="007236FA">
              <w:rPr>
                <w:rFonts w:ascii="標楷體" w:eastAsia="標楷體" w:hAnsi="標楷體" w:hint="eastAsia"/>
              </w:rPr>
              <w:lastRenderedPageBreak/>
              <w:t>教學電子書、小白板、白板筆</w:t>
            </w:r>
          </w:p>
        </w:tc>
        <w:tc>
          <w:tcPr>
            <w:tcW w:w="1332" w:type="dxa"/>
          </w:tcPr>
          <w:p w14:paraId="0048CCC5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說話評量</w:t>
            </w:r>
          </w:p>
          <w:p w14:paraId="3B7D057F" w14:textId="03E45F63" w:rsidR="004877BE" w:rsidRPr="00DF4B9D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1409" w:type="dxa"/>
          </w:tcPr>
          <w:p w14:paraId="4648AD48" w14:textId="130E94CC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823" w:type="dxa"/>
          </w:tcPr>
          <w:p w14:paraId="6D2C7C52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5579C829" w14:textId="77777777" w:rsidTr="00714143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F06D" w14:textId="77777777" w:rsidR="004877BE" w:rsidRDefault="004877BE" w:rsidP="004877B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04/06</w:t>
            </w:r>
          </w:p>
          <w:p w14:paraId="5036686D" w14:textId="77777777" w:rsidR="004877BE" w:rsidRDefault="004877BE" w:rsidP="004877B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lastRenderedPageBreak/>
              <w:t>｜</w:t>
            </w:r>
            <w:proofErr w:type="gramEnd"/>
          </w:p>
          <w:p w14:paraId="42D23B26" w14:textId="52510DD7" w:rsidR="004877BE" w:rsidRPr="0097737D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04/10</w:t>
            </w:r>
          </w:p>
        </w:tc>
        <w:tc>
          <w:tcPr>
            <w:tcW w:w="1276" w:type="dxa"/>
          </w:tcPr>
          <w:p w14:paraId="0DACBBB3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閩</w:t>
            </w:r>
            <w:r w:rsidRPr="007236FA">
              <w:rPr>
                <w:rFonts w:ascii="標楷體" w:eastAsia="標楷體" w:hAnsi="標楷體"/>
              </w:rPr>
              <w:t>-E-A1</w:t>
            </w:r>
          </w:p>
          <w:p w14:paraId="36A97B80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具備認識</w:t>
            </w:r>
            <w:r w:rsidRPr="007236FA">
              <w:rPr>
                <w:rFonts w:ascii="標楷體" w:eastAsia="標楷體" w:hAnsi="標楷體" w:hint="eastAsia"/>
              </w:rPr>
              <w:lastRenderedPageBreak/>
              <w:t>閩南語文對個人生活的重要性，並能主動學習，進而建立學習閩南語文的能力。</w:t>
            </w:r>
          </w:p>
          <w:p w14:paraId="1EF39D31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-E-B1</w:t>
            </w:r>
          </w:p>
          <w:p w14:paraId="02E2236B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61EFCB73" w14:textId="316F1606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D7718A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lastRenderedPageBreak/>
              <w:t>1-Ⅱ-1 能應用閩南語標</w:t>
            </w:r>
            <w:r w:rsidRPr="007236FA">
              <w:rPr>
                <w:rFonts w:ascii="標楷體" w:eastAsia="標楷體" w:hAnsi="標楷體"/>
              </w:rPr>
              <w:lastRenderedPageBreak/>
              <w:t>音符號、羅馬字及漢字，協助聆聽理解。</w:t>
            </w:r>
          </w:p>
          <w:p w14:paraId="292B78F3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1-Ⅱ-3 能聆聽並理解對方</w:t>
            </w:r>
            <w:proofErr w:type="gramStart"/>
            <w:r w:rsidRPr="007236FA">
              <w:rPr>
                <w:rFonts w:ascii="標楷體" w:eastAsia="標楷體" w:hAnsi="標楷體"/>
              </w:rPr>
              <w:t>所說的閩南語</w:t>
            </w:r>
            <w:proofErr w:type="gramEnd"/>
            <w:r w:rsidRPr="007236FA">
              <w:rPr>
                <w:rFonts w:ascii="標楷體" w:eastAsia="標楷體" w:hAnsi="標楷體"/>
              </w:rPr>
              <w:t>。</w:t>
            </w:r>
          </w:p>
          <w:p w14:paraId="03CBD680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2-Ⅱ-1 能運用閩南語的標音符號、羅馬字及漢字，協助口語表達。</w:t>
            </w:r>
          </w:p>
          <w:p w14:paraId="3DF0A645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2-Ⅱ-</w:t>
            </w:r>
            <w:r w:rsidRPr="007236FA">
              <w:rPr>
                <w:rFonts w:ascii="標楷體" w:eastAsia="標楷體" w:hAnsi="標楷體" w:hint="eastAsia"/>
              </w:rPr>
              <w:t>2 能用閩南語簡單說出日常生活計畫。</w:t>
            </w:r>
          </w:p>
          <w:p w14:paraId="542780A1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3-Ⅱ-1 能閱讀日常生活中常見的閩南語文，並了解其意義。</w:t>
            </w:r>
          </w:p>
          <w:p w14:paraId="15F434C6" w14:textId="0A7E78FB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/>
              </w:rPr>
              <w:t>3-Ⅱ-3 能透過閩南語文的閱讀，了解為人處事的道理。</w:t>
            </w:r>
          </w:p>
        </w:tc>
        <w:tc>
          <w:tcPr>
            <w:tcW w:w="1559" w:type="dxa"/>
          </w:tcPr>
          <w:p w14:paraId="1B2B2ACC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lastRenderedPageBreak/>
              <w:t>◎</w:t>
            </w:r>
            <w:r w:rsidRPr="007236FA">
              <w:rPr>
                <w:rFonts w:ascii="標楷體" w:eastAsia="標楷體" w:hAnsi="標楷體"/>
              </w:rPr>
              <w:t>Aa-Ⅱ-1 羅馬拼音。</w:t>
            </w:r>
          </w:p>
          <w:p w14:paraId="62159B97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lastRenderedPageBreak/>
              <w:t>◎</w:t>
            </w:r>
            <w:r w:rsidRPr="007236FA">
              <w:rPr>
                <w:rFonts w:ascii="標楷體" w:eastAsia="標楷體" w:hAnsi="標楷體"/>
              </w:rPr>
              <w:t>Ab-Ⅱ-1</w:t>
            </w:r>
            <w:r w:rsidRPr="007236FA">
              <w:rPr>
                <w:rFonts w:ascii="標楷體" w:eastAsia="標楷體" w:hAnsi="標楷體" w:hint="eastAsia"/>
              </w:rPr>
              <w:t xml:space="preserve"> </w:t>
            </w:r>
            <w:r w:rsidRPr="007236FA">
              <w:rPr>
                <w:rFonts w:ascii="標楷體" w:eastAsia="標楷體" w:hAnsi="標楷體"/>
              </w:rPr>
              <w:t>語詞運用。</w:t>
            </w:r>
          </w:p>
          <w:p w14:paraId="71FED4A2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Ab-Ⅱ-2  句型運用。</w:t>
            </w:r>
          </w:p>
          <w:p w14:paraId="58303074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Ac-Ⅱ-1  生活故事。</w:t>
            </w:r>
          </w:p>
          <w:p w14:paraId="4BBFB7A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Bg-Ⅱ-1  生活應對。</w:t>
            </w:r>
          </w:p>
          <w:p w14:paraId="41E35A29" w14:textId="14F5F9AF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Bg-Ⅱ-2  口語表達。</w:t>
            </w:r>
          </w:p>
        </w:tc>
        <w:tc>
          <w:tcPr>
            <w:tcW w:w="3205" w:type="dxa"/>
          </w:tcPr>
          <w:p w14:paraId="15A98F23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一、健康的生活2.露營</w:t>
            </w:r>
          </w:p>
          <w:p w14:paraId="24E4F12E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7E0545C7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一、引起動機</w:t>
            </w:r>
          </w:p>
          <w:p w14:paraId="2B52DBD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老師問學生第一、二課的學習心得，藉此進入「複習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一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」教學。</w:t>
            </w:r>
          </w:p>
          <w:p w14:paraId="24C91E14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52939D9C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二、發展活動</w:t>
            </w:r>
          </w:p>
          <w:p w14:paraId="04125A4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（十）活動十：複習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一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之(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一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)(二)</w:t>
            </w:r>
          </w:p>
          <w:p w14:paraId="4F1EA2F2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1.播放MP3</w:t>
            </w:r>
            <w:r w:rsidRPr="007236FA">
              <w:rPr>
                <w:rFonts w:ascii="MS Gothic" w:eastAsia="MS Gothic" w:hAnsi="MS Gothic" w:cs="MS Gothic" w:hint="eastAsia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或教學電子書，讓學生聆聽「複習一之(一)(二)」內容並作答。</w:t>
            </w:r>
          </w:p>
          <w:p w14:paraId="655E047D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2.請學生依照以下參考句型進行發表：</w:t>
            </w:r>
          </w:p>
          <w:p w14:paraId="62DF22CC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(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一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)：我上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佮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意的運動是（啥物），因為（啥物原因）；</w:t>
            </w:r>
          </w:p>
          <w:p w14:paraId="2546E1D3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 xml:space="preserve">　　 我上無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佮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意的運動是（啥物），因為（啥物原因）。</w:t>
            </w:r>
          </w:p>
          <w:p w14:paraId="2B521CD7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(二)：我歇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睏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日有去（做啥物休閒活動），（有啥物感想）。</w:t>
            </w:r>
          </w:p>
          <w:p w14:paraId="08293EFF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3.老師隨機或請自願的學生發表答案，視情況給予指導或鼓勵。</w:t>
            </w:r>
          </w:p>
          <w:p w14:paraId="31627CC7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4.若時間允許，老師可與學生進一步討論從事各項休閒活動應注意之事項，建立學生的安全意識。</w:t>
            </w:r>
          </w:p>
          <w:p w14:paraId="2A59A45A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4C02E42A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（十一）活動十一：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看圖講故事</w:t>
            </w:r>
            <w:proofErr w:type="gramEnd"/>
          </w:p>
          <w:p w14:paraId="25F80670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1.老師播放MP3</w:t>
            </w:r>
            <w:r w:rsidRPr="007236FA">
              <w:rPr>
                <w:rFonts w:ascii="MS Gothic" w:eastAsia="MS Gothic" w:hAnsi="MS Gothic" w:cs="MS Gothic" w:hint="eastAsia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或教學電子書，讓學生聆聽「看圖講故事」內容。</w:t>
            </w:r>
          </w:p>
          <w:p w14:paraId="371BAEBC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2.老師協助學生分組，並根據故事內容提問，請各組進行討論後發表（參考P43提問-文本分析）。</w:t>
            </w:r>
          </w:p>
          <w:p w14:paraId="3C0B370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3.打開教學電子書，播放「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看圖講故事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」動畫，老師可視學生程度切換動畫字幕模式（國語／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臺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語／無）。</w:t>
            </w:r>
          </w:p>
          <w:p w14:paraId="154B652F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08757AC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三、統整活動</w:t>
            </w:r>
          </w:p>
          <w:p w14:paraId="4C91581E" w14:textId="1DF4727F" w:rsidR="004877BE" w:rsidRPr="00DF4B9D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561" w:type="dxa"/>
          </w:tcPr>
          <w:p w14:paraId="7EEE4C50" w14:textId="3B8C8FC5" w:rsidR="004877BE" w:rsidRPr="00DF4B9D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98" w:type="dxa"/>
          </w:tcPr>
          <w:p w14:paraId="16F29BF7" w14:textId="7AC0FA81" w:rsidR="004877BE" w:rsidRPr="00DF4B9D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7236F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236FA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7236FA">
              <w:rPr>
                <w:rFonts w:ascii="MS Gothic" w:eastAsia="MS Gothic" w:hAnsi="MS Gothic" w:cs="MS Gothic" w:hint="eastAsia"/>
                <w:snapToGrid w:val="0"/>
                <w:kern w:val="0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、</w:t>
            </w:r>
            <w:r w:rsidRPr="007236FA">
              <w:rPr>
                <w:rFonts w:ascii="標楷體" w:eastAsia="標楷體" w:hAnsi="標楷體" w:hint="eastAsia"/>
              </w:rPr>
              <w:lastRenderedPageBreak/>
              <w:t>教學電子書</w:t>
            </w:r>
          </w:p>
        </w:tc>
        <w:tc>
          <w:tcPr>
            <w:tcW w:w="1332" w:type="dxa"/>
          </w:tcPr>
          <w:p w14:paraId="1FAE2984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說話評量</w:t>
            </w:r>
          </w:p>
          <w:p w14:paraId="251BDB33" w14:textId="777B69A4" w:rsidR="004877BE" w:rsidRPr="00DF4B9D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閱讀評量</w:t>
            </w:r>
          </w:p>
        </w:tc>
        <w:tc>
          <w:tcPr>
            <w:tcW w:w="1409" w:type="dxa"/>
          </w:tcPr>
          <w:p w14:paraId="5B7F0BB9" w14:textId="4FCB59DE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823" w:type="dxa"/>
          </w:tcPr>
          <w:p w14:paraId="33F191F9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59B5E671" w14:textId="77777777" w:rsidTr="00714143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311E" w14:textId="77777777" w:rsidR="004877BE" w:rsidRDefault="004877BE" w:rsidP="004877B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九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04/13</w:t>
            </w:r>
          </w:p>
          <w:p w14:paraId="3E833D6A" w14:textId="77777777" w:rsidR="004877BE" w:rsidRDefault="004877BE" w:rsidP="004877B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3C00AA68" w14:textId="4BD7EC77" w:rsidR="004877BE" w:rsidRPr="0097737D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04/17</w:t>
            </w:r>
          </w:p>
        </w:tc>
        <w:tc>
          <w:tcPr>
            <w:tcW w:w="1276" w:type="dxa"/>
          </w:tcPr>
          <w:p w14:paraId="02282EC9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-E-A2</w:t>
            </w:r>
          </w:p>
          <w:p w14:paraId="5A977889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7FF7FD5B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-E-B1</w:t>
            </w:r>
          </w:p>
          <w:p w14:paraId="1B2E8721" w14:textId="67BF77E1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具備理解與使用閩</w:t>
            </w:r>
            <w:r w:rsidRPr="007236FA">
              <w:rPr>
                <w:rFonts w:ascii="標楷體" w:eastAsia="標楷體" w:hAnsi="標楷體" w:hint="eastAsia"/>
              </w:rPr>
              <w:lastRenderedPageBreak/>
              <w:t>南語文的基本能力，並能從事表達、溝通，以運用於家庭、學校、社區生活之中。</w:t>
            </w:r>
          </w:p>
        </w:tc>
        <w:tc>
          <w:tcPr>
            <w:tcW w:w="1559" w:type="dxa"/>
          </w:tcPr>
          <w:p w14:paraId="7FF68216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lastRenderedPageBreak/>
              <w:t>1-Ⅱ-1 能應用閩南語標音符號、羅馬字及漢字，協助聆聽理解。</w:t>
            </w:r>
          </w:p>
          <w:p w14:paraId="2EE983A6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1-Ⅱ-3 能聆聽並理解對方</w:t>
            </w:r>
            <w:proofErr w:type="gramStart"/>
            <w:r w:rsidRPr="007236FA">
              <w:rPr>
                <w:rFonts w:ascii="標楷體" w:eastAsia="標楷體" w:hAnsi="標楷體"/>
              </w:rPr>
              <w:t>所說的閩南語</w:t>
            </w:r>
            <w:proofErr w:type="gramEnd"/>
            <w:r w:rsidRPr="007236FA">
              <w:rPr>
                <w:rFonts w:ascii="標楷體" w:eastAsia="標楷體" w:hAnsi="標楷體"/>
              </w:rPr>
              <w:t>。</w:t>
            </w:r>
          </w:p>
          <w:p w14:paraId="4F6C424F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2-Ⅱ-1 能運用閩南語的標音符號、</w:t>
            </w:r>
            <w:r w:rsidRPr="007236FA">
              <w:rPr>
                <w:rFonts w:ascii="標楷體" w:eastAsia="標楷體" w:hAnsi="標楷體"/>
              </w:rPr>
              <w:lastRenderedPageBreak/>
              <w:t>羅馬字及漢字，協助口語表達。</w:t>
            </w:r>
          </w:p>
          <w:p w14:paraId="2D37E69B" w14:textId="0738A3B9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/>
              </w:rPr>
              <w:t>3-Ⅱ-3 能透過閩南語文的閱讀，了解為人處事的道理。</w:t>
            </w:r>
          </w:p>
        </w:tc>
        <w:tc>
          <w:tcPr>
            <w:tcW w:w="1559" w:type="dxa"/>
          </w:tcPr>
          <w:p w14:paraId="1328B12E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lastRenderedPageBreak/>
              <w:t>◎</w:t>
            </w:r>
            <w:r w:rsidRPr="007236FA">
              <w:rPr>
                <w:rFonts w:ascii="標楷體" w:eastAsia="標楷體" w:hAnsi="標楷體"/>
              </w:rPr>
              <w:t>Aa-Ⅱ-2 漢字書寫。</w:t>
            </w:r>
          </w:p>
          <w:p w14:paraId="702FED1E" w14:textId="1B21DDD9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Bg-Ⅱ-2 口語表達。</w:t>
            </w:r>
          </w:p>
        </w:tc>
        <w:tc>
          <w:tcPr>
            <w:tcW w:w="3205" w:type="dxa"/>
          </w:tcPr>
          <w:p w14:paraId="61816646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二、愛細膩3.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緊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緊緊</w:t>
            </w:r>
          </w:p>
          <w:p w14:paraId="3C3D81BE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1EA72899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一、引起動機</w:t>
            </w:r>
          </w:p>
          <w:p w14:paraId="0DCD2F81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老師請學生討論下課時，容易發生哪些意外傷害？為什麼？</w:t>
            </w:r>
          </w:p>
          <w:p w14:paraId="13A42B01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1C126F40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二、發展活動</w:t>
            </w:r>
          </w:p>
          <w:p w14:paraId="0A42B256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一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：咱來讀課文</w:t>
            </w:r>
          </w:p>
          <w:p w14:paraId="3BC036AE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1.老師播放教學電子書中的課文情境掛圖，師生共同討論掛圖內容，引導學生進入課文情境。</w:t>
            </w:r>
          </w:p>
          <w:p w14:paraId="57FE75D8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2.播放MP3</w:t>
            </w:r>
            <w:r w:rsidRPr="007236FA">
              <w:rPr>
                <w:rFonts w:ascii="MS Gothic" w:eastAsia="MS Gothic" w:hAnsi="MS Gothic" w:cs="MS Gothic" w:hint="eastAsia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或教學電子書，讓學生聆聽課文內容，老師再帶領學生朗讀，講解課文內容、語詞，指導其發音，並引導學生認識方音差。</w:t>
            </w:r>
          </w:p>
          <w:p w14:paraId="57FBC7FE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3.參考「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唸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課文真心適」進行教學遊戲。</w:t>
            </w:r>
          </w:p>
          <w:p w14:paraId="71344405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7D227178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（二）活動二：課文分析</w:t>
            </w:r>
          </w:p>
          <w:p w14:paraId="2D67F9F6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1.老師請學生寫下課文主旨、段落大意，再隨機或請自願的學生上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臺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發表。</w:t>
            </w:r>
          </w:p>
          <w:p w14:paraId="08ED2577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2.根據課文內容提問，協助學生理解文本。</w:t>
            </w:r>
          </w:p>
          <w:p w14:paraId="0CC30A92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※本課「來寫字」介紹請見本書第59頁。</w:t>
            </w:r>
          </w:p>
          <w:p w14:paraId="31792954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10334E64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三、統整活動</w:t>
            </w:r>
          </w:p>
          <w:p w14:paraId="5CE3E5A2" w14:textId="1B5301C3" w:rsidR="004877BE" w:rsidRPr="000C68AF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播放MP3</w:t>
            </w:r>
            <w:r w:rsidRPr="007236FA">
              <w:rPr>
                <w:rFonts w:ascii="MS Gothic" w:eastAsia="MS Gothic" w:hAnsi="MS Gothic" w:cs="MS Gothic" w:hint="eastAsia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或教學電子書，引導學生念唱本課「節奏唸唱」。</w:t>
            </w:r>
          </w:p>
        </w:tc>
        <w:tc>
          <w:tcPr>
            <w:tcW w:w="561" w:type="dxa"/>
          </w:tcPr>
          <w:p w14:paraId="2DED5032" w14:textId="2D24DB86" w:rsidR="004877BE" w:rsidRPr="00DF4B9D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98" w:type="dxa"/>
          </w:tcPr>
          <w:p w14:paraId="042A4790" w14:textId="61447FF3" w:rsidR="004877BE" w:rsidRPr="00DF4B9D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7236F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236FA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7236FA">
              <w:rPr>
                <w:rFonts w:ascii="MS Gothic" w:eastAsia="MS Gothic" w:hAnsi="MS Gothic" w:cs="MS Gothic" w:hint="eastAsia"/>
                <w:snapToGrid w:val="0"/>
                <w:kern w:val="0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、教學電子書</w:t>
            </w:r>
          </w:p>
        </w:tc>
        <w:tc>
          <w:tcPr>
            <w:tcW w:w="1332" w:type="dxa"/>
          </w:tcPr>
          <w:p w14:paraId="014E50E6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說話評量</w:t>
            </w:r>
          </w:p>
          <w:p w14:paraId="34822959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閱讀評量</w:t>
            </w:r>
          </w:p>
          <w:p w14:paraId="028ED802" w14:textId="0079121B" w:rsidR="004877BE" w:rsidRPr="00DF4B9D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1409" w:type="dxa"/>
          </w:tcPr>
          <w:p w14:paraId="19CDEF0E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生涯發展</w:t>
            </w:r>
          </w:p>
          <w:p w14:paraId="3D0163D3" w14:textId="0C58B6DE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安全教育</w:t>
            </w:r>
          </w:p>
        </w:tc>
        <w:tc>
          <w:tcPr>
            <w:tcW w:w="1823" w:type="dxa"/>
          </w:tcPr>
          <w:p w14:paraId="795F57BD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5CEC9FC3" w14:textId="77777777" w:rsidTr="00714143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A05F" w14:textId="77777777" w:rsidR="004877BE" w:rsidRDefault="004877BE" w:rsidP="004877B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04/20</w:t>
            </w:r>
          </w:p>
          <w:p w14:paraId="6A3F0199" w14:textId="77777777" w:rsidR="004877BE" w:rsidRDefault="004877BE" w:rsidP="004877B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325675C3" w14:textId="0E2D476A" w:rsidR="004877BE" w:rsidRPr="0097737D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04/24</w:t>
            </w:r>
          </w:p>
        </w:tc>
        <w:tc>
          <w:tcPr>
            <w:tcW w:w="1276" w:type="dxa"/>
          </w:tcPr>
          <w:p w14:paraId="4931C8EF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-E-A2</w:t>
            </w:r>
          </w:p>
          <w:p w14:paraId="15F6487A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具備使用閩南語文進行思考的能力，並用之於日常生活中，以有</w:t>
            </w:r>
            <w:r w:rsidRPr="007236FA">
              <w:rPr>
                <w:rFonts w:ascii="標楷體" w:eastAsia="標楷體" w:hAnsi="標楷體" w:hint="eastAsia"/>
              </w:rPr>
              <w:lastRenderedPageBreak/>
              <w:t>效處理相關問題。</w:t>
            </w:r>
          </w:p>
          <w:p w14:paraId="24472705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-E-B1</w:t>
            </w:r>
          </w:p>
          <w:p w14:paraId="58B0B538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0E250D59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-E-C2</w:t>
            </w:r>
          </w:p>
          <w:p w14:paraId="5B3384D7" w14:textId="3E7DC74E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1559" w:type="dxa"/>
          </w:tcPr>
          <w:p w14:paraId="7B5725D6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lastRenderedPageBreak/>
              <w:t>1-Ⅱ-1 能應用閩南語標音符號、羅馬字及漢字，協助聆聽理解。</w:t>
            </w:r>
          </w:p>
          <w:p w14:paraId="59538DE2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1-Ⅱ-3 能聆聽並理解對</w:t>
            </w:r>
            <w:r w:rsidRPr="007236FA">
              <w:rPr>
                <w:rFonts w:ascii="標楷體" w:eastAsia="標楷體" w:hAnsi="標楷體"/>
              </w:rPr>
              <w:lastRenderedPageBreak/>
              <w:t>方</w:t>
            </w:r>
            <w:proofErr w:type="gramStart"/>
            <w:r w:rsidRPr="007236FA">
              <w:rPr>
                <w:rFonts w:ascii="標楷體" w:eastAsia="標楷體" w:hAnsi="標楷體"/>
              </w:rPr>
              <w:t>所說的閩南語</w:t>
            </w:r>
            <w:proofErr w:type="gramEnd"/>
            <w:r w:rsidRPr="007236FA">
              <w:rPr>
                <w:rFonts w:ascii="標楷體" w:eastAsia="標楷體" w:hAnsi="標楷體"/>
              </w:rPr>
              <w:t>。</w:t>
            </w:r>
          </w:p>
          <w:p w14:paraId="26B40426" w14:textId="7576FCC7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/>
              </w:rPr>
              <w:t>2-Ⅱ-1 能運用閩南語的標音符號、羅馬字及漢字，協助口語表達。</w:t>
            </w:r>
          </w:p>
        </w:tc>
        <w:tc>
          <w:tcPr>
            <w:tcW w:w="1559" w:type="dxa"/>
          </w:tcPr>
          <w:p w14:paraId="685E01D2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lastRenderedPageBreak/>
              <w:t>◎</w:t>
            </w:r>
            <w:r w:rsidRPr="007236FA">
              <w:rPr>
                <w:rFonts w:ascii="標楷體" w:eastAsia="標楷體" w:hAnsi="標楷體"/>
              </w:rPr>
              <w:t>Ab-Ⅱ-1 語詞運用。</w:t>
            </w:r>
          </w:p>
          <w:p w14:paraId="7978B86A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Ab-Ⅱ-3 方音差異。</w:t>
            </w:r>
          </w:p>
          <w:p w14:paraId="08725CC5" w14:textId="2747C6A0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Bg-Ⅱ-2 口語表達。</w:t>
            </w:r>
          </w:p>
        </w:tc>
        <w:tc>
          <w:tcPr>
            <w:tcW w:w="3205" w:type="dxa"/>
          </w:tcPr>
          <w:p w14:paraId="7B8A0820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二、愛細膩3.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緊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緊緊</w:t>
            </w:r>
          </w:p>
          <w:p w14:paraId="7966B52C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74415B6F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一、引起動機</w:t>
            </w:r>
          </w:p>
          <w:p w14:paraId="0A5D944F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1.老師請學生發表校園常見的意外傷害及其發生地點，並寫在黑板上。</w:t>
            </w:r>
          </w:p>
          <w:p w14:paraId="430F4C3A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2.隨機抽選學生上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臺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，其餘學生翻開「輕鬆學語詞」，</w:t>
            </w:r>
            <w:r w:rsidRPr="007236FA">
              <w:rPr>
                <w:rFonts w:ascii="標楷體" w:eastAsia="標楷體" w:hAnsi="標楷體" w:hint="eastAsia"/>
              </w:rPr>
              <w:lastRenderedPageBreak/>
              <w:t>引導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臺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上學生圈選課本出現的意外傷害，藉此進入語詞教學。</w:t>
            </w:r>
          </w:p>
          <w:p w14:paraId="3CEC2962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4AFC660C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二、發展活動</w:t>
            </w:r>
          </w:p>
          <w:p w14:paraId="4FE3C535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三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：認識語詞</w:t>
            </w:r>
          </w:p>
          <w:p w14:paraId="70115CD7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1.播放MP3</w:t>
            </w:r>
            <w:r w:rsidRPr="007236FA">
              <w:rPr>
                <w:rFonts w:ascii="MS Gothic" w:eastAsia="MS Gothic" w:hAnsi="MS Gothic" w:cs="MS Gothic" w:hint="eastAsia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或教學電子書，讓學生聆聽「輕鬆學語詞」內容，老師再帶領學生複誦，講解語詞並指導學生正確發音。</w:t>
            </w:r>
          </w:p>
          <w:p w14:paraId="65239518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2.老師請學生撕下課本附件之語詞卡，逐一念出本課語詞，並請學生出示對應的語詞卡，圖面朝老師以利進行隨堂檢核。</w:t>
            </w:r>
          </w:p>
          <w:p w14:paraId="211BB6A0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3.老師帶領學生重新審視剛才討論之「校園常見的意外傷害」，指導學生其他意外傷害的閩南語說法。</w:t>
            </w:r>
          </w:p>
          <w:p w14:paraId="3F39EA19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2BD68FFC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（四）活動四：語詞大進擊</w:t>
            </w:r>
          </w:p>
          <w:p w14:paraId="615E7449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1.參考「語詞排列與歸納」進行教學活動，讓學生按常見頻率排列意外傷害種類，在操作中思考深化學習。</w:t>
            </w:r>
          </w:p>
          <w:p w14:paraId="7FA00821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2.參考「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構詞練習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」進行教學活動，讓學生練習「無＋（動詞）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＋著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」形式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的構詞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。</w:t>
            </w:r>
          </w:p>
          <w:p w14:paraId="3964E49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3.老師帶領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學生念讀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「語詞造句」，講解句意及結構，讓學生理解語詞之應用。</w:t>
            </w:r>
          </w:p>
          <w:p w14:paraId="6EA2E9A5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7AEA48E3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三、統整活動</w:t>
            </w:r>
          </w:p>
          <w:p w14:paraId="6F540124" w14:textId="08FB26AD" w:rsidR="004877BE" w:rsidRPr="00DF4B9D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561" w:type="dxa"/>
          </w:tcPr>
          <w:p w14:paraId="04BCA596" w14:textId="079BA6C2" w:rsidR="004877BE" w:rsidRPr="00DF4B9D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98" w:type="dxa"/>
          </w:tcPr>
          <w:p w14:paraId="5429275C" w14:textId="684595FC" w:rsidR="004877BE" w:rsidRPr="00DF4B9D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7236F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236FA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7236FA">
              <w:rPr>
                <w:rFonts w:ascii="MS Gothic" w:eastAsia="MS Gothic" w:hAnsi="MS Gothic" w:cs="MS Gothic" w:hint="eastAsia"/>
                <w:snapToGrid w:val="0"/>
                <w:kern w:val="0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、教學電子書、小白板、白板筆、書後圖</w:t>
            </w:r>
            <w:r w:rsidRPr="007236FA">
              <w:rPr>
                <w:rFonts w:ascii="標楷體" w:eastAsia="標楷體" w:hAnsi="標楷體" w:hint="eastAsia"/>
              </w:rPr>
              <w:lastRenderedPageBreak/>
              <w:t>卡、空白紙卡、海報紙、膠水、彩色筆</w:t>
            </w:r>
          </w:p>
        </w:tc>
        <w:tc>
          <w:tcPr>
            <w:tcW w:w="1332" w:type="dxa"/>
          </w:tcPr>
          <w:p w14:paraId="32F7AD28" w14:textId="6B668B7E" w:rsidR="004877BE" w:rsidRPr="00DF4B9D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說話評量</w:t>
            </w:r>
          </w:p>
        </w:tc>
        <w:tc>
          <w:tcPr>
            <w:tcW w:w="1409" w:type="dxa"/>
          </w:tcPr>
          <w:p w14:paraId="6C2D0123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生涯發展</w:t>
            </w:r>
          </w:p>
          <w:p w14:paraId="62BA987E" w14:textId="15918BCF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安全教育</w:t>
            </w:r>
          </w:p>
        </w:tc>
        <w:tc>
          <w:tcPr>
            <w:tcW w:w="1823" w:type="dxa"/>
          </w:tcPr>
          <w:p w14:paraId="2B79061F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7B4817A2" w14:textId="77777777" w:rsidTr="00714143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0C9C" w14:textId="77777777" w:rsidR="004877BE" w:rsidRDefault="004877BE" w:rsidP="004877B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十一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04/27</w:t>
            </w:r>
          </w:p>
          <w:p w14:paraId="7ABDA066" w14:textId="77777777" w:rsidR="004877BE" w:rsidRDefault="004877BE" w:rsidP="004877B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7CB9E722" w14:textId="57BF6031" w:rsidR="004877BE" w:rsidRPr="0097737D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05/01</w:t>
            </w:r>
          </w:p>
        </w:tc>
        <w:tc>
          <w:tcPr>
            <w:tcW w:w="1276" w:type="dxa"/>
          </w:tcPr>
          <w:p w14:paraId="137688E5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-E-A2</w:t>
            </w:r>
          </w:p>
          <w:p w14:paraId="456E8398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3BBB4638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-E-B1</w:t>
            </w:r>
          </w:p>
          <w:p w14:paraId="1A81B0AE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</w:t>
            </w:r>
            <w:r w:rsidRPr="007236FA">
              <w:rPr>
                <w:rFonts w:ascii="標楷體" w:eastAsia="標楷體" w:hAnsi="標楷體" w:hint="eastAsia"/>
              </w:rPr>
              <w:lastRenderedPageBreak/>
              <w:t>中。</w:t>
            </w:r>
          </w:p>
          <w:p w14:paraId="27672918" w14:textId="0BAD53DA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554238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lastRenderedPageBreak/>
              <w:t>1-Ⅱ-1 能應用閩南語標音符號、羅馬字及漢字，協助聆聽理解。</w:t>
            </w:r>
          </w:p>
          <w:p w14:paraId="0DDA1CC3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1-Ⅱ-3 能聆聽並理解對方</w:t>
            </w:r>
            <w:proofErr w:type="gramStart"/>
            <w:r w:rsidRPr="007236FA">
              <w:rPr>
                <w:rFonts w:ascii="標楷體" w:eastAsia="標楷體" w:hAnsi="標楷體"/>
              </w:rPr>
              <w:t>所說的閩南語</w:t>
            </w:r>
            <w:proofErr w:type="gramEnd"/>
            <w:r w:rsidRPr="007236FA">
              <w:rPr>
                <w:rFonts w:ascii="標楷體" w:eastAsia="標楷體" w:hAnsi="標楷體"/>
              </w:rPr>
              <w:t>。</w:t>
            </w:r>
          </w:p>
          <w:p w14:paraId="4DF0FE07" w14:textId="038E2415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/>
              </w:rPr>
              <w:t>2-Ⅱ-1 能運用閩南語的標音符號、羅馬字及漢字，協助口語表達。</w:t>
            </w:r>
          </w:p>
        </w:tc>
        <w:tc>
          <w:tcPr>
            <w:tcW w:w="1559" w:type="dxa"/>
          </w:tcPr>
          <w:p w14:paraId="62F7624E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Aa-Ⅱ-2 漢字書寫。</w:t>
            </w:r>
          </w:p>
          <w:p w14:paraId="47832D2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Ab-Ⅱ-1 語詞運用。</w:t>
            </w:r>
          </w:p>
          <w:p w14:paraId="0E689481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Ab-Ⅱ-2 句型運用。</w:t>
            </w:r>
          </w:p>
          <w:p w14:paraId="5D15D016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Bg-Ⅱ-1 生活應對。</w:t>
            </w:r>
          </w:p>
          <w:p w14:paraId="556DB794" w14:textId="28DCB0D0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Bg-Ⅱ-2 口語表達。</w:t>
            </w:r>
          </w:p>
        </w:tc>
        <w:tc>
          <w:tcPr>
            <w:tcW w:w="3205" w:type="dxa"/>
          </w:tcPr>
          <w:p w14:paraId="53DADB70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二、愛細膩3.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緊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緊緊</w:t>
            </w:r>
          </w:p>
          <w:p w14:paraId="0E21332E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2AB516DF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一、引起動機</w:t>
            </w:r>
          </w:p>
          <w:p w14:paraId="003B3478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隨機或請自願的學生上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臺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發表本課課文中常見的生活句型，藉此引導至「做伙來造句」句型，進入教學。</w:t>
            </w:r>
          </w:p>
          <w:p w14:paraId="7A588FB2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328D9108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二、發展活動</w:t>
            </w:r>
          </w:p>
          <w:p w14:paraId="7C01C162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（五）活動五：做伙來造句</w:t>
            </w:r>
          </w:p>
          <w:p w14:paraId="6A64D8DD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1.播放MP3</w:t>
            </w:r>
            <w:r w:rsidRPr="007236FA">
              <w:rPr>
                <w:rFonts w:ascii="MS Gothic" w:eastAsia="MS Gothic" w:hAnsi="MS Gothic" w:cs="MS Gothic" w:hint="eastAsia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或教學電子書，讓學生聆聽「做伙來造句」內容，老師再帶領學生複誦，解說句型結構。</w:t>
            </w:r>
          </w:p>
          <w:p w14:paraId="39E097B0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2.參考「我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會曉造句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」進行教學活動。</w:t>
            </w:r>
          </w:p>
          <w:p w14:paraId="78280902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32EE9C45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（六）活動六：咱來試看覓</w:t>
            </w:r>
          </w:p>
          <w:p w14:paraId="06EDD75D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1.播放MP3</w:t>
            </w:r>
            <w:r w:rsidRPr="007236FA">
              <w:rPr>
                <w:rFonts w:ascii="MS Gothic" w:eastAsia="MS Gothic" w:hAnsi="MS Gothic" w:cs="MS Gothic" w:hint="eastAsia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或教學電子書，讓學生聆聽「咱來試看覓」內容並作答。</w:t>
            </w:r>
          </w:p>
          <w:p w14:paraId="6D6BCB85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2.老師隨機或請自願的學生發表答案，視情況給予指導</w:t>
            </w:r>
            <w:r w:rsidRPr="007236FA">
              <w:rPr>
                <w:rFonts w:ascii="標楷體" w:eastAsia="標楷體" w:hAnsi="標楷體" w:hint="eastAsia"/>
              </w:rPr>
              <w:lastRenderedPageBreak/>
              <w:t>或獎勵。</w:t>
            </w:r>
          </w:p>
          <w:p w14:paraId="5B6BAB1F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3.視教學情況，可補充教學補給站的「囡仔歌」、「簡單的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空喙照護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」。</w:t>
            </w:r>
          </w:p>
          <w:p w14:paraId="4C909D33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62EB9EA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（七）活動七：聽看覓</w:t>
            </w:r>
          </w:p>
          <w:p w14:paraId="0432EA9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1.播放MP3</w:t>
            </w:r>
            <w:r w:rsidRPr="007236FA">
              <w:rPr>
                <w:rFonts w:ascii="MS Gothic" w:eastAsia="MS Gothic" w:hAnsi="MS Gothic" w:cs="MS Gothic" w:hint="eastAsia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或教學電子書，讓學生聆聽「聽看覓」內容並作答。</w:t>
            </w:r>
          </w:p>
          <w:p w14:paraId="305EDFAD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2.老師隨機或請自願的學生發表答案，並視情況給予指導或鼓勵。</w:t>
            </w:r>
          </w:p>
          <w:p w14:paraId="42B7BF7F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3.老師發下學習單，參考「校園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內底愛細膩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」進行教學活動。</w:t>
            </w:r>
          </w:p>
          <w:p w14:paraId="1E3A4833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3CF096EF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三、統整活動</w:t>
            </w:r>
          </w:p>
          <w:p w14:paraId="68EB3B85" w14:textId="74DB1075" w:rsidR="004877BE" w:rsidRPr="00DF4B9D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561" w:type="dxa"/>
          </w:tcPr>
          <w:p w14:paraId="23574CBD" w14:textId="68EB61BD" w:rsidR="004877BE" w:rsidRPr="00DF4B9D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98" w:type="dxa"/>
          </w:tcPr>
          <w:p w14:paraId="6727A5F5" w14:textId="20339532" w:rsidR="004877BE" w:rsidRPr="00DF4B9D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7236F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236FA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7236FA">
              <w:rPr>
                <w:rFonts w:ascii="MS Gothic" w:eastAsia="MS Gothic" w:hAnsi="MS Gothic" w:cs="MS Gothic" w:hint="eastAsia"/>
                <w:snapToGrid w:val="0"/>
                <w:kern w:val="0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、教學電子書、小白板、白板筆、學習單</w:t>
            </w:r>
          </w:p>
        </w:tc>
        <w:tc>
          <w:tcPr>
            <w:tcW w:w="1332" w:type="dxa"/>
          </w:tcPr>
          <w:p w14:paraId="7A088653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說話評量</w:t>
            </w:r>
          </w:p>
          <w:p w14:paraId="34160E2C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寫作評量</w:t>
            </w:r>
          </w:p>
          <w:p w14:paraId="35CAC9C7" w14:textId="4D2A76BD" w:rsidR="004877BE" w:rsidRPr="00DF4B9D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1409" w:type="dxa"/>
          </w:tcPr>
          <w:p w14:paraId="1136A979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生涯發展</w:t>
            </w:r>
          </w:p>
          <w:p w14:paraId="3FABB8A0" w14:textId="79104C90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安全教育</w:t>
            </w:r>
          </w:p>
        </w:tc>
        <w:tc>
          <w:tcPr>
            <w:tcW w:w="1823" w:type="dxa"/>
          </w:tcPr>
          <w:p w14:paraId="39D6AA17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297FDE56" w14:textId="77777777" w:rsidTr="00714143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9EAA" w14:textId="77777777" w:rsidR="004877BE" w:rsidRDefault="004877BE" w:rsidP="004877B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十二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05/04</w:t>
            </w:r>
          </w:p>
          <w:p w14:paraId="3E06C523" w14:textId="77777777" w:rsidR="004877BE" w:rsidRDefault="004877BE" w:rsidP="004877B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17BF958B" w14:textId="24C5A057" w:rsidR="004877BE" w:rsidRPr="0097737D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05/08</w:t>
            </w:r>
          </w:p>
        </w:tc>
        <w:tc>
          <w:tcPr>
            <w:tcW w:w="1276" w:type="dxa"/>
          </w:tcPr>
          <w:p w14:paraId="61177A91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-E-A2</w:t>
            </w:r>
          </w:p>
          <w:p w14:paraId="5CC5E8D6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2F824F15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-E-B1</w:t>
            </w:r>
          </w:p>
          <w:p w14:paraId="35209D57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具備理解與使用閩南語文的基本能力，並能從事表達、溝通，以運用於家庭、學校、社區生活之中。</w:t>
            </w:r>
          </w:p>
          <w:p w14:paraId="34720C20" w14:textId="015626B4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3A9FED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lastRenderedPageBreak/>
              <w:t>1-Ⅱ-1 能應用閩南語標音符號、羅馬字及漢字，協助聆聽理解。</w:t>
            </w:r>
          </w:p>
          <w:p w14:paraId="02161EC5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1-Ⅱ-3 能聆聽並理解對方</w:t>
            </w:r>
            <w:proofErr w:type="gramStart"/>
            <w:r w:rsidRPr="007236FA">
              <w:rPr>
                <w:rFonts w:ascii="標楷體" w:eastAsia="標楷體" w:hAnsi="標楷體"/>
              </w:rPr>
              <w:t>所說的閩南語</w:t>
            </w:r>
            <w:proofErr w:type="gramEnd"/>
            <w:r w:rsidRPr="007236FA">
              <w:rPr>
                <w:rFonts w:ascii="標楷體" w:eastAsia="標楷體" w:hAnsi="標楷體"/>
              </w:rPr>
              <w:t>。</w:t>
            </w:r>
          </w:p>
          <w:p w14:paraId="3FF1E1D2" w14:textId="25A70C9D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/>
              </w:rPr>
              <w:t>2-Ⅱ-1 能運</w:t>
            </w:r>
            <w:r w:rsidRPr="007236FA">
              <w:rPr>
                <w:rFonts w:ascii="標楷體" w:eastAsia="標楷體" w:hAnsi="標楷體"/>
              </w:rPr>
              <w:lastRenderedPageBreak/>
              <w:t>用閩南語的標音符號、羅馬字及漢字，協助口語表達。</w:t>
            </w:r>
          </w:p>
        </w:tc>
        <w:tc>
          <w:tcPr>
            <w:tcW w:w="1559" w:type="dxa"/>
          </w:tcPr>
          <w:p w14:paraId="7E09ABDA" w14:textId="30826169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lastRenderedPageBreak/>
              <w:t>◎</w:t>
            </w:r>
            <w:r w:rsidRPr="007236FA">
              <w:rPr>
                <w:rFonts w:ascii="標楷體" w:eastAsia="標楷體" w:hAnsi="標楷體"/>
              </w:rPr>
              <w:t>Bg-Ⅱ-2 口語表達。</w:t>
            </w:r>
          </w:p>
        </w:tc>
        <w:tc>
          <w:tcPr>
            <w:tcW w:w="3205" w:type="dxa"/>
          </w:tcPr>
          <w:p w14:paraId="6A041B56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二、愛細膩3.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緊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緊緊</w:t>
            </w:r>
          </w:p>
          <w:p w14:paraId="3A99A974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3406A09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一、引起動機</w:t>
            </w:r>
          </w:p>
          <w:p w14:paraId="7D4C2F80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老師揭示本堂課要學的拼音主題，藉此進入「輕鬆學拼音」教學。</w:t>
            </w:r>
          </w:p>
          <w:p w14:paraId="6EC72F7E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6A75E77D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二、發展活動</w:t>
            </w:r>
          </w:p>
          <w:p w14:paraId="483E83D8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（八）活動八：輕鬆學拼音</w:t>
            </w:r>
          </w:p>
          <w:p w14:paraId="2154E2B7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1.播放MP3</w:t>
            </w:r>
            <w:r w:rsidRPr="007236FA">
              <w:rPr>
                <w:rFonts w:ascii="MS Gothic" w:eastAsia="MS Gothic" w:hAnsi="MS Gothic" w:cs="MS Gothic" w:hint="eastAsia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或教學電子書，讓學生聆聽「輕鬆學拼</w:t>
            </w:r>
            <w:r w:rsidRPr="007236FA">
              <w:rPr>
                <w:rFonts w:ascii="標楷體" w:eastAsia="標楷體" w:hAnsi="標楷體" w:hint="eastAsia"/>
              </w:rPr>
              <w:lastRenderedPageBreak/>
              <w:t>音」內容，老師請學生拿出本課的拼音卡，再帶領學生拼讀本課所學的拼音，並指導其發音。</w:t>
            </w:r>
          </w:p>
          <w:p w14:paraId="508A59E0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2.視教學情況，可補充教學補給站的「音標舉例」。</w:t>
            </w:r>
          </w:p>
          <w:p w14:paraId="66A6C695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271D24A9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（九）活動九：拼音練習</w:t>
            </w:r>
          </w:p>
          <w:p w14:paraId="24143BC4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1.播放MP3</w:t>
            </w:r>
            <w:r w:rsidRPr="007236FA">
              <w:rPr>
                <w:rFonts w:ascii="MS Gothic" w:eastAsia="MS Gothic" w:hAnsi="MS Gothic" w:cs="MS Gothic" w:hint="eastAsia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374595E9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2.師生可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採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互動方式對答，請學生依序念出拼音。</w:t>
            </w:r>
          </w:p>
          <w:p w14:paraId="0394DEF8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3.視教學情況，參考「拼音賓果」進行教學遊戲。</w:t>
            </w:r>
          </w:p>
          <w:p w14:paraId="013A82F9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3CBF4ABF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三、統整活動</w:t>
            </w:r>
          </w:p>
          <w:p w14:paraId="1C0EC4C9" w14:textId="11A35563" w:rsidR="004877BE" w:rsidRPr="00DF4B9D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561" w:type="dxa"/>
          </w:tcPr>
          <w:p w14:paraId="7DA00A3D" w14:textId="63FA8827" w:rsidR="004877BE" w:rsidRPr="00DF4B9D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98" w:type="dxa"/>
          </w:tcPr>
          <w:p w14:paraId="7FB5C157" w14:textId="28406F4B" w:rsidR="004877BE" w:rsidRPr="00DF4B9D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7236F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236FA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7236FA">
              <w:rPr>
                <w:rFonts w:ascii="MS Gothic" w:eastAsia="MS Gothic" w:hAnsi="MS Gothic" w:cs="MS Gothic" w:hint="eastAsia"/>
                <w:snapToGrid w:val="0"/>
                <w:kern w:val="0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、教學電子書、小白板、白板筆、書後圖卡</w:t>
            </w:r>
          </w:p>
        </w:tc>
        <w:tc>
          <w:tcPr>
            <w:tcW w:w="1332" w:type="dxa"/>
          </w:tcPr>
          <w:p w14:paraId="00D3818D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說話評量</w:t>
            </w:r>
          </w:p>
          <w:p w14:paraId="5563A5C7" w14:textId="4D1DB6CB" w:rsidR="004877BE" w:rsidRPr="00DF4B9D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1409" w:type="dxa"/>
          </w:tcPr>
          <w:p w14:paraId="2C976573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生涯發展</w:t>
            </w:r>
          </w:p>
          <w:p w14:paraId="05561C78" w14:textId="471BA619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安全教育</w:t>
            </w:r>
          </w:p>
        </w:tc>
        <w:tc>
          <w:tcPr>
            <w:tcW w:w="1823" w:type="dxa"/>
          </w:tcPr>
          <w:p w14:paraId="538ED4A0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4D32B9BE" w14:textId="77777777" w:rsidTr="00714143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2D0" w14:textId="77777777" w:rsidR="004877BE" w:rsidRDefault="004877BE" w:rsidP="004877B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十三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05/11</w:t>
            </w:r>
          </w:p>
          <w:p w14:paraId="4CDFF26F" w14:textId="77777777" w:rsidR="004877BE" w:rsidRDefault="004877BE" w:rsidP="004877B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29814569" w14:textId="46646351" w:rsidR="004877BE" w:rsidRPr="0097737D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05/15</w:t>
            </w:r>
          </w:p>
        </w:tc>
        <w:tc>
          <w:tcPr>
            <w:tcW w:w="1276" w:type="dxa"/>
          </w:tcPr>
          <w:p w14:paraId="7EC8A061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-E-A2</w:t>
            </w:r>
          </w:p>
          <w:p w14:paraId="71BD94AF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10FDE9B3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-E-B1</w:t>
            </w:r>
          </w:p>
          <w:p w14:paraId="77FB2FB2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具備理解與使用閩南語文的基本能力，並能從事表達、溝通，以運用於家庭、學校、社區生活之中。</w:t>
            </w:r>
          </w:p>
          <w:p w14:paraId="33510CA9" w14:textId="0ABFE534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CE1C30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lastRenderedPageBreak/>
              <w:t>1-Ⅱ-1 能應用閩南語標音符號、羅馬字及漢字，協助聆聽理解。</w:t>
            </w:r>
          </w:p>
          <w:p w14:paraId="081C284B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1-Ⅱ-3 能聆聽並理解對方</w:t>
            </w:r>
            <w:proofErr w:type="gramStart"/>
            <w:r w:rsidRPr="007236FA">
              <w:rPr>
                <w:rFonts w:ascii="標楷體" w:eastAsia="標楷體" w:hAnsi="標楷體"/>
              </w:rPr>
              <w:t>所說的閩南語</w:t>
            </w:r>
            <w:proofErr w:type="gramEnd"/>
            <w:r w:rsidRPr="007236FA">
              <w:rPr>
                <w:rFonts w:ascii="標楷體" w:eastAsia="標楷體" w:hAnsi="標楷體"/>
              </w:rPr>
              <w:t>。</w:t>
            </w:r>
          </w:p>
          <w:p w14:paraId="3B428A55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2-Ⅱ-1 能運</w:t>
            </w:r>
            <w:r w:rsidRPr="007236FA">
              <w:rPr>
                <w:rFonts w:ascii="標楷體" w:eastAsia="標楷體" w:hAnsi="標楷體"/>
              </w:rPr>
              <w:lastRenderedPageBreak/>
              <w:t>用閩南語的標音符號、羅馬字及漢字，協助口語表達。</w:t>
            </w:r>
          </w:p>
          <w:p w14:paraId="02C1A47E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3-Ⅱ-1 能閱讀日常生活中常見的閩南語文，並了解其意義。</w:t>
            </w:r>
          </w:p>
          <w:p w14:paraId="2BC68822" w14:textId="59D01F6F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/>
              </w:rPr>
              <w:t>3-Ⅱ-3 能透過閩南語文的閱讀，了解為人處事的道理。</w:t>
            </w:r>
          </w:p>
        </w:tc>
        <w:tc>
          <w:tcPr>
            <w:tcW w:w="1559" w:type="dxa"/>
          </w:tcPr>
          <w:p w14:paraId="21711774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lastRenderedPageBreak/>
              <w:t>◎</w:t>
            </w:r>
            <w:r w:rsidRPr="007236FA">
              <w:rPr>
                <w:rFonts w:ascii="標楷體" w:eastAsia="標楷體" w:hAnsi="標楷體"/>
              </w:rPr>
              <w:t>Ab-Ⅱ-1 語詞運用。</w:t>
            </w:r>
          </w:p>
          <w:p w14:paraId="0A9D7797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Ab-Ⅱ-3 方音差異。</w:t>
            </w:r>
          </w:p>
          <w:p w14:paraId="5601830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Ba-Ⅱ-1 社交稱謂。</w:t>
            </w:r>
          </w:p>
          <w:p w14:paraId="30B69C1A" w14:textId="130D16C3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Bg-Ⅱ-2 口語表達。</w:t>
            </w:r>
          </w:p>
        </w:tc>
        <w:tc>
          <w:tcPr>
            <w:tcW w:w="3205" w:type="dxa"/>
          </w:tcPr>
          <w:p w14:paraId="782F018A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二、愛細膩4.好佳哉</w:t>
            </w:r>
          </w:p>
          <w:p w14:paraId="3E5B0F02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465B8D94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一、引起動機</w:t>
            </w:r>
          </w:p>
          <w:p w14:paraId="4153360A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老師請學生發表身體不適的生活經驗，並簡單說明面對不同病症會有什麼不同的處理方式？</w:t>
            </w:r>
          </w:p>
          <w:p w14:paraId="304CFE37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14C162FE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二、發展活動</w:t>
            </w:r>
          </w:p>
          <w:p w14:paraId="59FF6A09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一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：咱來讀課文</w:t>
            </w:r>
          </w:p>
          <w:p w14:paraId="3693CB37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1.老師播放教學電子書中的</w:t>
            </w:r>
            <w:r w:rsidRPr="007236FA">
              <w:rPr>
                <w:rFonts w:ascii="標楷體" w:eastAsia="標楷體" w:hAnsi="標楷體" w:hint="eastAsia"/>
              </w:rPr>
              <w:lastRenderedPageBreak/>
              <w:t>課文情境掛圖，師生共同討論掛圖內容，引導學生進入課文情境。</w:t>
            </w:r>
          </w:p>
          <w:p w14:paraId="5EE7BEB1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2.播放MP3</w:t>
            </w:r>
            <w:r w:rsidRPr="007236FA">
              <w:rPr>
                <w:rFonts w:ascii="MS Gothic" w:eastAsia="MS Gothic" w:hAnsi="MS Gothic" w:cs="MS Gothic" w:hint="eastAsia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或教學電子書，讓學生聆聽課文內容，老師再帶領學生朗讀，講解課文內容、語詞，指導其發音，並引導學生認識方音差。</w:t>
            </w:r>
          </w:p>
          <w:p w14:paraId="7B8B719A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3.參考「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唸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課文真心適」進行教學遊戲。</w:t>
            </w:r>
          </w:p>
          <w:p w14:paraId="2F9210F7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11A19C7D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（二）活動二：課文分析</w:t>
            </w:r>
          </w:p>
          <w:p w14:paraId="7FFD2932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1.老師請學生寫下課文主旨、段落大意，再隨機或請自願的學生上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臺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發表。</w:t>
            </w:r>
          </w:p>
          <w:p w14:paraId="2E224F70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2.根據課文內容提問，協助學生理解文本。</w:t>
            </w:r>
          </w:p>
          <w:p w14:paraId="754E414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3.參考「來寫字」，引導學生進行書寫並造詞。</w:t>
            </w:r>
          </w:p>
          <w:p w14:paraId="562BD0A2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69EFB063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三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：認識語詞</w:t>
            </w:r>
          </w:p>
          <w:p w14:paraId="2B4EC87E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1.播放MP3</w:t>
            </w:r>
            <w:r w:rsidRPr="007236FA">
              <w:rPr>
                <w:rFonts w:ascii="MS Gothic" w:eastAsia="MS Gothic" w:hAnsi="MS Gothic" w:cs="MS Gothic" w:hint="eastAsia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或教學電子書，讓學生聆聽「輕鬆學語詞」內容，老師再帶領學生複誦，講解語詞並指導學生正確發音。</w:t>
            </w:r>
          </w:p>
          <w:p w14:paraId="086E4D4A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2.老師請學生撕下課本附件之語詞卡，逐一念出本課語詞，並請學生出示對應的語</w:t>
            </w:r>
            <w:r w:rsidRPr="007236FA">
              <w:rPr>
                <w:rFonts w:ascii="標楷體" w:eastAsia="標楷體" w:hAnsi="標楷體" w:hint="eastAsia"/>
              </w:rPr>
              <w:lastRenderedPageBreak/>
              <w:t>詞卡，圖面朝老師以利進行隨堂檢核。</w:t>
            </w:r>
          </w:p>
          <w:p w14:paraId="0A97B640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3.老師問學生還有什麼其他的不適症狀，請學生發表並指導學生其閩南語說法。</w:t>
            </w:r>
          </w:p>
          <w:p w14:paraId="793768B9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4.視教學情況，可補充教學百寶箱的「其他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的病疼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」、「其他的醫療場所」。</w:t>
            </w:r>
          </w:p>
          <w:p w14:paraId="5DB9793E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2F6D1910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（四）活動四：語詞大進擊</w:t>
            </w:r>
          </w:p>
          <w:p w14:paraId="076756FA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 參考「語詞分類」進行教學活動，讓學生根據語詞類別進行分類練習。</w:t>
            </w:r>
          </w:p>
          <w:p w14:paraId="22807855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 老師帶領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學生念讀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「語詞造句」，講解句意及結構，讓學生理解語詞之應用。</w:t>
            </w:r>
          </w:p>
          <w:p w14:paraId="3595219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 參考「語詞賓果」進行教學遊戲，並結合造句練習，檢視學生語詞及其應用的學習狀況。</w:t>
            </w:r>
          </w:p>
          <w:p w14:paraId="35371126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1C99B07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三、統整活動</w:t>
            </w:r>
          </w:p>
          <w:p w14:paraId="0D9170AF" w14:textId="4F1411B6" w:rsidR="004877BE" w:rsidRPr="00DF4B9D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561" w:type="dxa"/>
          </w:tcPr>
          <w:p w14:paraId="1F9C9868" w14:textId="01EF98BA" w:rsidR="004877BE" w:rsidRPr="00DF4B9D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98" w:type="dxa"/>
          </w:tcPr>
          <w:p w14:paraId="558F9569" w14:textId="4CE094F5" w:rsidR="004877BE" w:rsidRPr="00DF4B9D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7236F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236FA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7236FA">
              <w:rPr>
                <w:rFonts w:ascii="MS Gothic" w:eastAsia="MS Gothic" w:hAnsi="MS Gothic" w:cs="MS Gothic" w:hint="eastAsia"/>
                <w:snapToGrid w:val="0"/>
                <w:kern w:val="0"/>
              </w:rPr>
              <w:t>❶</w:t>
            </w:r>
            <w:r w:rsidRPr="007236FA">
              <w:rPr>
                <w:rFonts w:ascii="標楷體" w:eastAsia="標楷體" w:hAnsi="標楷體" w:hint="eastAsia"/>
              </w:rPr>
              <w:t>、教學電子書、書後圖卡</w:t>
            </w:r>
          </w:p>
        </w:tc>
        <w:tc>
          <w:tcPr>
            <w:tcW w:w="1332" w:type="dxa"/>
          </w:tcPr>
          <w:p w14:paraId="6FCD159E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說話評量</w:t>
            </w:r>
          </w:p>
          <w:p w14:paraId="29C340AA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閱讀評量</w:t>
            </w:r>
          </w:p>
          <w:p w14:paraId="378C9870" w14:textId="429493BF" w:rsidR="004877BE" w:rsidRPr="00DF4B9D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1409" w:type="dxa"/>
          </w:tcPr>
          <w:p w14:paraId="27C0C036" w14:textId="462838C9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 xml:space="preserve">安全教育 </w:t>
            </w:r>
          </w:p>
        </w:tc>
        <w:tc>
          <w:tcPr>
            <w:tcW w:w="1823" w:type="dxa"/>
          </w:tcPr>
          <w:p w14:paraId="289A9429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3FFE6D97" w14:textId="77777777" w:rsidTr="00714143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0E01" w14:textId="77777777" w:rsidR="004877BE" w:rsidRDefault="004877BE" w:rsidP="004877B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十四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05/18</w:t>
            </w:r>
          </w:p>
          <w:p w14:paraId="553E22B7" w14:textId="77777777" w:rsidR="004877BE" w:rsidRDefault="004877BE" w:rsidP="004877B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2E0C877D" w14:textId="4BC6A4F7" w:rsidR="004877BE" w:rsidRPr="0097737D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05/22</w:t>
            </w:r>
          </w:p>
        </w:tc>
        <w:tc>
          <w:tcPr>
            <w:tcW w:w="1276" w:type="dxa"/>
          </w:tcPr>
          <w:p w14:paraId="67E50C58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-E-A2</w:t>
            </w:r>
          </w:p>
          <w:p w14:paraId="59177B76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具備使用閩南語文進行思考的能力，</w:t>
            </w:r>
            <w:r w:rsidRPr="007236FA">
              <w:rPr>
                <w:rFonts w:ascii="標楷體" w:eastAsia="標楷體" w:hAnsi="標楷體" w:hint="eastAsia"/>
              </w:rPr>
              <w:lastRenderedPageBreak/>
              <w:t>並用之於日常生活中，以有效處理相關問題。</w:t>
            </w:r>
          </w:p>
          <w:p w14:paraId="74E8427E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-E-B1</w:t>
            </w:r>
          </w:p>
          <w:p w14:paraId="0D4BD9CE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31EF7B65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-E-C2</w:t>
            </w:r>
          </w:p>
          <w:p w14:paraId="457C50F1" w14:textId="4B5D9713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1559" w:type="dxa"/>
          </w:tcPr>
          <w:p w14:paraId="3364B681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lastRenderedPageBreak/>
              <w:t>1-Ⅱ-1 能應用閩南語標音符號、羅馬字及漢字，協助聆</w:t>
            </w:r>
            <w:r w:rsidRPr="007236FA">
              <w:rPr>
                <w:rFonts w:ascii="標楷體" w:eastAsia="標楷體" w:hAnsi="標楷體"/>
              </w:rPr>
              <w:lastRenderedPageBreak/>
              <w:t>聽理解。</w:t>
            </w:r>
          </w:p>
          <w:p w14:paraId="39BA4DE7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1-Ⅱ-3 能聆聽並理解對方</w:t>
            </w:r>
            <w:proofErr w:type="gramStart"/>
            <w:r w:rsidRPr="007236FA">
              <w:rPr>
                <w:rFonts w:ascii="標楷體" w:eastAsia="標楷體" w:hAnsi="標楷體"/>
              </w:rPr>
              <w:t>所說的閩南語</w:t>
            </w:r>
            <w:proofErr w:type="gramEnd"/>
            <w:r w:rsidRPr="007236FA">
              <w:rPr>
                <w:rFonts w:ascii="標楷體" w:eastAsia="標楷體" w:hAnsi="標楷體"/>
              </w:rPr>
              <w:t>。</w:t>
            </w:r>
          </w:p>
          <w:p w14:paraId="3B4B64FE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2-Ⅱ-1 能運用閩南語的標音符號、羅馬字及漢字，協助口語表達。</w:t>
            </w:r>
          </w:p>
          <w:p w14:paraId="566E4874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3-Ⅱ-1 能閱讀日常生活中常見的閩南語文，並了解其意義。</w:t>
            </w:r>
          </w:p>
          <w:p w14:paraId="23D91C0F" w14:textId="5FDE5E5C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/>
              </w:rPr>
              <w:t>4-Ⅱ-2 能運用閩南語文寫出對他人的感謝、關懷與協助。</w:t>
            </w:r>
          </w:p>
        </w:tc>
        <w:tc>
          <w:tcPr>
            <w:tcW w:w="1559" w:type="dxa"/>
          </w:tcPr>
          <w:p w14:paraId="7BE55625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lastRenderedPageBreak/>
              <w:t>◎</w:t>
            </w:r>
            <w:r w:rsidRPr="007236FA">
              <w:rPr>
                <w:rFonts w:ascii="標楷體" w:eastAsia="標楷體" w:hAnsi="標楷體"/>
              </w:rPr>
              <w:t>Aa-Ⅱ-2 漢字書寫。</w:t>
            </w:r>
          </w:p>
          <w:p w14:paraId="2826C872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Ab-Ⅱ-1 語詞運用。</w:t>
            </w:r>
          </w:p>
          <w:p w14:paraId="72E492C1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Ab-Ⅱ-2 句</w:t>
            </w:r>
            <w:r w:rsidRPr="007236FA">
              <w:rPr>
                <w:rFonts w:ascii="標楷體" w:eastAsia="標楷體" w:hAnsi="標楷體"/>
              </w:rPr>
              <w:lastRenderedPageBreak/>
              <w:t>型運用。</w:t>
            </w:r>
          </w:p>
          <w:p w14:paraId="45DEF20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Bg-Ⅱ-1 生活應對。</w:t>
            </w:r>
          </w:p>
          <w:p w14:paraId="7105F9F3" w14:textId="14F87A9F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Bg-Ⅱ-2 口語表達。</w:t>
            </w:r>
          </w:p>
        </w:tc>
        <w:tc>
          <w:tcPr>
            <w:tcW w:w="3205" w:type="dxa"/>
          </w:tcPr>
          <w:p w14:paraId="55494B68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二、愛細膩4.好佳哉</w:t>
            </w:r>
          </w:p>
          <w:p w14:paraId="77DEAA32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34344311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一、引起動機</w:t>
            </w:r>
          </w:p>
          <w:p w14:paraId="53FDA33D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老師發下學習單，參考「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佗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位無爽快」引導學生進行教</w:t>
            </w:r>
            <w:r w:rsidRPr="007236FA">
              <w:rPr>
                <w:rFonts w:ascii="標楷體" w:eastAsia="標楷體" w:hAnsi="標楷體" w:hint="eastAsia"/>
              </w:rPr>
              <w:lastRenderedPageBreak/>
              <w:t>學活動。</w:t>
            </w:r>
          </w:p>
          <w:p w14:paraId="446C409D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07F79EA1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二、發展活動</w:t>
            </w:r>
          </w:p>
          <w:p w14:paraId="418D46ED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（五）活動五：咱來試看覓</w:t>
            </w:r>
          </w:p>
          <w:p w14:paraId="63E6D407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1.播放MP3</w:t>
            </w:r>
            <w:r w:rsidRPr="007236FA">
              <w:rPr>
                <w:rFonts w:ascii="MS Gothic" w:eastAsia="MS Gothic" w:hAnsi="MS Gothic" w:cs="MS Gothic" w:hint="eastAsia"/>
              </w:rPr>
              <w:t>❷</w:t>
            </w:r>
            <w:r w:rsidRPr="007236FA">
              <w:rPr>
                <w:rFonts w:ascii="標楷體" w:eastAsia="標楷體" w:hAnsi="標楷體" w:hint="eastAsia"/>
              </w:rPr>
              <w:t>或教學電子書，讓學生聆聽「咱來試看覓」內容並作答。</w:t>
            </w:r>
          </w:p>
          <w:p w14:paraId="2960F9E5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2.老師隨機或請自願的學生發表答案，視情況給予指導或獎勵。</w:t>
            </w:r>
          </w:p>
          <w:p w14:paraId="085F8882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3.視教學情況，可參考「你是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按怎矣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？」進行教學遊戲。</w:t>
            </w:r>
          </w:p>
          <w:p w14:paraId="54048D2F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4.視教學情況，可補充教學補給站的「孽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譎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仔話」。</w:t>
            </w:r>
          </w:p>
          <w:p w14:paraId="4DA9397D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700F3C16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（六）活動六：聽看覓</w:t>
            </w:r>
          </w:p>
          <w:p w14:paraId="1381035E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1.播放MP3</w:t>
            </w:r>
            <w:r w:rsidRPr="007236FA">
              <w:rPr>
                <w:rFonts w:ascii="MS Gothic" w:eastAsia="MS Gothic" w:hAnsi="MS Gothic" w:cs="MS Gothic" w:hint="eastAsia"/>
              </w:rPr>
              <w:t>❷</w:t>
            </w:r>
            <w:r w:rsidRPr="007236FA">
              <w:rPr>
                <w:rFonts w:ascii="標楷體" w:eastAsia="標楷體" w:hAnsi="標楷體" w:hint="eastAsia"/>
              </w:rPr>
              <w:t>或教學電子書，讓學生聆聽「聽看覓」內容並作答。</w:t>
            </w:r>
          </w:p>
          <w:p w14:paraId="576AEBDD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 師生可採取互動方式對答，提示學生以「伊（按怎矣），應該（愛按怎做）」的句型回答問題。</w:t>
            </w:r>
          </w:p>
          <w:p w14:paraId="3BE75866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 視教學情況，可補充教學補給站的「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謎猜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」。</w:t>
            </w:r>
          </w:p>
          <w:p w14:paraId="35371619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1D579D24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三、統整活動</w:t>
            </w:r>
          </w:p>
          <w:p w14:paraId="2C399FBF" w14:textId="453442AC" w:rsidR="004877BE" w:rsidRPr="00DF4B9D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561" w:type="dxa"/>
          </w:tcPr>
          <w:p w14:paraId="39B222D3" w14:textId="5D0D8F0A" w:rsidR="004877BE" w:rsidRPr="00DF4B9D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98" w:type="dxa"/>
          </w:tcPr>
          <w:p w14:paraId="01EEDA96" w14:textId="53D7BA30" w:rsidR="004877BE" w:rsidRPr="00DF4B9D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7236F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MP3</w:t>
            </w:r>
            <w:r w:rsidRPr="007236FA">
              <w:rPr>
                <w:rFonts w:ascii="MS Gothic" w:eastAsia="MS Gothic" w:hAnsi="MS Gothic" w:cs="MS Gothic" w:hint="eastAsia"/>
              </w:rPr>
              <w:t>❷</w:t>
            </w:r>
            <w:r w:rsidRPr="007236FA">
              <w:rPr>
                <w:rFonts w:ascii="標楷體" w:eastAsia="標楷體" w:hAnsi="標楷體" w:hint="eastAsia"/>
              </w:rPr>
              <w:t>、教學電子書、小白</w:t>
            </w:r>
            <w:r w:rsidRPr="007236FA">
              <w:rPr>
                <w:rFonts w:ascii="標楷體" w:eastAsia="標楷體" w:hAnsi="標楷體" w:hint="eastAsia"/>
              </w:rPr>
              <w:lastRenderedPageBreak/>
              <w:t>板、白板筆、學習單</w:t>
            </w:r>
          </w:p>
        </w:tc>
        <w:tc>
          <w:tcPr>
            <w:tcW w:w="1332" w:type="dxa"/>
          </w:tcPr>
          <w:p w14:paraId="49E27C65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說話評量</w:t>
            </w:r>
          </w:p>
          <w:p w14:paraId="10CB12E0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聽力評量</w:t>
            </w:r>
          </w:p>
          <w:p w14:paraId="790C2DB6" w14:textId="599FC93B" w:rsidR="004877BE" w:rsidRPr="00DF4B9D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1409" w:type="dxa"/>
          </w:tcPr>
          <w:p w14:paraId="634291FB" w14:textId="7809E23C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 xml:space="preserve">安全教育 </w:t>
            </w:r>
          </w:p>
        </w:tc>
        <w:tc>
          <w:tcPr>
            <w:tcW w:w="1823" w:type="dxa"/>
          </w:tcPr>
          <w:p w14:paraId="0BE7358F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7B0C7F21" w14:textId="77777777" w:rsidTr="00714143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9C7A" w14:textId="77777777" w:rsidR="004877BE" w:rsidRDefault="004877BE" w:rsidP="004877B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十五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05/25</w:t>
            </w:r>
          </w:p>
          <w:p w14:paraId="465FD9C6" w14:textId="77777777" w:rsidR="004877BE" w:rsidRDefault="004877BE" w:rsidP="004877B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1EBF0E01" w14:textId="66325885" w:rsidR="004877BE" w:rsidRPr="0097737D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05/29</w:t>
            </w:r>
          </w:p>
        </w:tc>
        <w:tc>
          <w:tcPr>
            <w:tcW w:w="1276" w:type="dxa"/>
          </w:tcPr>
          <w:p w14:paraId="5F26CC13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-E-A2</w:t>
            </w:r>
          </w:p>
          <w:p w14:paraId="6E6FD2B6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52F379D7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-E-B1</w:t>
            </w:r>
          </w:p>
          <w:p w14:paraId="61961255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7A4BFDF0" w14:textId="2E3916A7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1D8A44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1-Ⅱ-1 能應用閩南語標音符號、羅馬字及漢字，協助聆聽理解。</w:t>
            </w:r>
          </w:p>
          <w:p w14:paraId="7A4E0D25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1-Ⅱ-3 能聆聽並理解對方</w:t>
            </w:r>
            <w:proofErr w:type="gramStart"/>
            <w:r w:rsidRPr="007236FA">
              <w:rPr>
                <w:rFonts w:ascii="標楷體" w:eastAsia="標楷體" w:hAnsi="標楷體"/>
              </w:rPr>
              <w:t>所說的閩南語</w:t>
            </w:r>
            <w:proofErr w:type="gramEnd"/>
            <w:r w:rsidRPr="007236FA">
              <w:rPr>
                <w:rFonts w:ascii="標楷體" w:eastAsia="標楷體" w:hAnsi="標楷體"/>
              </w:rPr>
              <w:t>。</w:t>
            </w:r>
          </w:p>
          <w:p w14:paraId="1F5B385C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2-Ⅱ-1 能運用閩南語的標音符號、羅馬字及漢字，協助口語表達。</w:t>
            </w:r>
          </w:p>
          <w:p w14:paraId="75CD88E3" w14:textId="098DD4E7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/>
              </w:rPr>
              <w:t>3-Ⅱ-1 能閱讀日常生活中常見的閩南語文，並了解其意義。</w:t>
            </w:r>
          </w:p>
        </w:tc>
        <w:tc>
          <w:tcPr>
            <w:tcW w:w="1559" w:type="dxa"/>
          </w:tcPr>
          <w:p w14:paraId="16E8A23F" w14:textId="61F88375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Bg-Ⅱ-2 口語表達。</w:t>
            </w:r>
          </w:p>
        </w:tc>
        <w:tc>
          <w:tcPr>
            <w:tcW w:w="3205" w:type="dxa"/>
          </w:tcPr>
          <w:p w14:paraId="1D87A879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二、愛細膩4.好佳哉</w:t>
            </w:r>
          </w:p>
          <w:p w14:paraId="7856F5EE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3B25B2B5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一、引起動機</w:t>
            </w:r>
          </w:p>
          <w:p w14:paraId="30459E59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老師揭示本堂課要學的拼音主題，藉此進入「輕鬆學拼音」教學。</w:t>
            </w:r>
          </w:p>
          <w:p w14:paraId="79D898F1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057042E0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二、發展活動</w:t>
            </w:r>
          </w:p>
          <w:p w14:paraId="3EC23F73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（七）活動七：輕鬆學拼音</w:t>
            </w:r>
          </w:p>
          <w:p w14:paraId="3D0901D5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1.播放MP3</w:t>
            </w:r>
            <w:r w:rsidRPr="007236FA">
              <w:rPr>
                <w:rFonts w:ascii="MS Gothic" w:eastAsia="MS Gothic" w:hAnsi="MS Gothic" w:cs="MS Gothic" w:hint="eastAsia"/>
              </w:rPr>
              <w:t>❷</w:t>
            </w:r>
            <w:r w:rsidRPr="007236FA">
              <w:rPr>
                <w:rFonts w:ascii="標楷體" w:eastAsia="標楷體" w:hAnsi="標楷體" w:hint="eastAsia"/>
              </w:rPr>
              <w:t>或教學電子書，讓學生聆聽「輕鬆學拼音」內容，老師請學生拿出本課的拼音卡，再帶領學生拼讀本課所學的拼音，並指導其發音。</w:t>
            </w:r>
          </w:p>
          <w:p w14:paraId="1D98272A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2.視教學情況，可補充教學補給站的「音標舉例」。</w:t>
            </w:r>
          </w:p>
          <w:p w14:paraId="7123477A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717A0FA0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（八）活動八：拼音練習</w:t>
            </w:r>
          </w:p>
          <w:p w14:paraId="72B65426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1.播放MP3</w:t>
            </w:r>
            <w:r w:rsidRPr="007236FA">
              <w:rPr>
                <w:rFonts w:ascii="MS Gothic" w:eastAsia="MS Gothic" w:hAnsi="MS Gothic" w:cs="MS Gothic" w:hint="eastAsia"/>
              </w:rPr>
              <w:t>❷</w:t>
            </w:r>
            <w:r w:rsidRPr="007236FA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57C72CB7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2.師生可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採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互動方式對答，請學生依序念出拼音。</w:t>
            </w:r>
          </w:p>
          <w:p w14:paraId="0F0B4C83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3.視教學情況，參考「拼音翻翻卡」進行教學遊戲。</w:t>
            </w:r>
          </w:p>
          <w:p w14:paraId="3F8303DF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20386A64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三、統整活動</w:t>
            </w:r>
          </w:p>
          <w:p w14:paraId="4BC4703F" w14:textId="2F5632C7" w:rsidR="004877BE" w:rsidRPr="00DF4B9D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561" w:type="dxa"/>
          </w:tcPr>
          <w:p w14:paraId="4A1307B0" w14:textId="6B8C1E31" w:rsidR="004877BE" w:rsidRPr="00DF4B9D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98" w:type="dxa"/>
          </w:tcPr>
          <w:p w14:paraId="571ACCDE" w14:textId="3AA7C9C0" w:rsidR="004877BE" w:rsidRPr="00DF4B9D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7236F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 xml:space="preserve">MP3　</w:t>
            </w:r>
            <w:r w:rsidRPr="007236FA">
              <w:rPr>
                <w:rFonts w:ascii="MS Gothic" w:eastAsia="MS Gothic" w:hAnsi="MS Gothic" w:cs="MS Gothic" w:hint="eastAsia"/>
              </w:rPr>
              <w:t>❷</w:t>
            </w:r>
            <w:r w:rsidRPr="007236FA">
              <w:rPr>
                <w:rFonts w:ascii="標楷體" w:eastAsia="標楷體" w:hAnsi="標楷體" w:hint="eastAsia"/>
              </w:rPr>
              <w:t>、教學電子書、書後圖卡</w:t>
            </w:r>
          </w:p>
        </w:tc>
        <w:tc>
          <w:tcPr>
            <w:tcW w:w="1332" w:type="dxa"/>
          </w:tcPr>
          <w:p w14:paraId="0A125123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說話評量</w:t>
            </w:r>
          </w:p>
          <w:p w14:paraId="364DA450" w14:textId="7BBF5765" w:rsidR="004877BE" w:rsidRPr="00DF4B9D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1409" w:type="dxa"/>
          </w:tcPr>
          <w:p w14:paraId="5BA56162" w14:textId="765172DD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 xml:space="preserve">安全教育 </w:t>
            </w:r>
          </w:p>
        </w:tc>
        <w:tc>
          <w:tcPr>
            <w:tcW w:w="1823" w:type="dxa"/>
          </w:tcPr>
          <w:p w14:paraId="7295E203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2FF23336" w14:textId="77777777" w:rsidTr="00714143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D9D4" w14:textId="77777777" w:rsidR="004877BE" w:rsidRDefault="004877BE" w:rsidP="004877B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十六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06/01</w:t>
            </w:r>
          </w:p>
          <w:p w14:paraId="5580835D" w14:textId="77777777" w:rsidR="004877BE" w:rsidRDefault="004877BE" w:rsidP="004877B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29760083" w14:textId="3E3C6F76" w:rsidR="004877BE" w:rsidRPr="0097737D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06/05</w:t>
            </w:r>
          </w:p>
        </w:tc>
        <w:tc>
          <w:tcPr>
            <w:tcW w:w="1276" w:type="dxa"/>
          </w:tcPr>
          <w:p w14:paraId="68B5F20D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-E-A2</w:t>
            </w:r>
          </w:p>
          <w:p w14:paraId="2713CD44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3DB67CCD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-E-B1</w:t>
            </w:r>
          </w:p>
          <w:p w14:paraId="1CDE88CF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71D81364" w14:textId="2DB08A4A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3F3310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1-Ⅱ-1 能應用閩南語標音符號、羅馬字及漢字，協助聆聽理解。</w:t>
            </w:r>
          </w:p>
          <w:p w14:paraId="5B96E8F8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1-Ⅱ-3 能聆聽並理解對方</w:t>
            </w:r>
            <w:proofErr w:type="gramStart"/>
            <w:r w:rsidRPr="007236FA">
              <w:rPr>
                <w:rFonts w:ascii="標楷體" w:eastAsia="標楷體" w:hAnsi="標楷體"/>
              </w:rPr>
              <w:t>所說的閩南語</w:t>
            </w:r>
            <w:proofErr w:type="gramEnd"/>
            <w:r w:rsidRPr="007236FA">
              <w:rPr>
                <w:rFonts w:ascii="標楷體" w:eastAsia="標楷體" w:hAnsi="標楷體"/>
              </w:rPr>
              <w:t>。</w:t>
            </w:r>
          </w:p>
          <w:p w14:paraId="47744B1C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2-Ⅱ-1 能運用閩南語的標音符號、羅馬字及漢字，協助口語表達。</w:t>
            </w:r>
          </w:p>
          <w:p w14:paraId="537242EB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3-Ⅱ-1 能閱讀日常生活中常見的閩南語文，並了解其意義。</w:t>
            </w:r>
          </w:p>
          <w:p w14:paraId="3C556C33" w14:textId="617E11BA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/>
              </w:rPr>
              <w:t>3-Ⅱ-3 能透過閩南語文的閱讀，了解為人處事的道理。</w:t>
            </w:r>
          </w:p>
        </w:tc>
        <w:tc>
          <w:tcPr>
            <w:tcW w:w="1559" w:type="dxa"/>
          </w:tcPr>
          <w:p w14:paraId="554A34C2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Aa-Ⅱ-2 漢字書寫。</w:t>
            </w:r>
          </w:p>
          <w:p w14:paraId="5C688990" w14:textId="1AD6E54C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7236FA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Bg-Ⅱ-2 口語表達。</w:t>
            </w:r>
          </w:p>
        </w:tc>
        <w:tc>
          <w:tcPr>
            <w:tcW w:w="3205" w:type="dxa"/>
          </w:tcPr>
          <w:p w14:paraId="1EBCBADC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二、愛細膩4.好佳哉</w:t>
            </w:r>
          </w:p>
          <w:p w14:paraId="49594DF5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02108726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一、引起動機</w:t>
            </w:r>
          </w:p>
          <w:p w14:paraId="4F1D79CC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老師問學生第三、四課的學習心得，藉此進入「複習二」教學。</w:t>
            </w:r>
          </w:p>
          <w:p w14:paraId="38D65B68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127D7C86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二、發展活動</w:t>
            </w:r>
          </w:p>
          <w:p w14:paraId="731EEF0D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（九）活動九：複習二</w:t>
            </w:r>
          </w:p>
          <w:p w14:paraId="04C5C5C7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1.播放</w:t>
            </w:r>
            <w:r w:rsidRPr="007236FA">
              <w:rPr>
                <w:rFonts w:ascii="標楷體" w:eastAsia="標楷體" w:hAnsi="標楷體"/>
              </w:rPr>
              <w:t>MP3</w:t>
            </w:r>
            <w:r w:rsidRPr="007236FA">
              <w:rPr>
                <w:rFonts w:ascii="MS Gothic" w:eastAsia="MS Gothic" w:hAnsi="MS Gothic" w:cs="MS Gothic" w:hint="eastAsia"/>
              </w:rPr>
              <w:t>❷</w:t>
            </w:r>
            <w:r w:rsidRPr="007236FA">
              <w:rPr>
                <w:rFonts w:ascii="標楷體" w:eastAsia="標楷體" w:hAnsi="標楷體" w:hint="eastAsia"/>
              </w:rPr>
              <w:t>或教學電子書，讓學生聆聽「複習二」內容並作答。</w:t>
            </w:r>
          </w:p>
          <w:p w14:paraId="3241271B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答畢師生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可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採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互動式進行對答，老師可引導學生用完整的句子發表。</w:t>
            </w:r>
          </w:p>
          <w:p w14:paraId="0885F90D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3.視教學情況，老師可與學生進一步討論各種常見疾病或意外傷害的預防方法。</w:t>
            </w:r>
          </w:p>
          <w:p w14:paraId="16B00AB8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7A97E1A6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（十）活動十：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看圖講故事</w:t>
            </w:r>
            <w:proofErr w:type="gramEnd"/>
          </w:p>
          <w:p w14:paraId="2FB88EF9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1.老師播放</w:t>
            </w:r>
            <w:r w:rsidRPr="007236FA">
              <w:rPr>
                <w:rFonts w:ascii="標楷體" w:eastAsia="標楷體" w:hAnsi="標楷體"/>
              </w:rPr>
              <w:t>MP3</w:t>
            </w:r>
            <w:r w:rsidRPr="007236FA">
              <w:rPr>
                <w:rFonts w:ascii="MS Gothic" w:eastAsia="MS Gothic" w:hAnsi="MS Gothic" w:cs="MS Gothic" w:hint="eastAsia"/>
              </w:rPr>
              <w:t>❷</w:t>
            </w:r>
            <w:r w:rsidRPr="007236FA">
              <w:rPr>
                <w:rFonts w:ascii="標楷體" w:eastAsia="標楷體" w:hAnsi="標楷體" w:hint="eastAsia"/>
              </w:rPr>
              <w:t>或教學電子書，讓學生聆聽「看圖講故事」內容。</w:t>
            </w:r>
          </w:p>
          <w:p w14:paraId="5651AF10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 老師協助學生分組，並根據故事內容提問，請各組進行討論後發表（參考P81提問-文本分析）。</w:t>
            </w:r>
          </w:p>
          <w:p w14:paraId="16B5D307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 打開教學電子書，播放「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看圖講故事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」動畫，老師可視學生程度切換動畫字幕</w:t>
            </w:r>
            <w:r w:rsidRPr="007236FA">
              <w:rPr>
                <w:rFonts w:ascii="標楷體" w:eastAsia="標楷體" w:hAnsi="標楷體" w:hint="eastAsia"/>
              </w:rPr>
              <w:lastRenderedPageBreak/>
              <w:t>模式（國語／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臺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語／無）。</w:t>
            </w:r>
          </w:p>
          <w:p w14:paraId="586D81B1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7C154E72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三、統整活動</w:t>
            </w:r>
          </w:p>
          <w:p w14:paraId="25AC3448" w14:textId="586F61E0" w:rsidR="004877BE" w:rsidRPr="00DF4B9D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561" w:type="dxa"/>
          </w:tcPr>
          <w:p w14:paraId="5A5E7B2E" w14:textId="68E6CC03" w:rsidR="004877BE" w:rsidRPr="00DF4B9D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98" w:type="dxa"/>
          </w:tcPr>
          <w:p w14:paraId="75A8896C" w14:textId="5FF6AEEC" w:rsidR="004877BE" w:rsidRPr="00DF4B9D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7236F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236FA">
              <w:rPr>
                <w:rFonts w:ascii="標楷體" w:eastAsia="標楷體" w:hAnsi="標楷體"/>
              </w:rPr>
              <w:t>MP3</w:t>
            </w:r>
            <w:r w:rsidRPr="007236FA">
              <w:rPr>
                <w:rFonts w:ascii="MS Gothic" w:eastAsia="MS Gothic" w:hAnsi="MS Gothic" w:cs="MS Gothic" w:hint="eastAsia"/>
              </w:rPr>
              <w:t>❷</w:t>
            </w:r>
            <w:r w:rsidRPr="007236FA">
              <w:rPr>
                <w:rFonts w:ascii="標楷體" w:eastAsia="標楷體" w:hAnsi="標楷體" w:hint="eastAsia"/>
              </w:rPr>
              <w:t>、教學電子書、小白板、白板筆</w:t>
            </w:r>
          </w:p>
        </w:tc>
        <w:tc>
          <w:tcPr>
            <w:tcW w:w="1332" w:type="dxa"/>
          </w:tcPr>
          <w:p w14:paraId="6F1D593E" w14:textId="77777777" w:rsidR="004877BE" w:rsidRPr="007236FA" w:rsidRDefault="004877BE" w:rsidP="004877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說話評量</w:t>
            </w:r>
          </w:p>
          <w:p w14:paraId="6A2ED286" w14:textId="53F5874C" w:rsidR="004877BE" w:rsidRPr="00DF4B9D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閱讀評量</w:t>
            </w:r>
          </w:p>
        </w:tc>
        <w:tc>
          <w:tcPr>
            <w:tcW w:w="1409" w:type="dxa"/>
          </w:tcPr>
          <w:p w14:paraId="214F42DC" w14:textId="78B94F6D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 xml:space="preserve">安全教育 </w:t>
            </w:r>
          </w:p>
        </w:tc>
        <w:tc>
          <w:tcPr>
            <w:tcW w:w="1823" w:type="dxa"/>
          </w:tcPr>
          <w:p w14:paraId="78C4C623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17C3C562" w14:textId="77777777" w:rsidTr="00714143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70DA" w14:textId="77777777" w:rsidR="004877BE" w:rsidRDefault="004877BE" w:rsidP="004877B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十七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06/08</w:t>
            </w:r>
          </w:p>
          <w:p w14:paraId="69BE26DF" w14:textId="77777777" w:rsidR="004877BE" w:rsidRDefault="004877BE" w:rsidP="004877B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79A37A40" w14:textId="3EE62462" w:rsidR="004877BE" w:rsidRPr="0097737D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06/12</w:t>
            </w:r>
          </w:p>
        </w:tc>
        <w:tc>
          <w:tcPr>
            <w:tcW w:w="1276" w:type="dxa"/>
          </w:tcPr>
          <w:p w14:paraId="55D99989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-E-A2</w:t>
            </w:r>
          </w:p>
          <w:p w14:paraId="17E3F005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1E7B9BBA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-E-B1</w:t>
            </w:r>
          </w:p>
          <w:p w14:paraId="06016F44" w14:textId="0711F2FC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59" w:type="dxa"/>
          </w:tcPr>
          <w:p w14:paraId="53DF5F96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1-Ⅱ-1 能應用閩南語標音符號、羅馬字及漢字，協助聆聽理解。</w:t>
            </w:r>
          </w:p>
          <w:p w14:paraId="3B62D3A9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1-Ⅱ-3</w:t>
            </w:r>
            <w:r w:rsidRPr="007236FA">
              <w:rPr>
                <w:rFonts w:ascii="標楷體" w:eastAsia="標楷體" w:hAnsi="標楷體" w:hint="eastAsia"/>
              </w:rPr>
              <w:t xml:space="preserve"> </w:t>
            </w:r>
            <w:r w:rsidRPr="007236FA">
              <w:rPr>
                <w:rFonts w:ascii="標楷體" w:eastAsia="標楷體" w:hAnsi="標楷體"/>
              </w:rPr>
              <w:t>能聆聽並理解對方</w:t>
            </w:r>
            <w:proofErr w:type="gramStart"/>
            <w:r w:rsidRPr="007236FA">
              <w:rPr>
                <w:rFonts w:ascii="標楷體" w:eastAsia="標楷體" w:hAnsi="標楷體"/>
              </w:rPr>
              <w:t>所說的閩南語</w:t>
            </w:r>
            <w:proofErr w:type="gramEnd"/>
            <w:r w:rsidRPr="007236FA">
              <w:rPr>
                <w:rFonts w:ascii="標楷體" w:eastAsia="標楷體" w:hAnsi="標楷體"/>
              </w:rPr>
              <w:t>。</w:t>
            </w:r>
          </w:p>
          <w:p w14:paraId="595ECFE3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2-Ⅱ-1 能運用閩南語的標音符號、羅馬字及漢字，協助口語表達。</w:t>
            </w:r>
          </w:p>
          <w:p w14:paraId="255A1AF9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3-Ⅱ-1</w:t>
            </w:r>
            <w:r w:rsidRPr="007236FA">
              <w:rPr>
                <w:rFonts w:ascii="標楷體" w:eastAsia="標楷體" w:hAnsi="標楷體" w:hint="eastAsia"/>
              </w:rPr>
              <w:t xml:space="preserve"> </w:t>
            </w:r>
            <w:r w:rsidRPr="007236FA">
              <w:rPr>
                <w:rFonts w:ascii="標楷體" w:eastAsia="標楷體" w:hAnsi="標楷體"/>
              </w:rPr>
              <w:t>能閱讀日常生活中常見的閩南語文，並了解其意義。</w:t>
            </w:r>
          </w:p>
          <w:p w14:paraId="46A59BE7" w14:textId="0CC97E54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/>
              </w:rPr>
              <w:t>3-Ⅱ-3 能透過閩南語文的閱讀，了</w:t>
            </w:r>
            <w:r w:rsidRPr="007236FA">
              <w:rPr>
                <w:rFonts w:ascii="標楷體" w:eastAsia="標楷體" w:hAnsi="標楷體"/>
              </w:rPr>
              <w:lastRenderedPageBreak/>
              <w:t>解為人處事的道理。</w:t>
            </w:r>
          </w:p>
        </w:tc>
        <w:tc>
          <w:tcPr>
            <w:tcW w:w="1559" w:type="dxa"/>
          </w:tcPr>
          <w:p w14:paraId="0332EC49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Cambria Math"/>
                <w:vertAlign w:val="superscript"/>
              </w:rPr>
              <w:lastRenderedPageBreak/>
              <w:t>◎</w:t>
            </w:r>
            <w:r w:rsidRPr="007236FA">
              <w:rPr>
                <w:rFonts w:ascii="標楷體" w:eastAsia="標楷體" w:hAnsi="標楷體"/>
              </w:rPr>
              <w:t>Aa-Ⅱ-2 漢字書寫。</w:t>
            </w:r>
          </w:p>
          <w:p w14:paraId="539F57FA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Cambria Math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Ab-Ⅱ-3 方音差異。</w:t>
            </w:r>
          </w:p>
          <w:p w14:paraId="22FEF927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Ac-Ⅱ-1 生活故事。</w:t>
            </w:r>
          </w:p>
          <w:p w14:paraId="17C7BB2C" w14:textId="2AA903CB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Bg-Ⅱ-2 口語表達。</w:t>
            </w:r>
          </w:p>
        </w:tc>
        <w:tc>
          <w:tcPr>
            <w:tcW w:w="3205" w:type="dxa"/>
          </w:tcPr>
          <w:p w14:paraId="65A83ED5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三、時間5.時間走傷緊</w:t>
            </w:r>
          </w:p>
          <w:p w14:paraId="027F4F58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9138DE7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一、引起動機</w:t>
            </w:r>
          </w:p>
          <w:p w14:paraId="2E37B3D5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老師詢問學生是否有時間不夠用或時間跑很快的感覺？隨機或請自願的學生發表經驗，藉此引導學生進入課文教學。</w:t>
            </w:r>
          </w:p>
          <w:p w14:paraId="29FAC5DA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484FD03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二、發展活動</w:t>
            </w:r>
          </w:p>
          <w:p w14:paraId="4CEB1423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一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：咱來讀課文</w:t>
            </w:r>
          </w:p>
          <w:p w14:paraId="71705775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1.老師播放教學電子書中的課文情境掛圖，師生共同討論掛圖內容，引導學生進入課文情境。</w:t>
            </w:r>
          </w:p>
          <w:p w14:paraId="7DD80E0C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2.播放</w:t>
            </w:r>
            <w:r w:rsidRPr="007236FA">
              <w:rPr>
                <w:rFonts w:ascii="標楷體" w:eastAsia="標楷體" w:hAnsi="標楷體"/>
              </w:rPr>
              <w:t>MP3</w:t>
            </w:r>
            <w:r w:rsidRPr="007236FA">
              <w:rPr>
                <w:rFonts w:ascii="MS Gothic" w:eastAsia="MS Gothic" w:hAnsi="MS Gothic" w:cs="MS Gothic" w:hint="eastAsia"/>
              </w:rPr>
              <w:t>❷</w:t>
            </w:r>
            <w:r w:rsidRPr="007236FA">
              <w:rPr>
                <w:rFonts w:ascii="標楷體" w:eastAsia="標楷體" w:hAnsi="標楷體" w:hint="eastAsia"/>
              </w:rPr>
              <w:t>或教學電子書，讓學生聆聽課文內容，老師再帶領學生朗讀，講解課文內容、語詞，指導其發音，並引導學生認識方音差。</w:t>
            </w:r>
          </w:p>
          <w:p w14:paraId="649FEDF3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3.參考「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唸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課文真心適」進行教學遊戲。</w:t>
            </w:r>
          </w:p>
          <w:p w14:paraId="66786C66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4E37F30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（二）活動二：課文分析</w:t>
            </w:r>
          </w:p>
          <w:p w14:paraId="16933120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1.老師請學生寫下課文主旨、段落大意，再隨機或請自願的學生上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臺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發表。</w:t>
            </w:r>
          </w:p>
          <w:p w14:paraId="27D0668D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2.根據課文內容提問，協助學生理解文本。</w:t>
            </w:r>
          </w:p>
          <w:p w14:paraId="00FB0578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3.參考「來寫字」，引導學生進行書寫並造詞。</w:t>
            </w:r>
          </w:p>
          <w:p w14:paraId="390D82B1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65B9FAF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三、統整活動</w:t>
            </w:r>
          </w:p>
          <w:p w14:paraId="0AA20FE9" w14:textId="1409EAA6" w:rsidR="004877BE" w:rsidRPr="00DF4B9D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播放</w:t>
            </w:r>
            <w:r w:rsidRPr="007236FA">
              <w:rPr>
                <w:rFonts w:ascii="標楷體" w:eastAsia="標楷體" w:hAnsi="標楷體"/>
              </w:rPr>
              <w:t>MP3</w:t>
            </w:r>
            <w:r w:rsidRPr="007236FA">
              <w:rPr>
                <w:rFonts w:ascii="MS Gothic" w:eastAsia="MS Gothic" w:hAnsi="MS Gothic" w:cs="MS Gothic" w:hint="eastAsia"/>
              </w:rPr>
              <w:t>❷</w:t>
            </w:r>
            <w:r w:rsidRPr="007236FA">
              <w:rPr>
                <w:rFonts w:ascii="標楷體" w:eastAsia="標楷體" w:hAnsi="標楷體" w:hint="eastAsia"/>
              </w:rPr>
              <w:t>或教學電子書，引導學生唱跳本課歌曲。</w:t>
            </w:r>
          </w:p>
        </w:tc>
        <w:tc>
          <w:tcPr>
            <w:tcW w:w="561" w:type="dxa"/>
          </w:tcPr>
          <w:p w14:paraId="06490223" w14:textId="2E33D695" w:rsidR="004877BE" w:rsidRPr="00DF4B9D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98" w:type="dxa"/>
          </w:tcPr>
          <w:p w14:paraId="39E3BDCD" w14:textId="618426DD" w:rsidR="004877BE" w:rsidRPr="00DF4B9D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7236F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236FA">
              <w:rPr>
                <w:rFonts w:ascii="標楷體" w:eastAsia="標楷體" w:hAnsi="標楷體"/>
              </w:rPr>
              <w:t>MP3</w:t>
            </w:r>
            <w:r w:rsidRPr="007236FA">
              <w:rPr>
                <w:rFonts w:ascii="MS Gothic" w:eastAsia="MS Gothic" w:hAnsi="MS Gothic" w:cs="MS Gothic" w:hint="eastAsia"/>
              </w:rPr>
              <w:t>❷</w:t>
            </w:r>
            <w:r w:rsidRPr="007236FA">
              <w:rPr>
                <w:rFonts w:ascii="標楷體" w:eastAsia="標楷體" w:hAnsi="標楷體" w:hint="eastAsia"/>
              </w:rPr>
              <w:t>、教學電子書、便利貼、紙板</w:t>
            </w:r>
          </w:p>
        </w:tc>
        <w:tc>
          <w:tcPr>
            <w:tcW w:w="1332" w:type="dxa"/>
          </w:tcPr>
          <w:p w14:paraId="25D3DDE1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說話評量</w:t>
            </w:r>
          </w:p>
          <w:p w14:paraId="4BF3C24D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閱讀評量</w:t>
            </w:r>
          </w:p>
          <w:p w14:paraId="07E920A8" w14:textId="6171DB56" w:rsidR="004877BE" w:rsidRPr="00DF4B9D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1409" w:type="dxa"/>
          </w:tcPr>
          <w:p w14:paraId="15968036" w14:textId="401A9ECB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 xml:space="preserve">生涯發展 </w:t>
            </w:r>
          </w:p>
        </w:tc>
        <w:tc>
          <w:tcPr>
            <w:tcW w:w="1823" w:type="dxa"/>
          </w:tcPr>
          <w:p w14:paraId="49C14D6A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0D145AAB" w14:textId="77777777" w:rsidTr="00714143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1674" w14:textId="77777777" w:rsidR="004877BE" w:rsidRDefault="004877BE" w:rsidP="004877B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十八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06/15</w:t>
            </w:r>
          </w:p>
          <w:p w14:paraId="14D5394F" w14:textId="77777777" w:rsidR="004877BE" w:rsidRDefault="004877BE" w:rsidP="004877B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4C780D54" w14:textId="53044505" w:rsidR="004877BE" w:rsidRPr="0097737D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06/19</w:t>
            </w:r>
          </w:p>
        </w:tc>
        <w:tc>
          <w:tcPr>
            <w:tcW w:w="1276" w:type="dxa"/>
          </w:tcPr>
          <w:p w14:paraId="45CD5255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-E-A2</w:t>
            </w:r>
          </w:p>
          <w:p w14:paraId="70DC6EA7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538DEC76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-E-B1</w:t>
            </w:r>
          </w:p>
          <w:p w14:paraId="06B54502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具備理解與使用閩南語文的基本能力，並能從事表達、溝通，以運</w:t>
            </w:r>
            <w:r w:rsidRPr="007236FA">
              <w:rPr>
                <w:rFonts w:ascii="標楷體" w:eastAsia="標楷體" w:hAnsi="標楷體" w:hint="eastAsia"/>
              </w:rPr>
              <w:lastRenderedPageBreak/>
              <w:t>用於家庭、學校、社區生活之中。</w:t>
            </w:r>
          </w:p>
          <w:p w14:paraId="732524E8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-E-C2</w:t>
            </w:r>
          </w:p>
          <w:p w14:paraId="18D359BC" w14:textId="7305C78C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 xml:space="preserve">具備運用閩南語文的溝通能力，珍愛自己、尊重別人，發揮團隊合作的精神。 </w:t>
            </w:r>
          </w:p>
        </w:tc>
        <w:tc>
          <w:tcPr>
            <w:tcW w:w="1559" w:type="dxa"/>
          </w:tcPr>
          <w:p w14:paraId="0C9C76E4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lastRenderedPageBreak/>
              <w:t>1-Ⅱ-1 能應用閩南語標音符號、羅馬字及漢字，協助聆聽理解。</w:t>
            </w:r>
          </w:p>
          <w:p w14:paraId="6989D1F5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1-Ⅱ-3</w:t>
            </w:r>
            <w:r w:rsidRPr="007236FA">
              <w:rPr>
                <w:rFonts w:ascii="標楷體" w:eastAsia="標楷體" w:hAnsi="標楷體" w:hint="eastAsia"/>
              </w:rPr>
              <w:t xml:space="preserve"> </w:t>
            </w:r>
            <w:r w:rsidRPr="007236FA">
              <w:rPr>
                <w:rFonts w:ascii="標楷體" w:eastAsia="標楷體" w:hAnsi="標楷體"/>
              </w:rPr>
              <w:t>能聆聽並理解對方</w:t>
            </w:r>
            <w:proofErr w:type="gramStart"/>
            <w:r w:rsidRPr="007236FA">
              <w:rPr>
                <w:rFonts w:ascii="標楷體" w:eastAsia="標楷體" w:hAnsi="標楷體"/>
              </w:rPr>
              <w:t>所說的閩南語</w:t>
            </w:r>
            <w:proofErr w:type="gramEnd"/>
            <w:r w:rsidRPr="007236FA">
              <w:rPr>
                <w:rFonts w:ascii="標楷體" w:eastAsia="標楷體" w:hAnsi="標楷體"/>
              </w:rPr>
              <w:t>。</w:t>
            </w:r>
          </w:p>
          <w:p w14:paraId="674888A1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2-Ⅱ-1 能運用閩南語的標音符號、羅馬字及漢字，協助口語表達。</w:t>
            </w:r>
          </w:p>
          <w:p w14:paraId="64AE8684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2-Ⅱ-2 能用閩南語簡單說出日常生</w:t>
            </w:r>
            <w:r w:rsidRPr="007236FA">
              <w:rPr>
                <w:rFonts w:ascii="標楷體" w:eastAsia="標楷體" w:hAnsi="標楷體"/>
              </w:rPr>
              <w:lastRenderedPageBreak/>
              <w:t>活計畫。</w:t>
            </w:r>
          </w:p>
          <w:p w14:paraId="5E8F1253" w14:textId="166B63BA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/>
              </w:rPr>
              <w:t>3-Ⅱ-1</w:t>
            </w:r>
            <w:r w:rsidRPr="007236FA">
              <w:rPr>
                <w:rFonts w:ascii="標楷體" w:eastAsia="標楷體" w:hAnsi="標楷體" w:hint="eastAsia"/>
              </w:rPr>
              <w:t xml:space="preserve"> </w:t>
            </w:r>
            <w:r w:rsidRPr="007236FA">
              <w:rPr>
                <w:rFonts w:ascii="標楷體" w:eastAsia="標楷體" w:hAnsi="標楷體"/>
              </w:rPr>
              <w:t>能閱讀日常生活中常見的閩南語文，並了解其意義。</w:t>
            </w:r>
          </w:p>
        </w:tc>
        <w:tc>
          <w:tcPr>
            <w:tcW w:w="1559" w:type="dxa"/>
          </w:tcPr>
          <w:p w14:paraId="3E9E192D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Cambria Math"/>
                <w:vertAlign w:val="superscript"/>
              </w:rPr>
              <w:lastRenderedPageBreak/>
              <w:t>◎</w:t>
            </w:r>
            <w:r w:rsidRPr="007236FA">
              <w:rPr>
                <w:rFonts w:ascii="標楷體" w:eastAsia="標楷體" w:hAnsi="標楷體"/>
              </w:rPr>
              <w:t>Aa-Ⅱ-2 漢字書寫。</w:t>
            </w:r>
          </w:p>
          <w:p w14:paraId="5238B880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Cambria Math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Ab-Ⅱ-1 語詞運用。</w:t>
            </w:r>
          </w:p>
          <w:p w14:paraId="650AE894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Cambria Math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Ab-Ⅱ-3 方音差異。</w:t>
            </w:r>
          </w:p>
          <w:p w14:paraId="097E1708" w14:textId="6E896D0D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Bg-Ⅱ-2 口語表達。</w:t>
            </w:r>
          </w:p>
        </w:tc>
        <w:tc>
          <w:tcPr>
            <w:tcW w:w="3205" w:type="dxa"/>
          </w:tcPr>
          <w:p w14:paraId="35270BAE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三、時間5.時間走傷緊</w:t>
            </w:r>
          </w:p>
          <w:p w14:paraId="35F7E130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186B327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一、引起動機</w:t>
            </w:r>
          </w:p>
          <w:p w14:paraId="279381F0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1.老師請學生發表一天之內的時間詞，並寫在黑板上。</w:t>
            </w:r>
          </w:p>
          <w:p w14:paraId="60EC9274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2.隨機抽選學生上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臺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，其餘學生翻開「輕鬆學語詞」，引導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臺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上學生圈選課本出現的時間詞，藉此進入語詞教學。</w:t>
            </w:r>
          </w:p>
          <w:p w14:paraId="6EBB4F4E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2DE5FB8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二、發展活動</w:t>
            </w:r>
          </w:p>
          <w:p w14:paraId="480ADD66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三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：認識語詞</w:t>
            </w:r>
          </w:p>
          <w:p w14:paraId="63DC7DCD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1.播放</w:t>
            </w:r>
            <w:r w:rsidRPr="007236FA">
              <w:rPr>
                <w:rFonts w:ascii="標楷體" w:eastAsia="標楷體" w:hAnsi="標楷體"/>
              </w:rPr>
              <w:t>MP3</w:t>
            </w:r>
            <w:r w:rsidRPr="007236FA">
              <w:rPr>
                <w:rFonts w:ascii="MS Gothic" w:eastAsia="MS Gothic" w:hAnsi="MS Gothic" w:cs="MS Gothic" w:hint="eastAsia"/>
              </w:rPr>
              <w:t>❷</w:t>
            </w:r>
            <w:r w:rsidRPr="007236FA">
              <w:rPr>
                <w:rFonts w:ascii="標楷體" w:eastAsia="標楷體" w:hAnsi="標楷體" w:hint="eastAsia"/>
              </w:rPr>
              <w:t>或教學電子書，讓學生聆聽「輕鬆學語詞」內容，老師再帶領學生複誦，講解語詞並指導學生正確發音。</w:t>
            </w:r>
          </w:p>
          <w:p w14:paraId="1CD302F5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2.老師請學生撕下課本附件</w:t>
            </w:r>
            <w:r w:rsidRPr="007236FA">
              <w:rPr>
                <w:rFonts w:ascii="標楷體" w:eastAsia="標楷體" w:hAnsi="標楷體" w:hint="eastAsia"/>
              </w:rPr>
              <w:lastRenderedPageBreak/>
              <w:t>之語詞卡，逐一念出本課語詞，並請學生出示對應的語詞卡，圖面朝老師以利進行隨堂檢核。</w:t>
            </w:r>
          </w:p>
          <w:p w14:paraId="6625308B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3.老師帶領學生重新審視剛才討論之「一天之內的時間詞」，指導學生其他時間詞的閩南語說法。</w:t>
            </w:r>
          </w:p>
          <w:p w14:paraId="3BC41F89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4.參考教學百寶箱，補充「一日到暗的時間詞」。</w:t>
            </w:r>
          </w:p>
          <w:p w14:paraId="6DFA98D8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1C67AA6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（四）活動四：語詞大進擊</w:t>
            </w:r>
          </w:p>
          <w:p w14:paraId="765C0699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1.參考「一日到暗」進行教學活動，讓學生根據時序進行語詞排列。</w:t>
            </w:r>
          </w:p>
          <w:p w14:paraId="437602AF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2.老師帶領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學生念讀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「語詞造句」，講解句意及結構，讓學生理解語詞之應用。</w:t>
            </w:r>
          </w:p>
          <w:p w14:paraId="2151CB05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3.參考「這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馬欲做啥物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？」進行教學遊戲，並結合造句練習，檢視學生語詞及其應用的學習狀況。</w:t>
            </w:r>
          </w:p>
          <w:p w14:paraId="59E63151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EFEDA99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三、統整活動</w:t>
            </w:r>
          </w:p>
          <w:p w14:paraId="622B1C4A" w14:textId="4215082F" w:rsidR="004877BE" w:rsidRPr="00DF4B9D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561" w:type="dxa"/>
          </w:tcPr>
          <w:p w14:paraId="2AE9311B" w14:textId="44349B22" w:rsidR="004877BE" w:rsidRPr="00DF4B9D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98" w:type="dxa"/>
          </w:tcPr>
          <w:p w14:paraId="4F0D93B4" w14:textId="21141F90" w:rsidR="004877BE" w:rsidRPr="00DF4B9D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7236F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236FA">
              <w:rPr>
                <w:rFonts w:ascii="標楷體" w:eastAsia="標楷體" w:hAnsi="標楷體"/>
              </w:rPr>
              <w:t>MP3</w:t>
            </w:r>
            <w:r w:rsidRPr="007236FA">
              <w:rPr>
                <w:rFonts w:ascii="MS Gothic" w:eastAsia="MS Gothic" w:hAnsi="MS Gothic" w:cs="MS Gothic" w:hint="eastAsia"/>
              </w:rPr>
              <w:t>❷</w:t>
            </w:r>
            <w:r w:rsidRPr="007236FA">
              <w:rPr>
                <w:rFonts w:ascii="標楷體" w:eastAsia="標楷體" w:hAnsi="標楷體" w:hint="eastAsia"/>
              </w:rPr>
              <w:t>、教學電子書、小白板、白板筆、書後圖卡、空白紙卡</w:t>
            </w:r>
          </w:p>
        </w:tc>
        <w:tc>
          <w:tcPr>
            <w:tcW w:w="1332" w:type="dxa"/>
          </w:tcPr>
          <w:p w14:paraId="49B80519" w14:textId="069B0239" w:rsidR="004877BE" w:rsidRPr="00DF4B9D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說話評量</w:t>
            </w:r>
          </w:p>
        </w:tc>
        <w:tc>
          <w:tcPr>
            <w:tcW w:w="1409" w:type="dxa"/>
          </w:tcPr>
          <w:p w14:paraId="33A87ED4" w14:textId="39B79785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 xml:space="preserve">生涯發展 </w:t>
            </w:r>
          </w:p>
        </w:tc>
        <w:tc>
          <w:tcPr>
            <w:tcW w:w="1823" w:type="dxa"/>
          </w:tcPr>
          <w:p w14:paraId="62165053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7BE08AF9" w14:textId="77777777" w:rsidTr="00714143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A3AD" w14:textId="77777777" w:rsidR="004877BE" w:rsidRDefault="004877BE" w:rsidP="004877B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十九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06/22</w:t>
            </w:r>
          </w:p>
          <w:p w14:paraId="75F50F4B" w14:textId="77777777" w:rsidR="004877BE" w:rsidRDefault="004877BE" w:rsidP="004877B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60E715C8" w14:textId="55589C37" w:rsidR="004877BE" w:rsidRPr="0097737D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06/26</w:t>
            </w:r>
          </w:p>
        </w:tc>
        <w:tc>
          <w:tcPr>
            <w:tcW w:w="1276" w:type="dxa"/>
          </w:tcPr>
          <w:p w14:paraId="56A29A58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-E-A2</w:t>
            </w:r>
          </w:p>
          <w:p w14:paraId="3707F776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具備使用閩南語文進行思考</w:t>
            </w:r>
            <w:r w:rsidRPr="007236FA">
              <w:rPr>
                <w:rFonts w:ascii="標楷體" w:eastAsia="標楷體" w:hAnsi="標楷體" w:hint="eastAsia"/>
              </w:rPr>
              <w:lastRenderedPageBreak/>
              <w:t>的能力，並用之於日常生活中，以有效處理相關問題。</w:t>
            </w:r>
          </w:p>
          <w:p w14:paraId="47AD4D5F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-E-B1</w:t>
            </w:r>
          </w:p>
          <w:p w14:paraId="5E7E17BE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1C3B7452" w14:textId="533C9811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18604C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lastRenderedPageBreak/>
              <w:t>1-Ⅱ-1 能應用閩南語標音符號、羅馬字及漢</w:t>
            </w:r>
            <w:r w:rsidRPr="007236FA">
              <w:rPr>
                <w:rFonts w:ascii="標楷體" w:eastAsia="標楷體" w:hAnsi="標楷體"/>
              </w:rPr>
              <w:lastRenderedPageBreak/>
              <w:t>字，協助聆聽理解。</w:t>
            </w:r>
          </w:p>
          <w:p w14:paraId="7B32EF11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1-Ⅱ-3</w:t>
            </w:r>
            <w:r w:rsidRPr="007236FA">
              <w:rPr>
                <w:rFonts w:ascii="標楷體" w:eastAsia="標楷體" w:hAnsi="標楷體" w:hint="eastAsia"/>
              </w:rPr>
              <w:t xml:space="preserve"> </w:t>
            </w:r>
            <w:r w:rsidRPr="007236FA">
              <w:rPr>
                <w:rFonts w:ascii="標楷體" w:eastAsia="標楷體" w:hAnsi="標楷體"/>
              </w:rPr>
              <w:t>能聆聽並理解對方</w:t>
            </w:r>
            <w:proofErr w:type="gramStart"/>
            <w:r w:rsidRPr="007236FA">
              <w:rPr>
                <w:rFonts w:ascii="標楷體" w:eastAsia="標楷體" w:hAnsi="標楷體"/>
              </w:rPr>
              <w:t>所說的閩南語</w:t>
            </w:r>
            <w:proofErr w:type="gramEnd"/>
            <w:r w:rsidRPr="007236FA">
              <w:rPr>
                <w:rFonts w:ascii="標楷體" w:eastAsia="標楷體" w:hAnsi="標楷體"/>
              </w:rPr>
              <w:t>。</w:t>
            </w:r>
          </w:p>
          <w:p w14:paraId="6C0A4680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2-Ⅱ-1 能運用閩南語的標音符號、羅馬字及漢字，協助口語表達。</w:t>
            </w:r>
          </w:p>
          <w:p w14:paraId="1F862750" w14:textId="613F88EB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/>
              </w:rPr>
              <w:t>4-Ⅱ-1 運用閩南語文簡單寫出自己的感受與需求。</w:t>
            </w:r>
          </w:p>
        </w:tc>
        <w:tc>
          <w:tcPr>
            <w:tcW w:w="1559" w:type="dxa"/>
          </w:tcPr>
          <w:p w14:paraId="5D2926F0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Cambria Math"/>
                <w:vertAlign w:val="superscript"/>
              </w:rPr>
              <w:lastRenderedPageBreak/>
              <w:t>◎</w:t>
            </w:r>
            <w:r w:rsidRPr="007236FA">
              <w:rPr>
                <w:rFonts w:ascii="標楷體" w:eastAsia="標楷體" w:hAnsi="標楷體"/>
              </w:rPr>
              <w:t>Aa-Ⅱ-2 漢字書寫。</w:t>
            </w:r>
          </w:p>
          <w:p w14:paraId="0EC79F7B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Cambria Math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Ab-Ⅱ-1 語詞運用。</w:t>
            </w:r>
          </w:p>
          <w:p w14:paraId="1B3DE071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Cambria Math"/>
                <w:vertAlign w:val="superscript"/>
              </w:rPr>
              <w:lastRenderedPageBreak/>
              <w:t>◎</w:t>
            </w:r>
            <w:r w:rsidRPr="007236FA">
              <w:rPr>
                <w:rFonts w:ascii="標楷體" w:eastAsia="標楷體" w:hAnsi="標楷體"/>
              </w:rPr>
              <w:t>Ab-Ⅱ-2 句型運用。</w:t>
            </w:r>
          </w:p>
          <w:p w14:paraId="2FD80FB7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Bg-Ⅱ-1 生活應對。</w:t>
            </w:r>
          </w:p>
          <w:p w14:paraId="3A57C16C" w14:textId="0EDFAFF5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Bg-Ⅱ-2 口語表達。</w:t>
            </w:r>
          </w:p>
        </w:tc>
        <w:tc>
          <w:tcPr>
            <w:tcW w:w="3205" w:type="dxa"/>
          </w:tcPr>
          <w:p w14:paraId="351AE3ED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三、時間5.時間走傷緊</w:t>
            </w:r>
          </w:p>
          <w:p w14:paraId="63A6C0DB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F416F86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一、引起動機</w:t>
            </w:r>
          </w:p>
          <w:p w14:paraId="5C60129D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老師發下學習單，參考「阿</w:t>
            </w:r>
            <w:r w:rsidRPr="007236FA">
              <w:rPr>
                <w:rFonts w:ascii="標楷體" w:eastAsia="標楷體" w:hAnsi="標楷體" w:hint="eastAsia"/>
              </w:rPr>
              <w:lastRenderedPageBreak/>
              <w:t>真的歇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睏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日」引導學生進行教學活動。</w:t>
            </w:r>
          </w:p>
          <w:p w14:paraId="6CB6EDF2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0D33FBF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二、發展活動</w:t>
            </w:r>
          </w:p>
          <w:p w14:paraId="03414C58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（五）活動五：做伙來造句</w:t>
            </w:r>
          </w:p>
          <w:p w14:paraId="7B1A8A28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1.播放</w:t>
            </w:r>
            <w:r w:rsidRPr="007236FA">
              <w:rPr>
                <w:rFonts w:ascii="標楷體" w:eastAsia="標楷體" w:hAnsi="標楷體"/>
              </w:rPr>
              <w:t>MP3</w:t>
            </w:r>
            <w:r w:rsidRPr="007236FA">
              <w:rPr>
                <w:rFonts w:ascii="MS Gothic" w:eastAsia="MS Gothic" w:hAnsi="MS Gothic" w:cs="MS Gothic" w:hint="eastAsia"/>
              </w:rPr>
              <w:t>❷</w:t>
            </w:r>
            <w:r w:rsidRPr="007236FA">
              <w:rPr>
                <w:rFonts w:ascii="標楷體" w:eastAsia="標楷體" w:hAnsi="標楷體" w:hint="eastAsia"/>
              </w:rPr>
              <w:t>或教學電子書，讓學生聆聽「做伙來造句」內容，老師再帶領學生複誦。</w:t>
            </w:r>
          </w:p>
          <w:p w14:paraId="44331798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2.參考「我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會曉造句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」進行教學活動。</w:t>
            </w:r>
          </w:p>
          <w:p w14:paraId="771D04BF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3.視教學情況，可補充教學補給站的「俗語」。</w:t>
            </w:r>
          </w:p>
          <w:p w14:paraId="2F4C0E1F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3C6831F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（六）活動六：咱來試看覓</w:t>
            </w:r>
          </w:p>
          <w:p w14:paraId="41A0F728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1.播放</w:t>
            </w:r>
            <w:r w:rsidRPr="007236FA">
              <w:rPr>
                <w:rFonts w:ascii="標楷體" w:eastAsia="標楷體" w:hAnsi="標楷體"/>
              </w:rPr>
              <w:t>MP3</w:t>
            </w:r>
            <w:r w:rsidRPr="007236FA">
              <w:rPr>
                <w:rFonts w:ascii="MS Gothic" w:eastAsia="MS Gothic" w:hAnsi="MS Gothic" w:cs="MS Gothic" w:hint="eastAsia"/>
              </w:rPr>
              <w:t>❷</w:t>
            </w:r>
            <w:r w:rsidRPr="007236FA">
              <w:rPr>
                <w:rFonts w:ascii="標楷體" w:eastAsia="標楷體" w:hAnsi="標楷體" w:hint="eastAsia"/>
              </w:rPr>
              <w:t>或教學電子書，讓學生聆聽「咱來試看覓」內容並作答。</w:t>
            </w:r>
          </w:p>
          <w:p w14:paraId="57368A87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2.老師隨機或請自願的學生發表答案，視情況給予指導或獎勵。</w:t>
            </w:r>
          </w:p>
          <w:p w14:paraId="626D4471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3.視教學情況，可參考「這馬是當時？」進行教學遊戲。</w:t>
            </w:r>
          </w:p>
          <w:p w14:paraId="14E7965E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3805C88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（七）活動七：聽看覓</w:t>
            </w:r>
          </w:p>
          <w:p w14:paraId="3E6A92B7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1.播放</w:t>
            </w:r>
            <w:r w:rsidRPr="007236FA">
              <w:rPr>
                <w:rFonts w:ascii="標楷體" w:eastAsia="標楷體" w:hAnsi="標楷體"/>
              </w:rPr>
              <w:t>MP3</w:t>
            </w:r>
            <w:r w:rsidRPr="007236FA">
              <w:rPr>
                <w:rFonts w:ascii="MS Gothic" w:eastAsia="MS Gothic" w:hAnsi="MS Gothic" w:cs="MS Gothic" w:hint="eastAsia"/>
              </w:rPr>
              <w:t>❷</w:t>
            </w:r>
            <w:r w:rsidRPr="007236FA">
              <w:rPr>
                <w:rFonts w:ascii="標楷體" w:eastAsia="標楷體" w:hAnsi="標楷體" w:hint="eastAsia"/>
              </w:rPr>
              <w:t>或教學電子書，讓學生聆聽「聽看覓」內容並作答。</w:t>
            </w:r>
          </w:p>
          <w:p w14:paraId="198B50FF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2.師生可採取互動方式對</w:t>
            </w:r>
            <w:r w:rsidRPr="007236FA">
              <w:rPr>
                <w:rFonts w:ascii="標楷體" w:eastAsia="標楷體" w:hAnsi="標楷體" w:hint="eastAsia"/>
              </w:rPr>
              <w:lastRenderedPageBreak/>
              <w:t>答，提示學生以「（啥物時陣）（咧做啥物代誌）」的句型發表答案。</w:t>
            </w:r>
          </w:p>
          <w:p w14:paraId="10AF0A4D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62AE046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三、統整活動</w:t>
            </w:r>
          </w:p>
          <w:p w14:paraId="4831FE47" w14:textId="55EAAF07" w:rsidR="004877BE" w:rsidRPr="001C5807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561" w:type="dxa"/>
          </w:tcPr>
          <w:p w14:paraId="40F4D551" w14:textId="47A5E314" w:rsidR="004877BE" w:rsidRPr="00DF4B9D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98" w:type="dxa"/>
          </w:tcPr>
          <w:p w14:paraId="0BA85102" w14:textId="5EB42670" w:rsidR="004877BE" w:rsidRPr="00DF4B9D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7236F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236FA">
              <w:rPr>
                <w:rFonts w:ascii="標楷體" w:eastAsia="標楷體" w:hAnsi="標楷體"/>
              </w:rPr>
              <w:t>MP3</w:t>
            </w:r>
            <w:r w:rsidRPr="007236FA">
              <w:rPr>
                <w:rFonts w:ascii="MS Gothic" w:eastAsia="MS Gothic" w:hAnsi="MS Gothic" w:cs="MS Gothic" w:hint="eastAsia"/>
              </w:rPr>
              <w:t>❷</w:t>
            </w:r>
            <w:r w:rsidRPr="007236FA">
              <w:rPr>
                <w:rFonts w:ascii="標楷體" w:eastAsia="標楷體" w:hAnsi="標楷體" w:hint="eastAsia"/>
              </w:rPr>
              <w:t>、教學電子書、</w:t>
            </w:r>
            <w:r w:rsidRPr="007236FA">
              <w:rPr>
                <w:rFonts w:ascii="標楷體" w:eastAsia="標楷體" w:hAnsi="標楷體" w:hint="eastAsia"/>
              </w:rPr>
              <w:lastRenderedPageBreak/>
              <w:t>小白板、白板筆、學習單</w:t>
            </w:r>
          </w:p>
        </w:tc>
        <w:tc>
          <w:tcPr>
            <w:tcW w:w="1332" w:type="dxa"/>
          </w:tcPr>
          <w:p w14:paraId="14956CFF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閱讀評量</w:t>
            </w:r>
          </w:p>
          <w:p w14:paraId="43833386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說話評量</w:t>
            </w:r>
          </w:p>
          <w:p w14:paraId="1B5C810F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聽力評量</w:t>
            </w:r>
          </w:p>
          <w:p w14:paraId="14F8E785" w14:textId="46CFED12" w:rsidR="004877BE" w:rsidRPr="00DF4B9D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1409" w:type="dxa"/>
          </w:tcPr>
          <w:p w14:paraId="2BD6A18D" w14:textId="2F52AE6D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 xml:space="preserve">生涯發展 </w:t>
            </w:r>
          </w:p>
        </w:tc>
        <w:tc>
          <w:tcPr>
            <w:tcW w:w="1823" w:type="dxa"/>
          </w:tcPr>
          <w:p w14:paraId="64005598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877BE" w:rsidRPr="00B32678" w14:paraId="63532E07" w14:textId="77777777" w:rsidTr="00714143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2F8E" w14:textId="77777777" w:rsidR="004877BE" w:rsidRDefault="004877BE" w:rsidP="004877B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二十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06/29</w:t>
            </w:r>
          </w:p>
          <w:p w14:paraId="115558FE" w14:textId="77777777" w:rsidR="004877BE" w:rsidRDefault="004877BE" w:rsidP="004877B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14:paraId="70405BBB" w14:textId="1243CC29" w:rsidR="004877BE" w:rsidRPr="0097737D" w:rsidRDefault="004877BE" w:rsidP="00487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06/30</w:t>
            </w:r>
          </w:p>
        </w:tc>
        <w:tc>
          <w:tcPr>
            <w:tcW w:w="1276" w:type="dxa"/>
          </w:tcPr>
          <w:p w14:paraId="4B2CACBA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-E-A2</w:t>
            </w:r>
          </w:p>
          <w:p w14:paraId="0BEB2A06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57B7E279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-E-B1</w:t>
            </w:r>
          </w:p>
          <w:p w14:paraId="447821EF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</w:t>
            </w:r>
            <w:r w:rsidRPr="007236FA">
              <w:rPr>
                <w:rFonts w:ascii="標楷體" w:eastAsia="標楷體" w:hAnsi="標楷體" w:hint="eastAsia"/>
              </w:rPr>
              <w:lastRenderedPageBreak/>
              <w:t>中。</w:t>
            </w:r>
          </w:p>
          <w:p w14:paraId="4FBAAFD4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閩</w:t>
            </w:r>
            <w:r w:rsidRPr="007236FA">
              <w:rPr>
                <w:rFonts w:ascii="標楷體" w:eastAsia="標楷體" w:hAnsi="標楷體"/>
              </w:rPr>
              <w:t>-E-C2</w:t>
            </w:r>
          </w:p>
          <w:p w14:paraId="700BF6B6" w14:textId="47F84855" w:rsidR="004877BE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 xml:space="preserve">具備運用閩南語文的溝通能力，珍愛自己、尊重別人，發揮團隊合作的精神。 </w:t>
            </w:r>
          </w:p>
        </w:tc>
        <w:tc>
          <w:tcPr>
            <w:tcW w:w="1559" w:type="dxa"/>
          </w:tcPr>
          <w:p w14:paraId="486B7806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lastRenderedPageBreak/>
              <w:t>1-Ⅱ-1 能應用閩南語標音符號、羅馬字及漢字，協助聆聽理解。</w:t>
            </w:r>
          </w:p>
          <w:p w14:paraId="5DE849B5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1-Ⅱ-3</w:t>
            </w:r>
            <w:r w:rsidRPr="007236FA">
              <w:rPr>
                <w:rFonts w:ascii="標楷體" w:eastAsia="標楷體" w:hAnsi="標楷體" w:hint="eastAsia"/>
              </w:rPr>
              <w:t xml:space="preserve"> </w:t>
            </w:r>
            <w:r w:rsidRPr="007236FA">
              <w:rPr>
                <w:rFonts w:ascii="標楷體" w:eastAsia="標楷體" w:hAnsi="標楷體"/>
              </w:rPr>
              <w:t>能聆聽並理解對方</w:t>
            </w:r>
            <w:proofErr w:type="gramStart"/>
            <w:r w:rsidRPr="007236FA">
              <w:rPr>
                <w:rFonts w:ascii="標楷體" w:eastAsia="標楷體" w:hAnsi="標楷體"/>
              </w:rPr>
              <w:t>所說的閩南語</w:t>
            </w:r>
            <w:proofErr w:type="gramEnd"/>
            <w:r w:rsidRPr="007236FA">
              <w:rPr>
                <w:rFonts w:ascii="標楷體" w:eastAsia="標楷體" w:hAnsi="標楷體"/>
              </w:rPr>
              <w:t>。</w:t>
            </w:r>
          </w:p>
          <w:p w14:paraId="33608231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2-Ⅱ-1 能運用閩南語的標音符號、羅馬字及漢字，協助口語表達。</w:t>
            </w:r>
          </w:p>
          <w:p w14:paraId="186F58B0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/>
              </w:rPr>
              <w:t>3-Ⅱ-1</w:t>
            </w:r>
            <w:r w:rsidRPr="007236FA">
              <w:rPr>
                <w:rFonts w:ascii="標楷體" w:eastAsia="標楷體" w:hAnsi="標楷體" w:hint="eastAsia"/>
              </w:rPr>
              <w:t xml:space="preserve"> </w:t>
            </w:r>
            <w:r w:rsidRPr="007236FA">
              <w:rPr>
                <w:rFonts w:ascii="標楷體" w:eastAsia="標楷體" w:hAnsi="標楷體"/>
              </w:rPr>
              <w:t>能閱讀日常生活中常見的閩南語文，並了解其意義。</w:t>
            </w:r>
          </w:p>
          <w:p w14:paraId="3A0814B9" w14:textId="02AA04F9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/>
              </w:rPr>
              <w:t>4-Ⅱ-1 運用</w:t>
            </w:r>
            <w:r w:rsidRPr="007236FA">
              <w:rPr>
                <w:rFonts w:ascii="標楷體" w:eastAsia="標楷體" w:hAnsi="標楷體"/>
              </w:rPr>
              <w:lastRenderedPageBreak/>
              <w:t>閩南語文簡單寫出自己的感受與需求。</w:t>
            </w:r>
          </w:p>
        </w:tc>
        <w:tc>
          <w:tcPr>
            <w:tcW w:w="1559" w:type="dxa"/>
          </w:tcPr>
          <w:p w14:paraId="02333283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Cambria Math"/>
                <w:vertAlign w:val="superscript"/>
              </w:rPr>
              <w:lastRenderedPageBreak/>
              <w:t>◎</w:t>
            </w:r>
            <w:r w:rsidRPr="007236FA">
              <w:rPr>
                <w:rFonts w:ascii="標楷體" w:eastAsia="標楷體" w:hAnsi="標楷體"/>
              </w:rPr>
              <w:t>Aa-Ⅱ-2 漢字書寫。</w:t>
            </w:r>
          </w:p>
          <w:p w14:paraId="01256A3D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Cambria Math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Ab-Ⅱ-1 語詞運用。</w:t>
            </w:r>
          </w:p>
          <w:p w14:paraId="136964CE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cs="Cambria Math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Ab-Ⅱ-2 句型運用。</w:t>
            </w:r>
          </w:p>
          <w:p w14:paraId="4D4CF79D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Bg-Ⅱ-1 生活應對。</w:t>
            </w:r>
          </w:p>
          <w:p w14:paraId="697AE43A" w14:textId="1CC42560" w:rsidR="004877BE" w:rsidRDefault="004877BE" w:rsidP="004877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236FA">
              <w:rPr>
                <w:rFonts w:ascii="標楷體" w:eastAsia="標楷體" w:hAnsi="標楷體"/>
              </w:rPr>
              <w:t>Bg-Ⅱ-2 口語表達。</w:t>
            </w:r>
          </w:p>
        </w:tc>
        <w:tc>
          <w:tcPr>
            <w:tcW w:w="3205" w:type="dxa"/>
          </w:tcPr>
          <w:p w14:paraId="79E0755B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三、時間5.時間走傷緊</w:t>
            </w:r>
          </w:p>
          <w:p w14:paraId="33031726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89BE6A5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一、引起動機</w:t>
            </w:r>
          </w:p>
          <w:p w14:paraId="2FEC199D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老師揭示本堂課要學的拼音主題，藉此進入「輕鬆學拼音」教學。</w:t>
            </w:r>
          </w:p>
          <w:p w14:paraId="0F9F756E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368A4D2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二、發展活動</w:t>
            </w:r>
          </w:p>
          <w:p w14:paraId="1087FE68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（八）活動八：輕鬆學拼音</w:t>
            </w:r>
          </w:p>
          <w:p w14:paraId="4C37A7D5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1.播放</w:t>
            </w:r>
            <w:r w:rsidRPr="007236FA">
              <w:rPr>
                <w:rFonts w:ascii="標楷體" w:eastAsia="標楷體" w:hAnsi="標楷體"/>
              </w:rPr>
              <w:t>MP3</w:t>
            </w:r>
            <w:r w:rsidRPr="007236FA">
              <w:rPr>
                <w:rFonts w:ascii="MS Gothic" w:eastAsia="MS Gothic" w:hAnsi="MS Gothic" w:cs="MS Gothic" w:hint="eastAsia"/>
              </w:rPr>
              <w:t>❷</w:t>
            </w:r>
            <w:r w:rsidRPr="007236FA">
              <w:rPr>
                <w:rFonts w:ascii="標楷體" w:eastAsia="標楷體" w:hAnsi="標楷體" w:hint="eastAsia"/>
              </w:rPr>
              <w:t>或教學電子書，讓學生聆聽「輕鬆學拼音」內容，老師請學生拿出本課的拼音卡，再帶領學生拼讀本課所學的拼音，並指導其發音。</w:t>
            </w:r>
          </w:p>
          <w:p w14:paraId="0E2E7E3C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2.視教學情況，可補充教學補給站的「音標舉例」。</w:t>
            </w:r>
          </w:p>
          <w:p w14:paraId="28AD6DD5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05B5A66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（九）活動九：拼音練習</w:t>
            </w:r>
          </w:p>
          <w:p w14:paraId="6BA7C29C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1.播放</w:t>
            </w:r>
            <w:r w:rsidRPr="007236FA">
              <w:rPr>
                <w:rFonts w:ascii="標楷體" w:eastAsia="標楷體" w:hAnsi="標楷體"/>
              </w:rPr>
              <w:t>MP3</w:t>
            </w:r>
            <w:r w:rsidRPr="007236FA">
              <w:rPr>
                <w:rFonts w:ascii="MS Gothic" w:eastAsia="MS Gothic" w:hAnsi="MS Gothic" w:cs="MS Gothic" w:hint="eastAsia"/>
              </w:rPr>
              <w:t>❷</w:t>
            </w:r>
            <w:r w:rsidRPr="007236FA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1DE1C66C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2.師生可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採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互動方式對答，</w:t>
            </w:r>
            <w:r w:rsidRPr="007236FA">
              <w:rPr>
                <w:rFonts w:ascii="標楷體" w:eastAsia="標楷體" w:hAnsi="標楷體" w:hint="eastAsia"/>
              </w:rPr>
              <w:lastRenderedPageBreak/>
              <w:t>請學生依序念出拼音。</w:t>
            </w:r>
          </w:p>
          <w:p w14:paraId="7985D880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3.視教學情況，參考「聽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音辨聲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」進行教學遊戲。</w:t>
            </w:r>
          </w:p>
          <w:p w14:paraId="1ECF9A57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D60CE8E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（十）活動十：複習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14:paraId="25E0D3FC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1.播放</w:t>
            </w:r>
            <w:r w:rsidRPr="007236FA">
              <w:rPr>
                <w:rFonts w:ascii="標楷體" w:eastAsia="標楷體" w:hAnsi="標楷體"/>
              </w:rPr>
              <w:t>MP3</w:t>
            </w:r>
            <w:r w:rsidRPr="007236FA">
              <w:rPr>
                <w:rFonts w:ascii="MS Gothic" w:eastAsia="MS Gothic" w:hAnsi="MS Gothic" w:cs="MS Gothic" w:hint="eastAsia"/>
              </w:rPr>
              <w:t>❷</w:t>
            </w:r>
            <w:r w:rsidRPr="007236FA">
              <w:rPr>
                <w:rFonts w:ascii="標楷體" w:eastAsia="標楷體" w:hAnsi="標楷體" w:hint="eastAsia"/>
              </w:rPr>
              <w:t>或教學電子書，讓學生聆聽「複習三」內容，老師再帶領學生複誦，並講解內容。</w:t>
            </w:r>
          </w:p>
          <w:p w14:paraId="3D313F71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2.請學生兩人一組進行討論，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答畢師生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可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採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互動式進行對答，老師可引導學生用完整的句子發表。</w:t>
            </w:r>
          </w:p>
          <w:p w14:paraId="255BA42D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3.視教學情況，可補充教學補給站「孽</w:t>
            </w:r>
            <w:proofErr w:type="gramStart"/>
            <w:r w:rsidRPr="007236FA">
              <w:rPr>
                <w:rFonts w:ascii="標楷體" w:eastAsia="標楷體" w:hAnsi="標楷體" w:hint="eastAsia"/>
              </w:rPr>
              <w:t>譎</w:t>
            </w:r>
            <w:proofErr w:type="gramEnd"/>
            <w:r w:rsidRPr="007236FA">
              <w:rPr>
                <w:rFonts w:ascii="標楷體" w:eastAsia="標楷體" w:hAnsi="標楷體" w:hint="eastAsia"/>
              </w:rPr>
              <w:t>仔話」。</w:t>
            </w:r>
          </w:p>
          <w:p w14:paraId="47B608D2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D7D3C27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三、統整活動</w:t>
            </w:r>
          </w:p>
          <w:p w14:paraId="0007F218" w14:textId="3879722B" w:rsidR="004877BE" w:rsidRPr="003F74C0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561" w:type="dxa"/>
          </w:tcPr>
          <w:p w14:paraId="4BDF44F5" w14:textId="5D489BB8" w:rsidR="004877BE" w:rsidRPr="00DF4B9D" w:rsidRDefault="004877BE" w:rsidP="00487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98" w:type="dxa"/>
          </w:tcPr>
          <w:p w14:paraId="4F653FDC" w14:textId="77321007" w:rsidR="004877BE" w:rsidRPr="00DF4B9D" w:rsidRDefault="004877BE" w:rsidP="004877BE">
            <w:pPr>
              <w:snapToGrid w:val="0"/>
              <w:rPr>
                <w:szCs w:val="24"/>
              </w:rPr>
            </w:pPr>
            <w:proofErr w:type="gramStart"/>
            <w:r w:rsidRPr="007236FA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236FA">
              <w:rPr>
                <w:rFonts w:ascii="標楷體" w:eastAsia="標楷體" w:hAnsi="標楷體"/>
              </w:rPr>
              <w:t>MP3</w:t>
            </w:r>
            <w:r w:rsidRPr="007236FA">
              <w:rPr>
                <w:rFonts w:ascii="MS Gothic" w:eastAsia="MS Gothic" w:hAnsi="MS Gothic" w:cs="MS Gothic" w:hint="eastAsia"/>
              </w:rPr>
              <w:t>❷</w:t>
            </w:r>
            <w:r w:rsidRPr="007236FA">
              <w:rPr>
                <w:rFonts w:ascii="標楷體" w:eastAsia="標楷體" w:hAnsi="標楷體" w:hint="eastAsia"/>
              </w:rPr>
              <w:t>、教學電子書、書後拼音卡</w:t>
            </w:r>
          </w:p>
        </w:tc>
        <w:tc>
          <w:tcPr>
            <w:tcW w:w="1332" w:type="dxa"/>
          </w:tcPr>
          <w:p w14:paraId="7E4D5E08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說話評量</w:t>
            </w:r>
          </w:p>
          <w:p w14:paraId="791D67B7" w14:textId="77777777" w:rsidR="004877BE" w:rsidRPr="007236FA" w:rsidRDefault="004877BE" w:rsidP="004877BE">
            <w:pPr>
              <w:spacing w:line="0" w:lineRule="atLeast"/>
              <w:rPr>
                <w:rFonts w:ascii="標楷體" w:eastAsia="標楷體" w:hAnsi="標楷體"/>
              </w:rPr>
            </w:pPr>
            <w:r w:rsidRPr="007236FA">
              <w:rPr>
                <w:rFonts w:ascii="標楷體" w:eastAsia="標楷體" w:hAnsi="標楷體" w:hint="eastAsia"/>
              </w:rPr>
              <w:t>聽力評量</w:t>
            </w:r>
          </w:p>
          <w:p w14:paraId="4C0B4BEF" w14:textId="7820DFC6" w:rsidR="004877BE" w:rsidRPr="00DF4B9D" w:rsidRDefault="004877BE" w:rsidP="004877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1409" w:type="dxa"/>
          </w:tcPr>
          <w:p w14:paraId="686CF846" w14:textId="4322A46A" w:rsidR="004877BE" w:rsidRDefault="004877BE" w:rsidP="004877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6FA">
              <w:rPr>
                <w:rFonts w:ascii="標楷體" w:eastAsia="標楷體" w:hAnsi="標楷體" w:hint="eastAsia"/>
              </w:rPr>
              <w:t xml:space="preserve">生涯發展 </w:t>
            </w:r>
          </w:p>
        </w:tc>
        <w:tc>
          <w:tcPr>
            <w:tcW w:w="1823" w:type="dxa"/>
          </w:tcPr>
          <w:p w14:paraId="377D7736" w14:textId="77777777" w:rsidR="004877BE" w:rsidRPr="00E73FA1" w:rsidRDefault="004877BE" w:rsidP="004877B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0919B377" w14:textId="77777777" w:rsidR="00E32A88" w:rsidRDefault="00D433FE" w:rsidP="00E32A88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cs="標楷體"/>
        </w:rPr>
        <w:t>說明：</w:t>
      </w:r>
      <w:proofErr w:type="gramStart"/>
      <w:r w:rsidRPr="009D0797">
        <w:rPr>
          <w:rFonts w:ascii="標楷體" w:eastAsia="標楷體" w:hAnsi="標楷體" w:cs="標楷體"/>
          <w:color w:val="FF0000"/>
        </w:rPr>
        <w:t>部定課程採</w:t>
      </w:r>
      <w:proofErr w:type="gramEnd"/>
      <w:r w:rsidRPr="009D0797">
        <w:rPr>
          <w:rFonts w:ascii="標楷體" w:eastAsia="標楷體" w:hAnsi="標楷體" w:cs="標楷體"/>
          <w:color w:val="FF0000"/>
        </w:rPr>
        <w:t>自編者，需經校內課程發展委員會通過，教材內容留校備查。</w:t>
      </w:r>
    </w:p>
    <w:sectPr w:rsidR="00E32A88" w:rsidSect="00E32A88">
      <w:pgSz w:w="16838" w:h="11906" w:orient="landscape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6673" w14:textId="77777777" w:rsidR="00EC527C" w:rsidRDefault="00EC527C" w:rsidP="00CC4415">
      <w:r>
        <w:separator/>
      </w:r>
    </w:p>
  </w:endnote>
  <w:endnote w:type="continuationSeparator" w:id="0">
    <w:p w14:paraId="31C3F3EE" w14:textId="77777777" w:rsidR="00EC527C" w:rsidRDefault="00EC527C" w:rsidP="00CC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BiaoSongStd-W4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7C251" w14:textId="77777777" w:rsidR="00EC527C" w:rsidRDefault="00EC527C" w:rsidP="00CC4415">
      <w:r>
        <w:separator/>
      </w:r>
    </w:p>
  </w:footnote>
  <w:footnote w:type="continuationSeparator" w:id="0">
    <w:p w14:paraId="1EF2ED8B" w14:textId="77777777" w:rsidR="00EC527C" w:rsidRDefault="00EC527C" w:rsidP="00CC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D8"/>
    <w:rsid w:val="00026FC8"/>
    <w:rsid w:val="00244149"/>
    <w:rsid w:val="003F6958"/>
    <w:rsid w:val="004128C2"/>
    <w:rsid w:val="004877BE"/>
    <w:rsid w:val="004B75CF"/>
    <w:rsid w:val="005F37B9"/>
    <w:rsid w:val="00615871"/>
    <w:rsid w:val="00624263"/>
    <w:rsid w:val="006F1313"/>
    <w:rsid w:val="00737081"/>
    <w:rsid w:val="007A5AA8"/>
    <w:rsid w:val="007F5575"/>
    <w:rsid w:val="008664D8"/>
    <w:rsid w:val="008A4126"/>
    <w:rsid w:val="00920CEF"/>
    <w:rsid w:val="009501A5"/>
    <w:rsid w:val="009662A3"/>
    <w:rsid w:val="00981276"/>
    <w:rsid w:val="00B32EED"/>
    <w:rsid w:val="00C86AD9"/>
    <w:rsid w:val="00CC4415"/>
    <w:rsid w:val="00D433FE"/>
    <w:rsid w:val="00D53FF3"/>
    <w:rsid w:val="00E16840"/>
    <w:rsid w:val="00E32A88"/>
    <w:rsid w:val="00E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A1625"/>
  <w15:docId w15:val="{6E9A7BF6-64D9-4A0C-ADEA-4D14F61E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3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5E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0C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C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4625</Words>
  <Characters>26367</Characters>
  <Application>Microsoft Office Word</Application>
  <DocSecurity>0</DocSecurity>
  <Lines>219</Lines>
  <Paragraphs>61</Paragraphs>
  <ScaleCrop>false</ScaleCrop>
  <Company/>
  <LinksUpToDate>false</LinksUpToDate>
  <CharactersWithSpaces>30931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堃明 徐</cp:lastModifiedBy>
  <cp:revision>2</cp:revision>
  <dcterms:created xsi:type="dcterms:W3CDTF">2025-06-03T13:07:00Z</dcterms:created>
  <dcterms:modified xsi:type="dcterms:W3CDTF">2025-06-03T13:07:00Z</dcterms:modified>
</cp:coreProperties>
</file>